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129" w:rsidRDefault="002B6129" w:rsidP="00C66F44">
      <w:pPr>
        <w:pStyle w:val="Para"/>
        <w:rPr>
          <w:rFonts w:hint="cs"/>
          <w:rtl/>
        </w:rPr>
      </w:pPr>
    </w:p>
    <w:p w:rsidR="002B6129" w:rsidRDefault="002B6129" w:rsidP="00C66F44">
      <w:pPr>
        <w:pStyle w:val="Para"/>
      </w:pPr>
    </w:p>
    <w:p w:rsidR="00025D71" w:rsidRDefault="00025D71" w:rsidP="00C66F44">
      <w:pPr>
        <w:pStyle w:val="Para"/>
      </w:pPr>
    </w:p>
    <w:p w:rsidR="00CF107E" w:rsidRDefault="00CF107E" w:rsidP="00C66F44">
      <w:pPr>
        <w:pStyle w:val="Para"/>
      </w:pPr>
    </w:p>
    <w:p w:rsidR="00FB4A01" w:rsidRDefault="003027B1" w:rsidP="00535584">
      <w:pPr>
        <w:pStyle w:val="Title"/>
      </w:pPr>
      <w:r>
        <w:t>Wireless Broadband</w:t>
      </w:r>
    </w:p>
    <w:p w:rsidR="00DC3A98" w:rsidRDefault="00DC3A98" w:rsidP="00DC3A98">
      <w:pPr>
        <w:pStyle w:val="Subtitle"/>
      </w:pPr>
      <w:r>
        <w:t>Solution Guides</w:t>
      </w:r>
    </w:p>
    <w:p w:rsidR="009D45EE" w:rsidRPr="00535584" w:rsidRDefault="009D45EE" w:rsidP="00536BEE">
      <w:pPr>
        <w:pStyle w:val="Para"/>
      </w:pPr>
    </w:p>
    <w:p w:rsidR="00536BEE" w:rsidRDefault="00536BEE">
      <w:pPr>
        <w:pStyle w:val="TOC1"/>
        <w:rPr>
          <w:rFonts w:asciiTheme="minorHAnsi" w:eastAsiaTheme="minorEastAsia" w:hAnsiTheme="minorHAnsi" w:cstheme="minorBidi"/>
          <w:b w:val="0"/>
          <w:bCs w:val="0"/>
          <w:sz w:val="22"/>
          <w:szCs w:val="22"/>
        </w:rPr>
      </w:pPr>
      <w:r>
        <w:fldChar w:fldCharType="begin"/>
      </w:r>
      <w:r>
        <w:instrText xml:space="preserve"> TOC \h \z \t "Leader,1" </w:instrText>
      </w:r>
      <w:r>
        <w:fldChar w:fldCharType="separate"/>
      </w:r>
      <w:hyperlink w:anchor="_Toc436123519" w:history="1">
        <w:r w:rsidRPr="007F2856">
          <w:rPr>
            <w:rStyle w:val="Hyperlink"/>
          </w:rPr>
          <w:t>Airmux-400 – Point-to-Point Radio</w:t>
        </w:r>
        <w:r>
          <w:rPr>
            <w:webHidden/>
          </w:rPr>
          <w:tab/>
        </w:r>
        <w:r>
          <w:rPr>
            <w:webHidden/>
          </w:rPr>
          <w:fldChar w:fldCharType="begin"/>
        </w:r>
        <w:r>
          <w:rPr>
            <w:webHidden/>
          </w:rPr>
          <w:instrText xml:space="preserve"> PAGEREF _Toc436123519 \h </w:instrText>
        </w:r>
        <w:r>
          <w:rPr>
            <w:webHidden/>
          </w:rPr>
        </w:r>
        <w:r>
          <w:rPr>
            <w:webHidden/>
          </w:rPr>
          <w:fldChar w:fldCharType="separate"/>
        </w:r>
        <w:r>
          <w:rPr>
            <w:webHidden/>
          </w:rPr>
          <w:t>2</w:t>
        </w:r>
        <w:r>
          <w:rPr>
            <w:webHidden/>
          </w:rPr>
          <w:fldChar w:fldCharType="end"/>
        </w:r>
      </w:hyperlink>
    </w:p>
    <w:p w:rsidR="00536BEE" w:rsidRDefault="00536BEE">
      <w:pPr>
        <w:pStyle w:val="TOC1"/>
        <w:rPr>
          <w:rFonts w:asciiTheme="minorHAnsi" w:eastAsiaTheme="minorEastAsia" w:hAnsiTheme="minorHAnsi" w:cstheme="minorBidi"/>
          <w:b w:val="0"/>
          <w:bCs w:val="0"/>
          <w:sz w:val="22"/>
          <w:szCs w:val="22"/>
        </w:rPr>
      </w:pPr>
      <w:hyperlink w:anchor="_Toc436123520" w:history="1">
        <w:r w:rsidRPr="007F2856">
          <w:rPr>
            <w:rStyle w:val="Hyperlink"/>
          </w:rPr>
          <w:t>Airmux-5000 – Point-to-Multipoint Radio</w:t>
        </w:r>
        <w:r>
          <w:rPr>
            <w:webHidden/>
          </w:rPr>
          <w:tab/>
        </w:r>
        <w:r>
          <w:rPr>
            <w:webHidden/>
          </w:rPr>
          <w:fldChar w:fldCharType="begin"/>
        </w:r>
        <w:r>
          <w:rPr>
            <w:webHidden/>
          </w:rPr>
          <w:instrText xml:space="preserve"> PAGEREF _Toc436123520 \h </w:instrText>
        </w:r>
        <w:r>
          <w:rPr>
            <w:webHidden/>
          </w:rPr>
        </w:r>
        <w:r>
          <w:rPr>
            <w:webHidden/>
          </w:rPr>
          <w:fldChar w:fldCharType="separate"/>
        </w:r>
        <w:r>
          <w:rPr>
            <w:webHidden/>
          </w:rPr>
          <w:t>48</w:t>
        </w:r>
        <w:r>
          <w:rPr>
            <w:webHidden/>
          </w:rPr>
          <w:fldChar w:fldCharType="end"/>
        </w:r>
      </w:hyperlink>
    </w:p>
    <w:p w:rsidR="00CF107E" w:rsidRDefault="00536BEE" w:rsidP="00C66F44">
      <w:pPr>
        <w:pStyle w:val="Para"/>
      </w:pPr>
      <w:r>
        <w:fldChar w:fldCharType="end"/>
      </w:r>
    </w:p>
    <w:p w:rsidR="008A0FA6" w:rsidRDefault="008A0FA6" w:rsidP="005A28F0">
      <w:pPr>
        <w:pStyle w:val="Para"/>
      </w:pPr>
    </w:p>
    <w:p w:rsidR="008A0FA6" w:rsidRDefault="008A0FA6" w:rsidP="005A28F0">
      <w:pPr>
        <w:pStyle w:val="Para"/>
      </w:pPr>
    </w:p>
    <w:p w:rsidR="008A0FA6" w:rsidRDefault="008A0FA6" w:rsidP="005A28F0">
      <w:pPr>
        <w:pStyle w:val="Para"/>
      </w:pPr>
    </w:p>
    <w:p w:rsidR="008A0FA6" w:rsidRDefault="008A0FA6" w:rsidP="005A28F0">
      <w:pPr>
        <w:pStyle w:val="Para"/>
      </w:pPr>
    </w:p>
    <w:tbl>
      <w:tblPr>
        <w:tblW w:w="0" w:type="auto"/>
        <w:tblLook w:val="04A0"/>
      </w:tblPr>
      <w:tblGrid>
        <w:gridCol w:w="2268"/>
        <w:gridCol w:w="2943"/>
      </w:tblGrid>
      <w:tr w:rsidR="008F46DC" w:rsidTr="00F058EF">
        <w:tc>
          <w:tcPr>
            <w:tcW w:w="2268" w:type="dxa"/>
            <w:vAlign w:val="bottom"/>
          </w:tcPr>
          <w:p w:rsidR="008F46DC" w:rsidRPr="002D6718" w:rsidRDefault="008F46DC" w:rsidP="00E8225B">
            <w:pPr>
              <w:pStyle w:val="TableText"/>
              <w:rPr>
                <w:rtl/>
              </w:rPr>
            </w:pPr>
          </w:p>
        </w:tc>
        <w:tc>
          <w:tcPr>
            <w:tcW w:w="2943" w:type="dxa"/>
            <w:vAlign w:val="bottom"/>
          </w:tcPr>
          <w:p w:rsidR="008F46DC" w:rsidRPr="002D6718" w:rsidRDefault="008F46DC" w:rsidP="005248B6">
            <w:pPr>
              <w:pStyle w:val="Etad"/>
            </w:pPr>
          </w:p>
        </w:tc>
      </w:tr>
      <w:tr w:rsidR="008F46DC" w:rsidRPr="004C6921" w:rsidTr="00F058EF">
        <w:tc>
          <w:tcPr>
            <w:tcW w:w="2268" w:type="dxa"/>
            <w:vAlign w:val="bottom"/>
          </w:tcPr>
          <w:p w:rsidR="008F46DC" w:rsidRPr="002D6718" w:rsidRDefault="008F46DC" w:rsidP="00E8225B">
            <w:pPr>
              <w:pStyle w:val="TableText"/>
            </w:pPr>
          </w:p>
        </w:tc>
        <w:tc>
          <w:tcPr>
            <w:tcW w:w="2943" w:type="dxa"/>
            <w:vAlign w:val="bottom"/>
          </w:tcPr>
          <w:p w:rsidR="008F46DC" w:rsidRPr="002D6718" w:rsidRDefault="008F46DC" w:rsidP="005248B6">
            <w:pPr>
              <w:pStyle w:val="TableText"/>
            </w:pPr>
          </w:p>
        </w:tc>
      </w:tr>
      <w:tr w:rsidR="0003257C" w:rsidTr="00F058EF">
        <w:tc>
          <w:tcPr>
            <w:tcW w:w="2268" w:type="dxa"/>
            <w:vAlign w:val="bottom"/>
          </w:tcPr>
          <w:p w:rsidR="0003257C" w:rsidRPr="002D6718" w:rsidRDefault="0003257C" w:rsidP="004C6921">
            <w:pPr>
              <w:pStyle w:val="TableText"/>
            </w:pPr>
            <w:bookmarkStart w:id="0" w:name="OLE_LINK3"/>
            <w:bookmarkStart w:id="1" w:name="OLE_LINK4"/>
            <w:r w:rsidRPr="002D6718">
              <w:t>Last Updated:</w:t>
            </w:r>
          </w:p>
        </w:tc>
        <w:tc>
          <w:tcPr>
            <w:tcW w:w="2943" w:type="dxa"/>
            <w:vAlign w:val="bottom"/>
          </w:tcPr>
          <w:p w:rsidR="0003257C" w:rsidRPr="002D6718" w:rsidRDefault="0038768F" w:rsidP="004B7DB9">
            <w:pPr>
              <w:pStyle w:val="Etad"/>
            </w:pPr>
            <w:r>
              <w:t>Nov. 1, 2015</w:t>
            </w:r>
          </w:p>
        </w:tc>
      </w:tr>
      <w:tr w:rsidR="00F030F5" w:rsidRPr="004C6921" w:rsidTr="00F058EF">
        <w:tc>
          <w:tcPr>
            <w:tcW w:w="2268" w:type="dxa"/>
            <w:vAlign w:val="bottom"/>
          </w:tcPr>
          <w:p w:rsidR="00F030F5" w:rsidRPr="002D6718" w:rsidRDefault="00F030F5" w:rsidP="00C251E4">
            <w:pPr>
              <w:pStyle w:val="TableText"/>
            </w:pPr>
            <w:r w:rsidRPr="002D6718">
              <w:t>Doc. Version:</w:t>
            </w:r>
          </w:p>
        </w:tc>
        <w:tc>
          <w:tcPr>
            <w:tcW w:w="2943" w:type="dxa"/>
            <w:vAlign w:val="bottom"/>
          </w:tcPr>
          <w:p w:rsidR="00F030F5" w:rsidRPr="002D6718" w:rsidRDefault="0038768F" w:rsidP="00C251E4">
            <w:pPr>
              <w:pStyle w:val="TableText"/>
            </w:pPr>
            <w:r>
              <w:t>1.0</w:t>
            </w:r>
          </w:p>
        </w:tc>
      </w:tr>
      <w:tr w:rsidR="0003257C" w:rsidRPr="004C6921" w:rsidTr="00F058EF">
        <w:tc>
          <w:tcPr>
            <w:tcW w:w="2268" w:type="dxa"/>
            <w:vAlign w:val="bottom"/>
          </w:tcPr>
          <w:p w:rsidR="0003257C" w:rsidRPr="002D6718" w:rsidRDefault="00E61B4A" w:rsidP="00F030F5">
            <w:pPr>
              <w:pStyle w:val="TableText"/>
            </w:pPr>
            <w:r w:rsidRPr="002D6718">
              <w:t xml:space="preserve">Doc. </w:t>
            </w:r>
            <w:r w:rsidR="00F030F5" w:rsidRPr="002D6718">
              <w:t>Owner</w:t>
            </w:r>
            <w:r w:rsidR="0003257C" w:rsidRPr="002D6718">
              <w:t>:</w:t>
            </w:r>
          </w:p>
        </w:tc>
        <w:tc>
          <w:tcPr>
            <w:tcW w:w="2943" w:type="dxa"/>
            <w:vAlign w:val="bottom"/>
          </w:tcPr>
          <w:p w:rsidR="0003257C" w:rsidRPr="002D6718" w:rsidRDefault="0038768F" w:rsidP="00BB33EF">
            <w:pPr>
              <w:pStyle w:val="TableText"/>
            </w:pPr>
            <w:r>
              <w:t>Assaf Tzuk</w:t>
            </w:r>
          </w:p>
        </w:tc>
      </w:tr>
      <w:bookmarkEnd w:id="0"/>
      <w:bookmarkEnd w:id="1"/>
    </w:tbl>
    <w:p w:rsidR="0003257C" w:rsidRDefault="0003257C" w:rsidP="005A28F0">
      <w:pPr>
        <w:pStyle w:val="Para"/>
        <w:rPr>
          <w:lang w:eastAsia="he-IL"/>
        </w:rPr>
      </w:pPr>
    </w:p>
    <w:p w:rsidR="00025D71" w:rsidRPr="00365266" w:rsidRDefault="00025D71" w:rsidP="00365266">
      <w:pPr>
        <w:pStyle w:val="Para"/>
      </w:pPr>
    </w:p>
    <w:p w:rsidR="00CD721D" w:rsidRDefault="00CD721D" w:rsidP="00552349">
      <w:pPr>
        <w:pStyle w:val="Heading5"/>
      </w:pPr>
      <w:bookmarkStart w:id="2" w:name="_Toc215907559"/>
      <w:r w:rsidRPr="00C079DC">
        <w:t>Change History</w:t>
      </w:r>
      <w:bookmarkEnd w:id="2"/>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2235"/>
        <w:gridCol w:w="2409"/>
        <w:gridCol w:w="2127"/>
        <w:gridCol w:w="2127"/>
      </w:tblGrid>
      <w:tr w:rsidR="00CD721D" w:rsidRPr="00404770" w:rsidTr="00CD721D">
        <w:trPr>
          <w:tblHeader/>
        </w:trPr>
        <w:tc>
          <w:tcPr>
            <w:tcW w:w="2235" w:type="dxa"/>
            <w:tcBorders>
              <w:bottom w:val="single" w:sz="6" w:space="0" w:color="000000"/>
            </w:tcBorders>
            <w:shd w:val="clear" w:color="auto" w:fill="D9D9D9"/>
          </w:tcPr>
          <w:p w:rsidR="00CD721D" w:rsidRPr="002D6718" w:rsidRDefault="00CD721D" w:rsidP="00CD721D">
            <w:pPr>
              <w:pStyle w:val="TableHead"/>
            </w:pPr>
            <w:r w:rsidRPr="002D6718">
              <w:t>Change</w:t>
            </w:r>
          </w:p>
        </w:tc>
        <w:tc>
          <w:tcPr>
            <w:tcW w:w="2409" w:type="dxa"/>
            <w:tcBorders>
              <w:bottom w:val="single" w:sz="6" w:space="0" w:color="000000"/>
            </w:tcBorders>
            <w:shd w:val="clear" w:color="auto" w:fill="D9D9D9"/>
          </w:tcPr>
          <w:p w:rsidR="00CD721D" w:rsidRPr="002D6718" w:rsidRDefault="00CD721D" w:rsidP="00CD721D">
            <w:pPr>
              <w:pStyle w:val="TableHead"/>
            </w:pPr>
            <w:proofErr w:type="spellStart"/>
            <w:r w:rsidRPr="002D6718">
              <w:t>Resp</w:t>
            </w:r>
            <w:proofErr w:type="spellEnd"/>
          </w:p>
        </w:tc>
        <w:tc>
          <w:tcPr>
            <w:tcW w:w="2127" w:type="dxa"/>
            <w:tcBorders>
              <w:bottom w:val="single" w:sz="6" w:space="0" w:color="000000"/>
            </w:tcBorders>
            <w:shd w:val="clear" w:color="auto" w:fill="D9D9D9"/>
          </w:tcPr>
          <w:p w:rsidR="00CD721D" w:rsidRPr="002D6718" w:rsidRDefault="00CD721D" w:rsidP="00CD721D">
            <w:pPr>
              <w:pStyle w:val="TableHead"/>
            </w:pPr>
            <w:r w:rsidRPr="002D6718">
              <w:t>Approved</w:t>
            </w:r>
          </w:p>
        </w:tc>
        <w:tc>
          <w:tcPr>
            <w:tcW w:w="2127" w:type="dxa"/>
            <w:tcBorders>
              <w:bottom w:val="single" w:sz="6" w:space="0" w:color="000000"/>
            </w:tcBorders>
            <w:shd w:val="clear" w:color="auto" w:fill="D9D9D9"/>
          </w:tcPr>
          <w:p w:rsidR="00CD721D" w:rsidRPr="002D6718" w:rsidRDefault="00CD721D" w:rsidP="00CD721D">
            <w:pPr>
              <w:pStyle w:val="TableHead"/>
            </w:pPr>
            <w:r w:rsidRPr="002D6718">
              <w:t>Date</w:t>
            </w:r>
          </w:p>
        </w:tc>
      </w:tr>
      <w:tr w:rsidR="00CD721D" w:rsidRPr="006C1710" w:rsidTr="00CD721D">
        <w:trPr>
          <w:tblHeader/>
        </w:trPr>
        <w:tc>
          <w:tcPr>
            <w:tcW w:w="2235" w:type="dxa"/>
            <w:tcBorders>
              <w:top w:val="single" w:sz="6" w:space="0" w:color="000000"/>
              <w:left w:val="single" w:sz="6" w:space="0" w:color="000000"/>
              <w:bottom w:val="single" w:sz="6" w:space="0" w:color="000000"/>
              <w:right w:val="single" w:sz="6" w:space="0" w:color="000000"/>
            </w:tcBorders>
            <w:shd w:val="clear" w:color="000000" w:fill="FFFFFF"/>
          </w:tcPr>
          <w:p w:rsidR="00CD721D" w:rsidRPr="006C1710" w:rsidRDefault="00CD721D" w:rsidP="005245FC">
            <w:pPr>
              <w:pStyle w:val="TableText"/>
              <w:rPr>
                <w:highlight w:val="cyan"/>
              </w:rPr>
            </w:pPr>
          </w:p>
        </w:tc>
        <w:tc>
          <w:tcPr>
            <w:tcW w:w="2409" w:type="dxa"/>
            <w:tcBorders>
              <w:top w:val="single" w:sz="6" w:space="0" w:color="000000"/>
              <w:left w:val="single" w:sz="6" w:space="0" w:color="000000"/>
              <w:bottom w:val="single" w:sz="6" w:space="0" w:color="000000"/>
              <w:right w:val="single" w:sz="6" w:space="0" w:color="000000"/>
            </w:tcBorders>
            <w:shd w:val="clear" w:color="000000" w:fill="FFFFFF"/>
          </w:tcPr>
          <w:p w:rsidR="00CD721D" w:rsidRPr="006C1710" w:rsidRDefault="00CD721D" w:rsidP="005245FC">
            <w:pPr>
              <w:pStyle w:val="TableText"/>
              <w:rPr>
                <w:highlight w:val="cyan"/>
              </w:rPr>
            </w:pPr>
          </w:p>
        </w:tc>
        <w:tc>
          <w:tcPr>
            <w:tcW w:w="2127" w:type="dxa"/>
            <w:tcBorders>
              <w:top w:val="single" w:sz="6" w:space="0" w:color="000000"/>
              <w:left w:val="single" w:sz="6" w:space="0" w:color="000000"/>
              <w:bottom w:val="single" w:sz="6" w:space="0" w:color="000000"/>
              <w:right w:val="single" w:sz="6" w:space="0" w:color="000000"/>
            </w:tcBorders>
            <w:shd w:val="clear" w:color="000000" w:fill="FFFFFF"/>
          </w:tcPr>
          <w:p w:rsidR="00CD721D" w:rsidRPr="006C1710" w:rsidRDefault="00CD721D" w:rsidP="005245FC">
            <w:pPr>
              <w:pStyle w:val="TableText"/>
              <w:rPr>
                <w:highlight w:val="cyan"/>
              </w:rPr>
            </w:pPr>
          </w:p>
        </w:tc>
        <w:tc>
          <w:tcPr>
            <w:tcW w:w="2127" w:type="dxa"/>
            <w:tcBorders>
              <w:top w:val="single" w:sz="6" w:space="0" w:color="000000"/>
              <w:left w:val="single" w:sz="6" w:space="0" w:color="000000"/>
              <w:bottom w:val="single" w:sz="6" w:space="0" w:color="000000"/>
              <w:right w:val="single" w:sz="6" w:space="0" w:color="000000"/>
            </w:tcBorders>
            <w:shd w:val="clear" w:color="000000" w:fill="FFFFFF"/>
          </w:tcPr>
          <w:p w:rsidR="00CD721D" w:rsidRPr="006C1710" w:rsidRDefault="00CD721D" w:rsidP="005245FC">
            <w:pPr>
              <w:pStyle w:val="TableText"/>
              <w:rPr>
                <w:highlight w:val="cyan"/>
              </w:rPr>
            </w:pPr>
          </w:p>
        </w:tc>
      </w:tr>
      <w:tr w:rsidR="00CD721D" w:rsidRPr="006C1710" w:rsidTr="00CD721D">
        <w:trPr>
          <w:tblHeader/>
        </w:trPr>
        <w:tc>
          <w:tcPr>
            <w:tcW w:w="2235" w:type="dxa"/>
            <w:tcBorders>
              <w:top w:val="single" w:sz="6" w:space="0" w:color="000000"/>
              <w:left w:val="single" w:sz="6" w:space="0" w:color="000000"/>
              <w:bottom w:val="single" w:sz="6" w:space="0" w:color="000000"/>
              <w:right w:val="single" w:sz="6" w:space="0" w:color="000000"/>
            </w:tcBorders>
            <w:shd w:val="clear" w:color="000000" w:fill="FFFFFF"/>
          </w:tcPr>
          <w:p w:rsidR="00CD721D" w:rsidRPr="006C1710" w:rsidRDefault="00CD721D" w:rsidP="00CD721D">
            <w:pPr>
              <w:rPr>
                <w:highlight w:val="cyan"/>
              </w:rPr>
            </w:pPr>
          </w:p>
        </w:tc>
        <w:tc>
          <w:tcPr>
            <w:tcW w:w="2409" w:type="dxa"/>
            <w:tcBorders>
              <w:top w:val="single" w:sz="6" w:space="0" w:color="000000"/>
              <w:left w:val="single" w:sz="6" w:space="0" w:color="000000"/>
              <w:bottom w:val="single" w:sz="6" w:space="0" w:color="000000"/>
              <w:right w:val="single" w:sz="6" w:space="0" w:color="000000"/>
            </w:tcBorders>
            <w:shd w:val="clear" w:color="000000" w:fill="FFFFFF"/>
          </w:tcPr>
          <w:p w:rsidR="00CD721D" w:rsidRPr="006C1710" w:rsidRDefault="00CD721D" w:rsidP="00CD721D">
            <w:pPr>
              <w:rPr>
                <w:highlight w:val="cyan"/>
              </w:rPr>
            </w:pPr>
          </w:p>
        </w:tc>
        <w:tc>
          <w:tcPr>
            <w:tcW w:w="2127" w:type="dxa"/>
            <w:tcBorders>
              <w:top w:val="single" w:sz="6" w:space="0" w:color="000000"/>
              <w:left w:val="single" w:sz="6" w:space="0" w:color="000000"/>
              <w:bottom w:val="single" w:sz="6" w:space="0" w:color="000000"/>
              <w:right w:val="single" w:sz="6" w:space="0" w:color="000000"/>
            </w:tcBorders>
            <w:shd w:val="clear" w:color="000000" w:fill="FFFFFF"/>
          </w:tcPr>
          <w:p w:rsidR="00CD721D" w:rsidRPr="006C1710" w:rsidRDefault="00CD721D" w:rsidP="00CD721D">
            <w:pPr>
              <w:rPr>
                <w:highlight w:val="cyan"/>
              </w:rPr>
            </w:pPr>
          </w:p>
        </w:tc>
        <w:tc>
          <w:tcPr>
            <w:tcW w:w="2127" w:type="dxa"/>
            <w:tcBorders>
              <w:top w:val="single" w:sz="6" w:space="0" w:color="000000"/>
              <w:left w:val="single" w:sz="6" w:space="0" w:color="000000"/>
              <w:bottom w:val="single" w:sz="6" w:space="0" w:color="000000"/>
              <w:right w:val="single" w:sz="6" w:space="0" w:color="000000"/>
            </w:tcBorders>
            <w:shd w:val="clear" w:color="000000" w:fill="FFFFFF"/>
          </w:tcPr>
          <w:p w:rsidR="00CD721D" w:rsidRPr="006C1710" w:rsidRDefault="00CD721D" w:rsidP="00CD721D">
            <w:pPr>
              <w:rPr>
                <w:highlight w:val="cyan"/>
              </w:rPr>
            </w:pPr>
          </w:p>
        </w:tc>
      </w:tr>
    </w:tbl>
    <w:p w:rsidR="00A07A6F" w:rsidRDefault="00A07A6F" w:rsidP="00A07A6F">
      <w:pPr>
        <w:pStyle w:val="Para"/>
        <w:rPr>
          <w:lang w:eastAsia="he-IL"/>
        </w:rPr>
      </w:pPr>
      <w:r>
        <w:rPr>
          <w:lang w:eastAsia="he-IL"/>
        </w:rPr>
        <w:br w:type="page"/>
      </w:r>
    </w:p>
    <w:p w:rsidR="00536BEE" w:rsidRDefault="00536BEE" w:rsidP="00536BEE">
      <w:pPr>
        <w:pStyle w:val="Leader"/>
      </w:pPr>
      <w:bookmarkStart w:id="3" w:name="_Toc436123519"/>
      <w:r>
        <w:lastRenderedPageBreak/>
        <w:t>Airmux-400 – Point-to-Point Radio</w:t>
      </w:r>
      <w:bookmarkEnd w:id="3"/>
    </w:p>
    <w:p w:rsidR="00536BEE" w:rsidRDefault="00536BEE" w:rsidP="004B7DB9">
      <w:pPr>
        <w:pStyle w:val="Subtitle"/>
      </w:pPr>
    </w:p>
    <w:p w:rsidR="002B6129" w:rsidRDefault="00A07A6F" w:rsidP="004B7DB9">
      <w:pPr>
        <w:pStyle w:val="Subtitle"/>
      </w:pPr>
      <w:r>
        <w:t>Contents</w:t>
      </w:r>
      <w:r w:rsidR="00EE38E6">
        <w:t xml:space="preserve"> </w:t>
      </w:r>
    </w:p>
    <w:p w:rsidR="00776AF5" w:rsidRDefault="004E135A">
      <w:pPr>
        <w:pStyle w:val="TOC1"/>
        <w:rPr>
          <w:rFonts w:asciiTheme="minorHAnsi" w:eastAsiaTheme="minorEastAsia" w:hAnsiTheme="minorHAnsi" w:cstheme="minorBidi"/>
          <w:b w:val="0"/>
          <w:bCs w:val="0"/>
          <w:sz w:val="22"/>
          <w:szCs w:val="22"/>
        </w:rPr>
      </w:pPr>
      <w:r w:rsidRPr="004E135A">
        <w:fldChar w:fldCharType="begin"/>
      </w:r>
      <w:r w:rsidR="00AF130E" w:rsidRPr="00552349">
        <w:instrText xml:space="preserve"> TOC \o "3-3" \h \z \t "Heading 1,1,Heading 2,2" </w:instrText>
      </w:r>
      <w:r w:rsidRPr="004E135A">
        <w:fldChar w:fldCharType="separate"/>
      </w:r>
      <w:hyperlink w:anchor="_Toc434227569" w:history="1">
        <w:r w:rsidR="00776AF5" w:rsidRPr="001573DD">
          <w:rPr>
            <w:rStyle w:val="Hyperlink"/>
          </w:rPr>
          <w:t>1.</w:t>
        </w:r>
        <w:r w:rsidR="00776AF5">
          <w:rPr>
            <w:rFonts w:asciiTheme="minorHAnsi" w:eastAsiaTheme="minorEastAsia" w:hAnsiTheme="minorHAnsi" w:cstheme="minorBidi"/>
            <w:b w:val="0"/>
            <w:bCs w:val="0"/>
            <w:sz w:val="22"/>
            <w:szCs w:val="22"/>
          </w:rPr>
          <w:tab/>
        </w:r>
        <w:r w:rsidR="00776AF5" w:rsidRPr="001573DD">
          <w:rPr>
            <w:rStyle w:val="Hyperlink"/>
          </w:rPr>
          <w:t>Introduction</w:t>
        </w:r>
        <w:r w:rsidR="00776AF5">
          <w:rPr>
            <w:webHidden/>
          </w:rPr>
          <w:tab/>
        </w:r>
        <w:r>
          <w:rPr>
            <w:webHidden/>
          </w:rPr>
          <w:fldChar w:fldCharType="begin"/>
        </w:r>
        <w:r w:rsidR="00776AF5">
          <w:rPr>
            <w:webHidden/>
          </w:rPr>
          <w:instrText xml:space="preserve"> PAGEREF _Toc434227569 \h </w:instrText>
        </w:r>
        <w:r>
          <w:rPr>
            <w:webHidden/>
          </w:rPr>
        </w:r>
        <w:r>
          <w:rPr>
            <w:webHidden/>
          </w:rPr>
          <w:fldChar w:fldCharType="separate"/>
        </w:r>
        <w:r w:rsidR="00FD5BA2">
          <w:rPr>
            <w:webHidden/>
          </w:rPr>
          <w:t>3</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70" w:history="1">
        <w:r w:rsidR="00776AF5" w:rsidRPr="001573DD">
          <w:rPr>
            <w:rStyle w:val="Hyperlink"/>
          </w:rPr>
          <w:t>1.1.</w:t>
        </w:r>
        <w:r w:rsidR="00776AF5">
          <w:rPr>
            <w:rFonts w:asciiTheme="minorHAnsi" w:eastAsiaTheme="minorEastAsia" w:hAnsiTheme="minorHAnsi" w:cstheme="minorBidi"/>
            <w:sz w:val="22"/>
            <w:szCs w:val="22"/>
          </w:rPr>
          <w:tab/>
        </w:r>
        <w:r w:rsidR="00776AF5" w:rsidRPr="001573DD">
          <w:rPr>
            <w:rStyle w:val="Hyperlink"/>
          </w:rPr>
          <w:t>Purpose</w:t>
        </w:r>
        <w:r w:rsidR="00776AF5">
          <w:rPr>
            <w:webHidden/>
          </w:rPr>
          <w:tab/>
        </w:r>
        <w:r>
          <w:rPr>
            <w:webHidden/>
          </w:rPr>
          <w:fldChar w:fldCharType="begin"/>
        </w:r>
        <w:r w:rsidR="00776AF5">
          <w:rPr>
            <w:webHidden/>
          </w:rPr>
          <w:instrText xml:space="preserve"> PAGEREF _Toc434227570 \h </w:instrText>
        </w:r>
        <w:r>
          <w:rPr>
            <w:webHidden/>
          </w:rPr>
        </w:r>
        <w:r>
          <w:rPr>
            <w:webHidden/>
          </w:rPr>
          <w:fldChar w:fldCharType="separate"/>
        </w:r>
        <w:r w:rsidR="00FD5BA2">
          <w:rPr>
            <w:webHidden/>
          </w:rPr>
          <w:t>3</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71" w:history="1">
        <w:r w:rsidR="00776AF5" w:rsidRPr="001573DD">
          <w:rPr>
            <w:rStyle w:val="Hyperlink"/>
          </w:rPr>
          <w:t>1.2.</w:t>
        </w:r>
        <w:r w:rsidR="00776AF5">
          <w:rPr>
            <w:rFonts w:asciiTheme="minorHAnsi" w:eastAsiaTheme="minorEastAsia" w:hAnsiTheme="minorHAnsi" w:cstheme="minorBidi"/>
            <w:sz w:val="22"/>
            <w:szCs w:val="22"/>
          </w:rPr>
          <w:tab/>
        </w:r>
        <w:r w:rsidR="00776AF5" w:rsidRPr="001573DD">
          <w:rPr>
            <w:rStyle w:val="Hyperlink"/>
          </w:rPr>
          <w:t>Scope</w:t>
        </w:r>
        <w:r w:rsidR="00776AF5">
          <w:rPr>
            <w:webHidden/>
          </w:rPr>
          <w:tab/>
        </w:r>
        <w:r>
          <w:rPr>
            <w:webHidden/>
          </w:rPr>
          <w:fldChar w:fldCharType="begin"/>
        </w:r>
        <w:r w:rsidR="00776AF5">
          <w:rPr>
            <w:webHidden/>
          </w:rPr>
          <w:instrText xml:space="preserve"> PAGEREF _Toc434227571 \h </w:instrText>
        </w:r>
        <w:r>
          <w:rPr>
            <w:webHidden/>
          </w:rPr>
        </w:r>
        <w:r>
          <w:rPr>
            <w:webHidden/>
          </w:rPr>
          <w:fldChar w:fldCharType="separate"/>
        </w:r>
        <w:r w:rsidR="00FD5BA2">
          <w:rPr>
            <w:webHidden/>
          </w:rPr>
          <w:t>3</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72" w:history="1">
        <w:r w:rsidR="00776AF5" w:rsidRPr="001573DD">
          <w:rPr>
            <w:rStyle w:val="Hyperlink"/>
          </w:rPr>
          <w:t>1.3.</w:t>
        </w:r>
        <w:r w:rsidR="00776AF5">
          <w:rPr>
            <w:rFonts w:asciiTheme="minorHAnsi" w:eastAsiaTheme="minorEastAsia" w:hAnsiTheme="minorHAnsi" w:cstheme="minorBidi"/>
            <w:sz w:val="22"/>
            <w:szCs w:val="22"/>
          </w:rPr>
          <w:tab/>
        </w:r>
        <w:r w:rsidR="00776AF5" w:rsidRPr="001573DD">
          <w:rPr>
            <w:rStyle w:val="Hyperlink"/>
          </w:rPr>
          <w:t>Required Test Equipment</w:t>
        </w:r>
        <w:r w:rsidR="00776AF5">
          <w:rPr>
            <w:webHidden/>
          </w:rPr>
          <w:tab/>
        </w:r>
        <w:r>
          <w:rPr>
            <w:webHidden/>
          </w:rPr>
          <w:fldChar w:fldCharType="begin"/>
        </w:r>
        <w:r w:rsidR="00776AF5">
          <w:rPr>
            <w:webHidden/>
          </w:rPr>
          <w:instrText xml:space="preserve"> PAGEREF _Toc434227572 \h </w:instrText>
        </w:r>
        <w:r>
          <w:rPr>
            <w:webHidden/>
          </w:rPr>
        </w:r>
        <w:r>
          <w:rPr>
            <w:webHidden/>
          </w:rPr>
          <w:fldChar w:fldCharType="separate"/>
        </w:r>
        <w:r w:rsidR="00FD5BA2">
          <w:rPr>
            <w:webHidden/>
          </w:rPr>
          <w:t>3</w:t>
        </w:r>
        <w:r>
          <w:rPr>
            <w:webHidden/>
          </w:rPr>
          <w:fldChar w:fldCharType="end"/>
        </w:r>
      </w:hyperlink>
    </w:p>
    <w:p w:rsidR="00776AF5" w:rsidRDefault="004E135A">
      <w:pPr>
        <w:pStyle w:val="TOC1"/>
        <w:rPr>
          <w:rFonts w:asciiTheme="minorHAnsi" w:eastAsiaTheme="minorEastAsia" w:hAnsiTheme="minorHAnsi" w:cstheme="minorBidi"/>
          <w:b w:val="0"/>
          <w:bCs w:val="0"/>
          <w:sz w:val="22"/>
          <w:szCs w:val="22"/>
        </w:rPr>
      </w:pPr>
      <w:hyperlink w:anchor="_Toc434227573" w:history="1">
        <w:r w:rsidR="00776AF5" w:rsidRPr="001573DD">
          <w:rPr>
            <w:rStyle w:val="Hyperlink"/>
          </w:rPr>
          <w:t>2.</w:t>
        </w:r>
        <w:r w:rsidR="00776AF5">
          <w:rPr>
            <w:rFonts w:asciiTheme="minorHAnsi" w:eastAsiaTheme="minorEastAsia" w:hAnsiTheme="minorHAnsi" w:cstheme="minorBidi"/>
            <w:b w:val="0"/>
            <w:bCs w:val="0"/>
            <w:sz w:val="22"/>
            <w:szCs w:val="22"/>
          </w:rPr>
          <w:tab/>
        </w:r>
        <w:r w:rsidR="00776AF5" w:rsidRPr="001573DD">
          <w:rPr>
            <w:rStyle w:val="Hyperlink"/>
          </w:rPr>
          <w:t>Acceptance Tests</w:t>
        </w:r>
        <w:r w:rsidR="00776AF5">
          <w:rPr>
            <w:webHidden/>
          </w:rPr>
          <w:tab/>
        </w:r>
        <w:r>
          <w:rPr>
            <w:webHidden/>
          </w:rPr>
          <w:fldChar w:fldCharType="begin"/>
        </w:r>
        <w:r w:rsidR="00776AF5">
          <w:rPr>
            <w:webHidden/>
          </w:rPr>
          <w:instrText xml:space="preserve"> PAGEREF _Toc434227573 \h </w:instrText>
        </w:r>
        <w:r>
          <w:rPr>
            <w:webHidden/>
          </w:rPr>
        </w:r>
        <w:r>
          <w:rPr>
            <w:webHidden/>
          </w:rPr>
          <w:fldChar w:fldCharType="separate"/>
        </w:r>
        <w:r w:rsidR="00FD5BA2">
          <w:rPr>
            <w:webHidden/>
          </w:rPr>
          <w:t>4</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74" w:history="1">
        <w:r w:rsidR="00776AF5" w:rsidRPr="001573DD">
          <w:rPr>
            <w:rStyle w:val="Hyperlink"/>
          </w:rPr>
          <w:t>2.1.</w:t>
        </w:r>
        <w:r w:rsidR="00776AF5">
          <w:rPr>
            <w:rFonts w:asciiTheme="minorHAnsi" w:eastAsiaTheme="minorEastAsia" w:hAnsiTheme="minorHAnsi" w:cstheme="minorBidi"/>
            <w:sz w:val="22"/>
            <w:szCs w:val="22"/>
          </w:rPr>
          <w:tab/>
        </w:r>
        <w:r w:rsidR="00776AF5" w:rsidRPr="001573DD">
          <w:rPr>
            <w:rStyle w:val="Hyperlink"/>
          </w:rPr>
          <w:t>Link Installation</w:t>
        </w:r>
        <w:r w:rsidR="00776AF5">
          <w:rPr>
            <w:webHidden/>
          </w:rPr>
          <w:tab/>
        </w:r>
        <w:r>
          <w:rPr>
            <w:webHidden/>
          </w:rPr>
          <w:fldChar w:fldCharType="begin"/>
        </w:r>
        <w:r w:rsidR="00776AF5">
          <w:rPr>
            <w:webHidden/>
          </w:rPr>
          <w:instrText xml:space="preserve"> PAGEREF _Toc434227574 \h </w:instrText>
        </w:r>
        <w:r>
          <w:rPr>
            <w:webHidden/>
          </w:rPr>
        </w:r>
        <w:r>
          <w:rPr>
            <w:webHidden/>
          </w:rPr>
          <w:fldChar w:fldCharType="separate"/>
        </w:r>
        <w:r w:rsidR="00FD5BA2">
          <w:rPr>
            <w:webHidden/>
          </w:rPr>
          <w:t>4</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75" w:history="1">
        <w:r w:rsidR="00776AF5" w:rsidRPr="001573DD">
          <w:rPr>
            <w:rStyle w:val="Hyperlink"/>
          </w:rPr>
          <w:t>2.2.</w:t>
        </w:r>
        <w:r w:rsidR="00776AF5">
          <w:rPr>
            <w:rFonts w:asciiTheme="minorHAnsi" w:eastAsiaTheme="minorEastAsia" w:hAnsiTheme="minorHAnsi" w:cstheme="minorBidi"/>
            <w:sz w:val="22"/>
            <w:szCs w:val="22"/>
          </w:rPr>
          <w:tab/>
        </w:r>
        <w:r w:rsidR="00776AF5" w:rsidRPr="001573DD">
          <w:rPr>
            <w:rStyle w:val="Hyperlink"/>
          </w:rPr>
          <w:t>RFC2544</w:t>
        </w:r>
        <w:r w:rsidR="00776AF5">
          <w:rPr>
            <w:webHidden/>
          </w:rPr>
          <w:tab/>
        </w:r>
        <w:r>
          <w:rPr>
            <w:webHidden/>
          </w:rPr>
          <w:fldChar w:fldCharType="begin"/>
        </w:r>
        <w:r w:rsidR="00776AF5">
          <w:rPr>
            <w:webHidden/>
          </w:rPr>
          <w:instrText xml:space="preserve"> PAGEREF _Toc434227575 \h </w:instrText>
        </w:r>
        <w:r>
          <w:rPr>
            <w:webHidden/>
          </w:rPr>
        </w:r>
        <w:r>
          <w:rPr>
            <w:webHidden/>
          </w:rPr>
          <w:fldChar w:fldCharType="separate"/>
        </w:r>
        <w:r w:rsidR="00FD5BA2">
          <w:rPr>
            <w:webHidden/>
          </w:rPr>
          <w:t>5</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76" w:history="1">
        <w:r w:rsidR="00776AF5" w:rsidRPr="001573DD">
          <w:rPr>
            <w:rStyle w:val="Hyperlink"/>
          </w:rPr>
          <w:t>2.3.</w:t>
        </w:r>
        <w:r w:rsidR="00776AF5">
          <w:rPr>
            <w:rFonts w:asciiTheme="minorHAnsi" w:eastAsiaTheme="minorEastAsia" w:hAnsiTheme="minorHAnsi" w:cstheme="minorBidi"/>
            <w:sz w:val="22"/>
            <w:szCs w:val="22"/>
          </w:rPr>
          <w:tab/>
        </w:r>
        <w:r w:rsidR="00776AF5" w:rsidRPr="001573DD">
          <w:rPr>
            <w:rStyle w:val="Hyperlink"/>
          </w:rPr>
          <w:t>Adaptive Asymetric Test</w:t>
        </w:r>
        <w:r w:rsidR="00776AF5">
          <w:rPr>
            <w:webHidden/>
          </w:rPr>
          <w:tab/>
        </w:r>
        <w:r>
          <w:rPr>
            <w:webHidden/>
          </w:rPr>
          <w:fldChar w:fldCharType="begin"/>
        </w:r>
        <w:r w:rsidR="00776AF5">
          <w:rPr>
            <w:webHidden/>
          </w:rPr>
          <w:instrText xml:space="preserve"> PAGEREF _Toc434227576 \h </w:instrText>
        </w:r>
        <w:r>
          <w:rPr>
            <w:webHidden/>
          </w:rPr>
        </w:r>
        <w:r>
          <w:rPr>
            <w:webHidden/>
          </w:rPr>
          <w:fldChar w:fldCharType="separate"/>
        </w:r>
        <w:r w:rsidR="00FD5BA2">
          <w:rPr>
            <w:webHidden/>
          </w:rPr>
          <w:t>7</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77" w:history="1">
        <w:r w:rsidR="00776AF5" w:rsidRPr="001573DD">
          <w:rPr>
            <w:rStyle w:val="Hyperlink"/>
          </w:rPr>
          <w:t>2.4.</w:t>
        </w:r>
        <w:r w:rsidR="00776AF5">
          <w:rPr>
            <w:rFonts w:asciiTheme="minorHAnsi" w:eastAsiaTheme="minorEastAsia" w:hAnsiTheme="minorHAnsi" w:cstheme="minorBidi"/>
            <w:sz w:val="22"/>
            <w:szCs w:val="22"/>
          </w:rPr>
          <w:tab/>
        </w:r>
        <w:r w:rsidR="00776AF5" w:rsidRPr="001573DD">
          <w:rPr>
            <w:rStyle w:val="Hyperlink"/>
          </w:rPr>
          <w:t>Power-Up Recovery</w:t>
        </w:r>
        <w:r w:rsidR="00776AF5">
          <w:rPr>
            <w:webHidden/>
          </w:rPr>
          <w:tab/>
        </w:r>
        <w:r>
          <w:rPr>
            <w:webHidden/>
          </w:rPr>
          <w:fldChar w:fldCharType="begin"/>
        </w:r>
        <w:r w:rsidR="00776AF5">
          <w:rPr>
            <w:webHidden/>
          </w:rPr>
          <w:instrText xml:space="preserve"> PAGEREF _Toc434227577 \h </w:instrText>
        </w:r>
        <w:r>
          <w:rPr>
            <w:webHidden/>
          </w:rPr>
        </w:r>
        <w:r>
          <w:rPr>
            <w:webHidden/>
          </w:rPr>
          <w:fldChar w:fldCharType="separate"/>
        </w:r>
        <w:r w:rsidR="00FD5BA2">
          <w:rPr>
            <w:webHidden/>
          </w:rPr>
          <w:t>10</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78" w:history="1">
        <w:r w:rsidR="00776AF5" w:rsidRPr="001573DD">
          <w:rPr>
            <w:rStyle w:val="Hyperlink"/>
          </w:rPr>
          <w:t>2.5.</w:t>
        </w:r>
        <w:r w:rsidR="00776AF5">
          <w:rPr>
            <w:rFonts w:asciiTheme="minorHAnsi" w:eastAsiaTheme="minorEastAsia" w:hAnsiTheme="minorHAnsi" w:cstheme="minorBidi"/>
            <w:sz w:val="22"/>
            <w:szCs w:val="22"/>
          </w:rPr>
          <w:tab/>
        </w:r>
        <w:r w:rsidR="00776AF5" w:rsidRPr="001573DD">
          <w:rPr>
            <w:rStyle w:val="Hyperlink"/>
          </w:rPr>
          <w:t>Restoring Factory Setting</w:t>
        </w:r>
        <w:r w:rsidR="00776AF5">
          <w:rPr>
            <w:webHidden/>
          </w:rPr>
          <w:tab/>
        </w:r>
        <w:r>
          <w:rPr>
            <w:webHidden/>
          </w:rPr>
          <w:fldChar w:fldCharType="begin"/>
        </w:r>
        <w:r w:rsidR="00776AF5">
          <w:rPr>
            <w:webHidden/>
          </w:rPr>
          <w:instrText xml:space="preserve"> PAGEREF _Toc434227578 \h </w:instrText>
        </w:r>
        <w:r>
          <w:rPr>
            <w:webHidden/>
          </w:rPr>
        </w:r>
        <w:r>
          <w:rPr>
            <w:webHidden/>
          </w:rPr>
          <w:fldChar w:fldCharType="separate"/>
        </w:r>
        <w:r w:rsidR="00FD5BA2">
          <w:rPr>
            <w:webHidden/>
          </w:rPr>
          <w:t>11</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79" w:history="1">
        <w:r w:rsidR="00776AF5" w:rsidRPr="001573DD">
          <w:rPr>
            <w:rStyle w:val="Hyperlink"/>
          </w:rPr>
          <w:t>2.6.</w:t>
        </w:r>
        <w:r w:rsidR="00776AF5">
          <w:rPr>
            <w:rFonts w:asciiTheme="minorHAnsi" w:eastAsiaTheme="minorEastAsia" w:hAnsiTheme="minorHAnsi" w:cstheme="minorBidi"/>
            <w:sz w:val="22"/>
            <w:szCs w:val="22"/>
          </w:rPr>
          <w:tab/>
        </w:r>
        <w:r w:rsidR="00776AF5" w:rsidRPr="001573DD">
          <w:rPr>
            <w:rStyle w:val="Hyperlink"/>
          </w:rPr>
          <w:t>Get Diagnostic Information</w:t>
        </w:r>
        <w:r w:rsidR="00776AF5">
          <w:rPr>
            <w:webHidden/>
          </w:rPr>
          <w:tab/>
        </w:r>
        <w:r>
          <w:rPr>
            <w:webHidden/>
          </w:rPr>
          <w:fldChar w:fldCharType="begin"/>
        </w:r>
        <w:r w:rsidR="00776AF5">
          <w:rPr>
            <w:webHidden/>
          </w:rPr>
          <w:instrText xml:space="preserve"> PAGEREF _Toc434227579 \h </w:instrText>
        </w:r>
        <w:r>
          <w:rPr>
            <w:webHidden/>
          </w:rPr>
        </w:r>
        <w:r>
          <w:rPr>
            <w:webHidden/>
          </w:rPr>
          <w:fldChar w:fldCharType="separate"/>
        </w:r>
        <w:r w:rsidR="00FD5BA2">
          <w:rPr>
            <w:webHidden/>
          </w:rPr>
          <w:t>12</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80" w:history="1">
        <w:r w:rsidR="00776AF5" w:rsidRPr="001573DD">
          <w:rPr>
            <w:rStyle w:val="Hyperlink"/>
          </w:rPr>
          <w:t>2.7.</w:t>
        </w:r>
        <w:r w:rsidR="00776AF5">
          <w:rPr>
            <w:rFonts w:asciiTheme="minorHAnsi" w:eastAsiaTheme="minorEastAsia" w:hAnsiTheme="minorHAnsi" w:cstheme="minorBidi"/>
            <w:sz w:val="22"/>
            <w:szCs w:val="22"/>
          </w:rPr>
          <w:tab/>
        </w:r>
        <w:r w:rsidR="00776AF5" w:rsidRPr="001573DD">
          <w:rPr>
            <w:rStyle w:val="Hyperlink"/>
          </w:rPr>
          <w:t>VLAN ODU</w:t>
        </w:r>
        <w:r w:rsidR="00776AF5">
          <w:rPr>
            <w:webHidden/>
          </w:rPr>
          <w:tab/>
        </w:r>
        <w:r>
          <w:rPr>
            <w:webHidden/>
          </w:rPr>
          <w:fldChar w:fldCharType="begin"/>
        </w:r>
        <w:r w:rsidR="00776AF5">
          <w:rPr>
            <w:webHidden/>
          </w:rPr>
          <w:instrText xml:space="preserve"> PAGEREF _Toc434227580 \h </w:instrText>
        </w:r>
        <w:r>
          <w:rPr>
            <w:webHidden/>
          </w:rPr>
        </w:r>
        <w:r>
          <w:rPr>
            <w:webHidden/>
          </w:rPr>
          <w:fldChar w:fldCharType="separate"/>
        </w:r>
        <w:r w:rsidR="00FD5BA2">
          <w:rPr>
            <w:webHidden/>
          </w:rPr>
          <w:t>14</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81" w:history="1">
        <w:r w:rsidR="00776AF5" w:rsidRPr="001573DD">
          <w:rPr>
            <w:rStyle w:val="Hyperlink"/>
          </w:rPr>
          <w:t>2.8.</w:t>
        </w:r>
        <w:r w:rsidR="00776AF5">
          <w:rPr>
            <w:rFonts w:asciiTheme="minorHAnsi" w:eastAsiaTheme="minorEastAsia" w:hAnsiTheme="minorHAnsi" w:cstheme="minorBidi"/>
            <w:sz w:val="22"/>
            <w:szCs w:val="22"/>
          </w:rPr>
          <w:tab/>
        </w:r>
        <w:r w:rsidR="00776AF5" w:rsidRPr="001573DD">
          <w:rPr>
            <w:rStyle w:val="Hyperlink"/>
          </w:rPr>
          <w:t>Provider QinQ ODU</w:t>
        </w:r>
        <w:r w:rsidR="00776AF5">
          <w:rPr>
            <w:webHidden/>
          </w:rPr>
          <w:tab/>
        </w:r>
        <w:r>
          <w:rPr>
            <w:webHidden/>
          </w:rPr>
          <w:fldChar w:fldCharType="begin"/>
        </w:r>
        <w:r w:rsidR="00776AF5">
          <w:rPr>
            <w:webHidden/>
          </w:rPr>
          <w:instrText xml:space="preserve"> PAGEREF _Toc434227581 \h </w:instrText>
        </w:r>
        <w:r>
          <w:rPr>
            <w:webHidden/>
          </w:rPr>
        </w:r>
        <w:r>
          <w:rPr>
            <w:webHidden/>
          </w:rPr>
          <w:fldChar w:fldCharType="separate"/>
        </w:r>
        <w:r w:rsidR="00FD5BA2">
          <w:rPr>
            <w:webHidden/>
          </w:rPr>
          <w:t>15</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82" w:history="1">
        <w:r w:rsidR="00776AF5" w:rsidRPr="001573DD">
          <w:rPr>
            <w:rStyle w:val="Hyperlink"/>
          </w:rPr>
          <w:t>2.9.</w:t>
        </w:r>
        <w:r w:rsidR="00776AF5">
          <w:rPr>
            <w:rFonts w:asciiTheme="minorHAnsi" w:eastAsiaTheme="minorEastAsia" w:hAnsiTheme="minorHAnsi" w:cstheme="minorBidi"/>
            <w:sz w:val="22"/>
            <w:szCs w:val="22"/>
          </w:rPr>
          <w:tab/>
        </w:r>
        <w:r w:rsidR="00776AF5" w:rsidRPr="001573DD">
          <w:rPr>
            <w:rStyle w:val="Hyperlink"/>
          </w:rPr>
          <w:t>QOS</w:t>
        </w:r>
        <w:r w:rsidR="00776AF5">
          <w:rPr>
            <w:webHidden/>
          </w:rPr>
          <w:tab/>
        </w:r>
        <w:r>
          <w:rPr>
            <w:webHidden/>
          </w:rPr>
          <w:fldChar w:fldCharType="begin"/>
        </w:r>
        <w:r w:rsidR="00776AF5">
          <w:rPr>
            <w:webHidden/>
          </w:rPr>
          <w:instrText xml:space="preserve"> PAGEREF _Toc434227582 \h </w:instrText>
        </w:r>
        <w:r>
          <w:rPr>
            <w:webHidden/>
          </w:rPr>
        </w:r>
        <w:r>
          <w:rPr>
            <w:webHidden/>
          </w:rPr>
          <w:fldChar w:fldCharType="separate"/>
        </w:r>
        <w:r w:rsidR="00FD5BA2">
          <w:rPr>
            <w:webHidden/>
          </w:rPr>
          <w:t>17</w:t>
        </w:r>
        <w:r>
          <w:rPr>
            <w:webHidden/>
          </w:rPr>
          <w:fldChar w:fldCharType="end"/>
        </w:r>
      </w:hyperlink>
    </w:p>
    <w:p w:rsidR="00776AF5" w:rsidRDefault="004E135A">
      <w:pPr>
        <w:pStyle w:val="TOC1"/>
        <w:rPr>
          <w:rFonts w:asciiTheme="minorHAnsi" w:eastAsiaTheme="minorEastAsia" w:hAnsiTheme="minorHAnsi" w:cstheme="minorBidi"/>
          <w:b w:val="0"/>
          <w:bCs w:val="0"/>
          <w:sz w:val="22"/>
          <w:szCs w:val="22"/>
        </w:rPr>
      </w:pPr>
      <w:hyperlink w:anchor="_Toc434227583" w:history="1">
        <w:r w:rsidR="00776AF5" w:rsidRPr="001573DD">
          <w:rPr>
            <w:rStyle w:val="Hyperlink"/>
          </w:rPr>
          <w:t>3.</w:t>
        </w:r>
        <w:r w:rsidR="00776AF5">
          <w:rPr>
            <w:rFonts w:asciiTheme="minorHAnsi" w:eastAsiaTheme="minorEastAsia" w:hAnsiTheme="minorHAnsi" w:cstheme="minorBidi"/>
            <w:b w:val="0"/>
            <w:bCs w:val="0"/>
            <w:sz w:val="22"/>
            <w:szCs w:val="22"/>
          </w:rPr>
          <w:tab/>
        </w:r>
        <w:r w:rsidR="00776AF5" w:rsidRPr="001573DD">
          <w:rPr>
            <w:rStyle w:val="Hyperlink"/>
          </w:rPr>
          <w:t>Throughput Acceptance Tests</w:t>
        </w:r>
        <w:r w:rsidR="00776AF5">
          <w:rPr>
            <w:webHidden/>
          </w:rPr>
          <w:tab/>
        </w:r>
        <w:r>
          <w:rPr>
            <w:webHidden/>
          </w:rPr>
          <w:fldChar w:fldCharType="begin"/>
        </w:r>
        <w:r w:rsidR="00776AF5">
          <w:rPr>
            <w:webHidden/>
          </w:rPr>
          <w:instrText xml:space="preserve"> PAGEREF _Toc434227583 \h </w:instrText>
        </w:r>
        <w:r>
          <w:rPr>
            <w:webHidden/>
          </w:rPr>
        </w:r>
        <w:r>
          <w:rPr>
            <w:webHidden/>
          </w:rPr>
          <w:fldChar w:fldCharType="separate"/>
        </w:r>
        <w:r w:rsidR="00FD5BA2">
          <w:rPr>
            <w:webHidden/>
          </w:rPr>
          <w:t>19</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84" w:history="1">
        <w:r w:rsidR="00776AF5" w:rsidRPr="001573DD">
          <w:rPr>
            <w:rStyle w:val="Hyperlink"/>
          </w:rPr>
          <w:t>3.1.</w:t>
        </w:r>
        <w:r w:rsidR="00776AF5">
          <w:rPr>
            <w:rFonts w:asciiTheme="minorHAnsi" w:eastAsiaTheme="minorEastAsia" w:hAnsiTheme="minorHAnsi" w:cstheme="minorBidi"/>
            <w:sz w:val="22"/>
            <w:szCs w:val="22"/>
          </w:rPr>
          <w:tab/>
        </w:r>
        <w:r w:rsidR="00776AF5" w:rsidRPr="001573DD">
          <w:rPr>
            <w:rStyle w:val="Hyperlink"/>
          </w:rPr>
          <w:t>IDU LEDs</w:t>
        </w:r>
        <w:r w:rsidR="00776AF5">
          <w:rPr>
            <w:webHidden/>
          </w:rPr>
          <w:tab/>
        </w:r>
        <w:r>
          <w:rPr>
            <w:webHidden/>
          </w:rPr>
          <w:fldChar w:fldCharType="begin"/>
        </w:r>
        <w:r w:rsidR="00776AF5">
          <w:rPr>
            <w:webHidden/>
          </w:rPr>
          <w:instrText xml:space="preserve"> PAGEREF _Toc434227584 \h </w:instrText>
        </w:r>
        <w:r>
          <w:rPr>
            <w:webHidden/>
          </w:rPr>
        </w:r>
        <w:r>
          <w:rPr>
            <w:webHidden/>
          </w:rPr>
          <w:fldChar w:fldCharType="separate"/>
        </w:r>
        <w:r w:rsidR="00FD5BA2">
          <w:rPr>
            <w:webHidden/>
          </w:rPr>
          <w:t>19</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85" w:history="1">
        <w:r w:rsidR="00776AF5" w:rsidRPr="001573DD">
          <w:rPr>
            <w:rStyle w:val="Hyperlink"/>
          </w:rPr>
          <w:t>3.2.</w:t>
        </w:r>
        <w:r w:rsidR="00776AF5">
          <w:rPr>
            <w:rFonts w:asciiTheme="minorHAnsi" w:eastAsiaTheme="minorEastAsia" w:hAnsiTheme="minorHAnsi" w:cstheme="minorBidi"/>
            <w:sz w:val="22"/>
            <w:szCs w:val="22"/>
          </w:rPr>
          <w:tab/>
        </w:r>
        <w:r w:rsidR="00776AF5" w:rsidRPr="001573DD">
          <w:rPr>
            <w:rStyle w:val="Hyperlink"/>
          </w:rPr>
          <w:t>Link Installation</w:t>
        </w:r>
        <w:r w:rsidR="00776AF5">
          <w:rPr>
            <w:webHidden/>
          </w:rPr>
          <w:tab/>
        </w:r>
        <w:r>
          <w:rPr>
            <w:webHidden/>
          </w:rPr>
          <w:fldChar w:fldCharType="begin"/>
        </w:r>
        <w:r w:rsidR="00776AF5">
          <w:rPr>
            <w:webHidden/>
          </w:rPr>
          <w:instrText xml:space="preserve"> PAGEREF _Toc434227585 \h </w:instrText>
        </w:r>
        <w:r>
          <w:rPr>
            <w:webHidden/>
          </w:rPr>
        </w:r>
        <w:r>
          <w:rPr>
            <w:webHidden/>
          </w:rPr>
          <w:fldChar w:fldCharType="separate"/>
        </w:r>
        <w:r w:rsidR="00FD5BA2">
          <w:rPr>
            <w:webHidden/>
          </w:rPr>
          <w:t>21</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86" w:history="1">
        <w:r w:rsidR="00776AF5" w:rsidRPr="001573DD">
          <w:rPr>
            <w:rStyle w:val="Hyperlink"/>
          </w:rPr>
          <w:t>3.3.</w:t>
        </w:r>
        <w:r w:rsidR="00776AF5">
          <w:rPr>
            <w:rFonts w:asciiTheme="minorHAnsi" w:eastAsiaTheme="minorEastAsia" w:hAnsiTheme="minorHAnsi" w:cstheme="minorBidi"/>
            <w:sz w:val="22"/>
            <w:szCs w:val="22"/>
          </w:rPr>
          <w:tab/>
        </w:r>
        <w:r w:rsidR="00776AF5" w:rsidRPr="001573DD">
          <w:rPr>
            <w:rStyle w:val="Hyperlink"/>
          </w:rPr>
          <w:t>Ping Latency</w:t>
        </w:r>
        <w:r w:rsidR="00776AF5">
          <w:rPr>
            <w:webHidden/>
          </w:rPr>
          <w:tab/>
        </w:r>
        <w:r>
          <w:rPr>
            <w:webHidden/>
          </w:rPr>
          <w:fldChar w:fldCharType="begin"/>
        </w:r>
        <w:r w:rsidR="00776AF5">
          <w:rPr>
            <w:webHidden/>
          </w:rPr>
          <w:instrText xml:space="preserve"> PAGEREF _Toc434227586 \h </w:instrText>
        </w:r>
        <w:r>
          <w:rPr>
            <w:webHidden/>
          </w:rPr>
        </w:r>
        <w:r>
          <w:rPr>
            <w:webHidden/>
          </w:rPr>
          <w:fldChar w:fldCharType="separate"/>
        </w:r>
        <w:r w:rsidR="00FD5BA2">
          <w:rPr>
            <w:webHidden/>
          </w:rPr>
          <w:t>22</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87" w:history="1">
        <w:r w:rsidR="00776AF5" w:rsidRPr="001573DD">
          <w:rPr>
            <w:rStyle w:val="Hyperlink"/>
          </w:rPr>
          <w:t>3.4.</w:t>
        </w:r>
        <w:r w:rsidR="00776AF5">
          <w:rPr>
            <w:rFonts w:asciiTheme="minorHAnsi" w:eastAsiaTheme="minorEastAsia" w:hAnsiTheme="minorHAnsi" w:cstheme="minorBidi"/>
            <w:sz w:val="22"/>
            <w:szCs w:val="22"/>
          </w:rPr>
          <w:tab/>
        </w:r>
        <w:r w:rsidR="00776AF5" w:rsidRPr="001573DD">
          <w:rPr>
            <w:rStyle w:val="Hyperlink"/>
          </w:rPr>
          <w:t>Latency</w:t>
        </w:r>
        <w:r w:rsidR="00776AF5">
          <w:rPr>
            <w:webHidden/>
          </w:rPr>
          <w:tab/>
        </w:r>
        <w:r>
          <w:rPr>
            <w:webHidden/>
          </w:rPr>
          <w:fldChar w:fldCharType="begin"/>
        </w:r>
        <w:r w:rsidR="00776AF5">
          <w:rPr>
            <w:webHidden/>
          </w:rPr>
          <w:instrText xml:space="preserve"> PAGEREF _Toc434227587 \h </w:instrText>
        </w:r>
        <w:r>
          <w:rPr>
            <w:webHidden/>
          </w:rPr>
        </w:r>
        <w:r>
          <w:rPr>
            <w:webHidden/>
          </w:rPr>
          <w:fldChar w:fldCharType="separate"/>
        </w:r>
        <w:r w:rsidR="00FD5BA2">
          <w:rPr>
            <w:webHidden/>
          </w:rPr>
          <w:t>22</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88" w:history="1">
        <w:r w:rsidR="00776AF5" w:rsidRPr="001573DD">
          <w:rPr>
            <w:rStyle w:val="Hyperlink"/>
          </w:rPr>
          <w:t>3.5.</w:t>
        </w:r>
        <w:r w:rsidR="00776AF5">
          <w:rPr>
            <w:rFonts w:asciiTheme="minorHAnsi" w:eastAsiaTheme="minorEastAsia" w:hAnsiTheme="minorHAnsi" w:cstheme="minorBidi"/>
            <w:sz w:val="22"/>
            <w:szCs w:val="22"/>
          </w:rPr>
          <w:tab/>
        </w:r>
        <w:r w:rsidR="00776AF5" w:rsidRPr="001573DD">
          <w:rPr>
            <w:rStyle w:val="Hyperlink"/>
          </w:rPr>
          <w:t>Throughput</w:t>
        </w:r>
        <w:r w:rsidR="00776AF5">
          <w:rPr>
            <w:webHidden/>
          </w:rPr>
          <w:tab/>
        </w:r>
        <w:r>
          <w:rPr>
            <w:webHidden/>
          </w:rPr>
          <w:fldChar w:fldCharType="begin"/>
        </w:r>
        <w:r w:rsidR="00776AF5">
          <w:rPr>
            <w:webHidden/>
          </w:rPr>
          <w:instrText xml:space="preserve"> PAGEREF _Toc434227588 \h </w:instrText>
        </w:r>
        <w:r>
          <w:rPr>
            <w:webHidden/>
          </w:rPr>
        </w:r>
        <w:r>
          <w:rPr>
            <w:webHidden/>
          </w:rPr>
          <w:fldChar w:fldCharType="separate"/>
        </w:r>
        <w:r w:rsidR="00FD5BA2">
          <w:rPr>
            <w:webHidden/>
          </w:rPr>
          <w:t>23</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89" w:history="1">
        <w:r w:rsidR="00776AF5" w:rsidRPr="001573DD">
          <w:rPr>
            <w:rStyle w:val="Hyperlink"/>
          </w:rPr>
          <w:t>3.6.</w:t>
        </w:r>
        <w:r w:rsidR="00776AF5">
          <w:rPr>
            <w:rFonts w:asciiTheme="minorHAnsi" w:eastAsiaTheme="minorEastAsia" w:hAnsiTheme="minorHAnsi" w:cstheme="minorBidi"/>
            <w:sz w:val="22"/>
            <w:szCs w:val="22"/>
          </w:rPr>
          <w:tab/>
        </w:r>
        <w:r w:rsidR="00776AF5" w:rsidRPr="001573DD">
          <w:rPr>
            <w:rStyle w:val="Hyperlink"/>
          </w:rPr>
          <w:t>E1 BER</w:t>
        </w:r>
        <w:r w:rsidR="00776AF5">
          <w:rPr>
            <w:webHidden/>
          </w:rPr>
          <w:tab/>
        </w:r>
        <w:r>
          <w:rPr>
            <w:webHidden/>
          </w:rPr>
          <w:fldChar w:fldCharType="begin"/>
        </w:r>
        <w:r w:rsidR="00776AF5">
          <w:rPr>
            <w:webHidden/>
          </w:rPr>
          <w:instrText xml:space="preserve"> PAGEREF _Toc434227589 \h </w:instrText>
        </w:r>
        <w:r>
          <w:rPr>
            <w:webHidden/>
          </w:rPr>
        </w:r>
        <w:r>
          <w:rPr>
            <w:webHidden/>
          </w:rPr>
          <w:fldChar w:fldCharType="separate"/>
        </w:r>
        <w:r w:rsidR="00FD5BA2">
          <w:rPr>
            <w:webHidden/>
          </w:rPr>
          <w:t>26</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0" w:history="1">
        <w:r w:rsidR="00776AF5" w:rsidRPr="001573DD">
          <w:rPr>
            <w:rStyle w:val="Hyperlink"/>
          </w:rPr>
          <w:t>3.7.</w:t>
        </w:r>
        <w:r w:rsidR="00776AF5">
          <w:rPr>
            <w:rFonts w:asciiTheme="minorHAnsi" w:eastAsiaTheme="minorEastAsia" w:hAnsiTheme="minorHAnsi" w:cstheme="minorBidi"/>
            <w:sz w:val="22"/>
            <w:szCs w:val="22"/>
          </w:rPr>
          <w:tab/>
        </w:r>
        <w:r w:rsidR="00776AF5" w:rsidRPr="001573DD">
          <w:rPr>
            <w:rStyle w:val="Hyperlink"/>
          </w:rPr>
          <w:t>Power Up Recovery</w:t>
        </w:r>
        <w:r w:rsidR="00776AF5">
          <w:rPr>
            <w:webHidden/>
          </w:rPr>
          <w:tab/>
        </w:r>
        <w:r>
          <w:rPr>
            <w:webHidden/>
          </w:rPr>
          <w:fldChar w:fldCharType="begin"/>
        </w:r>
        <w:r w:rsidR="00776AF5">
          <w:rPr>
            <w:webHidden/>
          </w:rPr>
          <w:instrText xml:space="preserve"> PAGEREF _Toc434227590 \h </w:instrText>
        </w:r>
        <w:r>
          <w:rPr>
            <w:webHidden/>
          </w:rPr>
        </w:r>
        <w:r>
          <w:rPr>
            <w:webHidden/>
          </w:rPr>
          <w:fldChar w:fldCharType="separate"/>
        </w:r>
        <w:r w:rsidR="00FD5BA2">
          <w:rPr>
            <w:webHidden/>
          </w:rPr>
          <w:t>27</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1" w:history="1">
        <w:r w:rsidR="00776AF5" w:rsidRPr="001573DD">
          <w:rPr>
            <w:rStyle w:val="Hyperlink"/>
          </w:rPr>
          <w:t>3.8.</w:t>
        </w:r>
        <w:r w:rsidR="00776AF5">
          <w:rPr>
            <w:rFonts w:asciiTheme="minorHAnsi" w:eastAsiaTheme="minorEastAsia" w:hAnsiTheme="minorHAnsi" w:cstheme="minorBidi"/>
            <w:sz w:val="22"/>
            <w:szCs w:val="22"/>
          </w:rPr>
          <w:tab/>
        </w:r>
        <w:r w:rsidR="00776AF5" w:rsidRPr="001573DD">
          <w:rPr>
            <w:rStyle w:val="Hyperlink"/>
          </w:rPr>
          <w:t>Factory Setting</w:t>
        </w:r>
        <w:r w:rsidR="00776AF5">
          <w:rPr>
            <w:webHidden/>
          </w:rPr>
          <w:tab/>
        </w:r>
        <w:r>
          <w:rPr>
            <w:webHidden/>
          </w:rPr>
          <w:fldChar w:fldCharType="begin"/>
        </w:r>
        <w:r w:rsidR="00776AF5">
          <w:rPr>
            <w:webHidden/>
          </w:rPr>
          <w:instrText xml:space="preserve"> PAGEREF _Toc434227591 \h </w:instrText>
        </w:r>
        <w:r>
          <w:rPr>
            <w:webHidden/>
          </w:rPr>
        </w:r>
        <w:r>
          <w:rPr>
            <w:webHidden/>
          </w:rPr>
          <w:fldChar w:fldCharType="separate"/>
        </w:r>
        <w:r w:rsidR="00FD5BA2">
          <w:rPr>
            <w:webHidden/>
          </w:rPr>
          <w:t>29</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2" w:history="1">
        <w:r w:rsidR="00776AF5" w:rsidRPr="001573DD">
          <w:rPr>
            <w:rStyle w:val="Hyperlink"/>
          </w:rPr>
          <w:t>3.9.</w:t>
        </w:r>
        <w:r w:rsidR="00776AF5">
          <w:rPr>
            <w:rFonts w:asciiTheme="minorHAnsi" w:eastAsiaTheme="minorEastAsia" w:hAnsiTheme="minorHAnsi" w:cstheme="minorBidi"/>
            <w:sz w:val="22"/>
            <w:szCs w:val="22"/>
          </w:rPr>
          <w:tab/>
        </w:r>
        <w:r w:rsidR="00776AF5" w:rsidRPr="001573DD">
          <w:rPr>
            <w:rStyle w:val="Hyperlink"/>
          </w:rPr>
          <w:t>Diagnostics</w:t>
        </w:r>
        <w:r w:rsidR="00776AF5">
          <w:rPr>
            <w:webHidden/>
          </w:rPr>
          <w:tab/>
        </w:r>
        <w:r>
          <w:rPr>
            <w:webHidden/>
          </w:rPr>
          <w:fldChar w:fldCharType="begin"/>
        </w:r>
        <w:r w:rsidR="00776AF5">
          <w:rPr>
            <w:webHidden/>
          </w:rPr>
          <w:instrText xml:space="preserve"> PAGEREF _Toc434227592 \h </w:instrText>
        </w:r>
        <w:r>
          <w:rPr>
            <w:webHidden/>
          </w:rPr>
        </w:r>
        <w:r>
          <w:rPr>
            <w:webHidden/>
          </w:rPr>
          <w:fldChar w:fldCharType="separate"/>
        </w:r>
        <w:r w:rsidR="00FD5BA2">
          <w:rPr>
            <w:webHidden/>
          </w:rPr>
          <w:t>29</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3" w:history="1">
        <w:r w:rsidR="00776AF5" w:rsidRPr="001573DD">
          <w:rPr>
            <w:rStyle w:val="Hyperlink"/>
          </w:rPr>
          <w:t>3.10.</w:t>
        </w:r>
        <w:r w:rsidR="00776AF5">
          <w:rPr>
            <w:rFonts w:asciiTheme="minorHAnsi" w:eastAsiaTheme="minorEastAsia" w:hAnsiTheme="minorHAnsi" w:cstheme="minorBidi"/>
            <w:sz w:val="22"/>
            <w:szCs w:val="22"/>
          </w:rPr>
          <w:tab/>
        </w:r>
        <w:r w:rsidR="00776AF5" w:rsidRPr="001573DD">
          <w:rPr>
            <w:rStyle w:val="Hyperlink"/>
          </w:rPr>
          <w:t>1+1</w:t>
        </w:r>
        <w:r w:rsidR="00776AF5">
          <w:rPr>
            <w:webHidden/>
          </w:rPr>
          <w:tab/>
        </w:r>
        <w:r>
          <w:rPr>
            <w:webHidden/>
          </w:rPr>
          <w:fldChar w:fldCharType="begin"/>
        </w:r>
        <w:r w:rsidR="00776AF5">
          <w:rPr>
            <w:webHidden/>
          </w:rPr>
          <w:instrText xml:space="preserve"> PAGEREF _Toc434227593 \h </w:instrText>
        </w:r>
        <w:r>
          <w:rPr>
            <w:webHidden/>
          </w:rPr>
        </w:r>
        <w:r>
          <w:rPr>
            <w:webHidden/>
          </w:rPr>
          <w:fldChar w:fldCharType="separate"/>
        </w:r>
        <w:r w:rsidR="00FD5BA2">
          <w:rPr>
            <w:webHidden/>
          </w:rPr>
          <w:t>31</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4" w:history="1">
        <w:r w:rsidR="00776AF5" w:rsidRPr="001573DD">
          <w:rPr>
            <w:rStyle w:val="Hyperlink"/>
          </w:rPr>
          <w:t>3.11.</w:t>
        </w:r>
        <w:r w:rsidR="00776AF5">
          <w:rPr>
            <w:rFonts w:asciiTheme="minorHAnsi" w:eastAsiaTheme="minorEastAsia" w:hAnsiTheme="minorHAnsi" w:cstheme="minorBidi"/>
            <w:sz w:val="22"/>
            <w:szCs w:val="22"/>
          </w:rPr>
          <w:tab/>
        </w:r>
        <w:r w:rsidR="00776AF5" w:rsidRPr="001573DD">
          <w:rPr>
            <w:rStyle w:val="Hyperlink"/>
          </w:rPr>
          <w:t>RPL</w:t>
        </w:r>
        <w:r w:rsidR="00776AF5">
          <w:rPr>
            <w:webHidden/>
          </w:rPr>
          <w:tab/>
        </w:r>
        <w:r>
          <w:rPr>
            <w:webHidden/>
          </w:rPr>
          <w:fldChar w:fldCharType="begin"/>
        </w:r>
        <w:r w:rsidR="00776AF5">
          <w:rPr>
            <w:webHidden/>
          </w:rPr>
          <w:instrText xml:space="preserve"> PAGEREF _Toc434227594 \h </w:instrText>
        </w:r>
        <w:r>
          <w:rPr>
            <w:webHidden/>
          </w:rPr>
        </w:r>
        <w:r>
          <w:rPr>
            <w:webHidden/>
          </w:rPr>
          <w:fldChar w:fldCharType="separate"/>
        </w:r>
        <w:r w:rsidR="00FD5BA2">
          <w:rPr>
            <w:webHidden/>
          </w:rPr>
          <w:t>31</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5" w:history="1">
        <w:r w:rsidR="00776AF5" w:rsidRPr="001573DD">
          <w:rPr>
            <w:rStyle w:val="Hyperlink"/>
          </w:rPr>
          <w:t>3.12.</w:t>
        </w:r>
        <w:r w:rsidR="00776AF5">
          <w:rPr>
            <w:rFonts w:asciiTheme="minorHAnsi" w:eastAsiaTheme="minorEastAsia" w:hAnsiTheme="minorHAnsi" w:cstheme="minorBidi"/>
            <w:sz w:val="22"/>
            <w:szCs w:val="22"/>
          </w:rPr>
          <w:tab/>
        </w:r>
        <w:r w:rsidR="00776AF5" w:rsidRPr="001573DD">
          <w:rPr>
            <w:rStyle w:val="Hyperlink"/>
          </w:rPr>
          <w:t>VLAN IDU</w:t>
        </w:r>
        <w:r w:rsidR="00776AF5">
          <w:rPr>
            <w:webHidden/>
          </w:rPr>
          <w:tab/>
        </w:r>
        <w:r>
          <w:rPr>
            <w:webHidden/>
          </w:rPr>
          <w:fldChar w:fldCharType="begin"/>
        </w:r>
        <w:r w:rsidR="00776AF5">
          <w:rPr>
            <w:webHidden/>
          </w:rPr>
          <w:instrText xml:space="preserve"> PAGEREF _Toc434227595 \h </w:instrText>
        </w:r>
        <w:r>
          <w:rPr>
            <w:webHidden/>
          </w:rPr>
        </w:r>
        <w:r>
          <w:rPr>
            <w:webHidden/>
          </w:rPr>
          <w:fldChar w:fldCharType="separate"/>
        </w:r>
        <w:r w:rsidR="00FD5BA2">
          <w:rPr>
            <w:webHidden/>
          </w:rPr>
          <w:t>33</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6" w:history="1">
        <w:r w:rsidR="00776AF5" w:rsidRPr="001573DD">
          <w:rPr>
            <w:rStyle w:val="Hyperlink"/>
          </w:rPr>
          <w:t>3.13.</w:t>
        </w:r>
        <w:r w:rsidR="00776AF5">
          <w:rPr>
            <w:rFonts w:asciiTheme="minorHAnsi" w:eastAsiaTheme="minorEastAsia" w:hAnsiTheme="minorHAnsi" w:cstheme="minorBidi"/>
            <w:sz w:val="22"/>
            <w:szCs w:val="22"/>
          </w:rPr>
          <w:tab/>
        </w:r>
        <w:r w:rsidR="00776AF5" w:rsidRPr="001573DD">
          <w:rPr>
            <w:rStyle w:val="Hyperlink"/>
          </w:rPr>
          <w:t>Provider (QinQ) IDU</w:t>
        </w:r>
        <w:r w:rsidR="00776AF5">
          <w:rPr>
            <w:webHidden/>
          </w:rPr>
          <w:tab/>
        </w:r>
        <w:r>
          <w:rPr>
            <w:webHidden/>
          </w:rPr>
          <w:fldChar w:fldCharType="begin"/>
        </w:r>
        <w:r w:rsidR="00776AF5">
          <w:rPr>
            <w:webHidden/>
          </w:rPr>
          <w:instrText xml:space="preserve"> PAGEREF _Toc434227596 \h </w:instrText>
        </w:r>
        <w:r>
          <w:rPr>
            <w:webHidden/>
          </w:rPr>
        </w:r>
        <w:r>
          <w:rPr>
            <w:webHidden/>
          </w:rPr>
          <w:fldChar w:fldCharType="separate"/>
        </w:r>
        <w:r w:rsidR="00FD5BA2">
          <w:rPr>
            <w:webHidden/>
          </w:rPr>
          <w:t>35</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7" w:history="1">
        <w:r w:rsidR="00776AF5" w:rsidRPr="001573DD">
          <w:rPr>
            <w:rStyle w:val="Hyperlink"/>
          </w:rPr>
          <w:t>3.14.</w:t>
        </w:r>
        <w:r w:rsidR="00776AF5">
          <w:rPr>
            <w:rFonts w:asciiTheme="minorHAnsi" w:eastAsiaTheme="minorEastAsia" w:hAnsiTheme="minorHAnsi" w:cstheme="minorBidi"/>
            <w:sz w:val="22"/>
            <w:szCs w:val="22"/>
          </w:rPr>
          <w:tab/>
        </w:r>
        <w:r w:rsidR="00776AF5" w:rsidRPr="001573DD">
          <w:rPr>
            <w:rStyle w:val="Hyperlink"/>
          </w:rPr>
          <w:t>Provider (QinQ) ODU</w:t>
        </w:r>
        <w:r w:rsidR="00776AF5">
          <w:rPr>
            <w:webHidden/>
          </w:rPr>
          <w:tab/>
        </w:r>
        <w:r>
          <w:rPr>
            <w:webHidden/>
          </w:rPr>
          <w:fldChar w:fldCharType="begin"/>
        </w:r>
        <w:r w:rsidR="00776AF5">
          <w:rPr>
            <w:webHidden/>
          </w:rPr>
          <w:instrText xml:space="preserve"> PAGEREF _Toc434227597 \h </w:instrText>
        </w:r>
        <w:r>
          <w:rPr>
            <w:webHidden/>
          </w:rPr>
        </w:r>
        <w:r>
          <w:rPr>
            <w:webHidden/>
          </w:rPr>
          <w:fldChar w:fldCharType="separate"/>
        </w:r>
        <w:r w:rsidR="00FD5BA2">
          <w:rPr>
            <w:webHidden/>
          </w:rPr>
          <w:t>38</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8" w:history="1">
        <w:r w:rsidR="00776AF5" w:rsidRPr="001573DD">
          <w:rPr>
            <w:rStyle w:val="Hyperlink"/>
          </w:rPr>
          <w:t>3.15.</w:t>
        </w:r>
        <w:r w:rsidR="00776AF5">
          <w:rPr>
            <w:rFonts w:asciiTheme="minorHAnsi" w:eastAsiaTheme="minorEastAsia" w:hAnsiTheme="minorHAnsi" w:cstheme="minorBidi"/>
            <w:sz w:val="22"/>
            <w:szCs w:val="22"/>
          </w:rPr>
          <w:tab/>
        </w:r>
        <w:r w:rsidR="00776AF5" w:rsidRPr="001573DD">
          <w:rPr>
            <w:rStyle w:val="Hyperlink"/>
          </w:rPr>
          <w:t>Provider QinQ ODU</w:t>
        </w:r>
        <w:r w:rsidR="00776AF5">
          <w:rPr>
            <w:webHidden/>
          </w:rPr>
          <w:tab/>
        </w:r>
        <w:r>
          <w:rPr>
            <w:webHidden/>
          </w:rPr>
          <w:fldChar w:fldCharType="begin"/>
        </w:r>
        <w:r w:rsidR="00776AF5">
          <w:rPr>
            <w:webHidden/>
          </w:rPr>
          <w:instrText xml:space="preserve"> PAGEREF _Toc434227598 \h </w:instrText>
        </w:r>
        <w:r>
          <w:rPr>
            <w:webHidden/>
          </w:rPr>
        </w:r>
        <w:r>
          <w:rPr>
            <w:webHidden/>
          </w:rPr>
          <w:fldChar w:fldCharType="separate"/>
        </w:r>
        <w:r w:rsidR="00FD5BA2">
          <w:rPr>
            <w:webHidden/>
          </w:rPr>
          <w:t>40</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599" w:history="1">
        <w:r w:rsidR="00776AF5" w:rsidRPr="001573DD">
          <w:rPr>
            <w:rStyle w:val="Hyperlink"/>
          </w:rPr>
          <w:t>3.16.</w:t>
        </w:r>
        <w:r w:rsidR="00776AF5">
          <w:rPr>
            <w:rFonts w:asciiTheme="minorHAnsi" w:eastAsiaTheme="minorEastAsia" w:hAnsiTheme="minorHAnsi" w:cstheme="minorBidi"/>
            <w:sz w:val="22"/>
            <w:szCs w:val="22"/>
          </w:rPr>
          <w:tab/>
        </w:r>
        <w:r w:rsidR="00776AF5" w:rsidRPr="001573DD">
          <w:rPr>
            <w:rStyle w:val="Hyperlink"/>
          </w:rPr>
          <w:t>QOS</w:t>
        </w:r>
        <w:r w:rsidR="00776AF5">
          <w:rPr>
            <w:webHidden/>
          </w:rPr>
          <w:tab/>
        </w:r>
        <w:r>
          <w:rPr>
            <w:webHidden/>
          </w:rPr>
          <w:fldChar w:fldCharType="begin"/>
        </w:r>
        <w:r w:rsidR="00776AF5">
          <w:rPr>
            <w:webHidden/>
          </w:rPr>
          <w:instrText xml:space="preserve"> PAGEREF _Toc434227599 \h </w:instrText>
        </w:r>
        <w:r>
          <w:rPr>
            <w:webHidden/>
          </w:rPr>
        </w:r>
        <w:r>
          <w:rPr>
            <w:webHidden/>
          </w:rPr>
          <w:fldChar w:fldCharType="separate"/>
        </w:r>
        <w:r w:rsidR="00FD5BA2">
          <w:rPr>
            <w:webHidden/>
          </w:rPr>
          <w:t>42</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600" w:history="1">
        <w:r w:rsidR="00776AF5" w:rsidRPr="001573DD">
          <w:rPr>
            <w:rStyle w:val="Hyperlink"/>
          </w:rPr>
          <w:t>3.17.</w:t>
        </w:r>
        <w:r w:rsidR="00776AF5">
          <w:rPr>
            <w:rFonts w:asciiTheme="minorHAnsi" w:eastAsiaTheme="minorEastAsia" w:hAnsiTheme="minorHAnsi" w:cstheme="minorBidi"/>
            <w:sz w:val="22"/>
            <w:szCs w:val="22"/>
          </w:rPr>
          <w:tab/>
        </w:r>
        <w:r w:rsidR="00776AF5" w:rsidRPr="001573DD">
          <w:rPr>
            <w:rStyle w:val="Hyperlink"/>
          </w:rPr>
          <w:t>Local Connection to Manager</w:t>
        </w:r>
        <w:r w:rsidR="00776AF5">
          <w:rPr>
            <w:webHidden/>
          </w:rPr>
          <w:tab/>
        </w:r>
        <w:r>
          <w:rPr>
            <w:webHidden/>
          </w:rPr>
          <w:fldChar w:fldCharType="begin"/>
        </w:r>
        <w:r w:rsidR="00776AF5">
          <w:rPr>
            <w:webHidden/>
          </w:rPr>
          <w:instrText xml:space="preserve"> PAGEREF _Toc434227600 \h </w:instrText>
        </w:r>
        <w:r>
          <w:rPr>
            <w:webHidden/>
          </w:rPr>
        </w:r>
        <w:r>
          <w:rPr>
            <w:webHidden/>
          </w:rPr>
          <w:fldChar w:fldCharType="separate"/>
        </w:r>
        <w:r w:rsidR="00FD5BA2">
          <w:rPr>
            <w:webHidden/>
          </w:rPr>
          <w:t>44</w:t>
        </w:r>
        <w:r>
          <w:rPr>
            <w:webHidden/>
          </w:rPr>
          <w:fldChar w:fldCharType="end"/>
        </w:r>
      </w:hyperlink>
    </w:p>
    <w:p w:rsidR="00776AF5" w:rsidRDefault="004E135A">
      <w:pPr>
        <w:pStyle w:val="TOC2"/>
        <w:rPr>
          <w:rFonts w:asciiTheme="minorHAnsi" w:eastAsiaTheme="minorEastAsia" w:hAnsiTheme="minorHAnsi" w:cstheme="minorBidi"/>
          <w:sz w:val="22"/>
          <w:szCs w:val="22"/>
        </w:rPr>
      </w:pPr>
      <w:hyperlink w:anchor="_Toc434227601" w:history="1">
        <w:r w:rsidR="00776AF5" w:rsidRPr="001573DD">
          <w:rPr>
            <w:rStyle w:val="Hyperlink"/>
          </w:rPr>
          <w:t>3.18.</w:t>
        </w:r>
        <w:r w:rsidR="00776AF5">
          <w:rPr>
            <w:rFonts w:asciiTheme="minorHAnsi" w:eastAsiaTheme="minorEastAsia" w:hAnsiTheme="minorHAnsi" w:cstheme="minorBidi"/>
            <w:sz w:val="22"/>
            <w:szCs w:val="22"/>
          </w:rPr>
          <w:tab/>
        </w:r>
        <w:r w:rsidR="00776AF5" w:rsidRPr="001573DD">
          <w:rPr>
            <w:rStyle w:val="Hyperlink"/>
          </w:rPr>
          <w:t>Tx Po</w:t>
        </w:r>
        <w:r w:rsidR="00776AF5" w:rsidRPr="001573DD">
          <w:rPr>
            <w:rStyle w:val="Hyperlink"/>
          </w:rPr>
          <w:t>w</w:t>
        </w:r>
        <w:r w:rsidR="00776AF5" w:rsidRPr="001573DD">
          <w:rPr>
            <w:rStyle w:val="Hyperlink"/>
          </w:rPr>
          <w:t>er</w:t>
        </w:r>
        <w:r w:rsidR="00776AF5">
          <w:rPr>
            <w:webHidden/>
          </w:rPr>
          <w:tab/>
        </w:r>
        <w:r>
          <w:rPr>
            <w:webHidden/>
          </w:rPr>
          <w:fldChar w:fldCharType="begin"/>
        </w:r>
        <w:r w:rsidR="00776AF5">
          <w:rPr>
            <w:webHidden/>
          </w:rPr>
          <w:instrText xml:space="preserve"> PAGEREF _Toc434227601 \h </w:instrText>
        </w:r>
        <w:r>
          <w:rPr>
            <w:webHidden/>
          </w:rPr>
        </w:r>
        <w:r>
          <w:rPr>
            <w:webHidden/>
          </w:rPr>
          <w:fldChar w:fldCharType="separate"/>
        </w:r>
        <w:r w:rsidR="00FD5BA2">
          <w:rPr>
            <w:webHidden/>
          </w:rPr>
          <w:t>45</w:t>
        </w:r>
        <w:r>
          <w:rPr>
            <w:webHidden/>
          </w:rPr>
          <w:fldChar w:fldCharType="end"/>
        </w:r>
      </w:hyperlink>
    </w:p>
    <w:p w:rsidR="00CD721D" w:rsidRPr="00552349" w:rsidRDefault="004E135A" w:rsidP="00536BEE">
      <w:pPr>
        <w:pStyle w:val="Heading1"/>
      </w:pPr>
      <w:r w:rsidRPr="00552349">
        <w:rPr>
          <w:noProof/>
        </w:rPr>
        <w:fldChar w:fldCharType="end"/>
      </w:r>
      <w:bookmarkStart w:id="4" w:name="_Scope"/>
      <w:bookmarkStart w:id="5" w:name="_Definitions"/>
      <w:bookmarkStart w:id="6" w:name="_Data_Sheets_and"/>
      <w:bookmarkStart w:id="7" w:name="_Toc263329013"/>
      <w:bookmarkStart w:id="8" w:name="_Toc434227569"/>
      <w:bookmarkStart w:id="9" w:name="OLE_LINK5"/>
      <w:bookmarkStart w:id="10" w:name="OLE_LINK6"/>
      <w:bookmarkEnd w:id="4"/>
      <w:bookmarkEnd w:id="5"/>
      <w:bookmarkEnd w:id="6"/>
      <w:r w:rsidR="00623221" w:rsidRPr="00552349">
        <w:t xml:space="preserve"> </w:t>
      </w:r>
      <w:r w:rsidR="00CD721D" w:rsidRPr="00552349">
        <w:t>Introduction</w:t>
      </w:r>
      <w:bookmarkEnd w:id="7"/>
      <w:bookmarkEnd w:id="8"/>
    </w:p>
    <w:p w:rsidR="004F69A6" w:rsidRDefault="004F69A6" w:rsidP="004F69A6">
      <w:pPr>
        <w:pStyle w:val="Heading2"/>
      </w:pPr>
      <w:bookmarkStart w:id="11" w:name="_Toc263329014"/>
      <w:bookmarkStart w:id="12" w:name="_Toc433639706"/>
      <w:bookmarkStart w:id="13" w:name="_Toc434227570"/>
      <w:bookmarkStart w:id="14" w:name="_Toc261510113"/>
      <w:bookmarkStart w:id="15" w:name="_Toc261510826"/>
      <w:bookmarkStart w:id="16" w:name="_Toc261510860"/>
      <w:bookmarkStart w:id="17" w:name="_Toc261510925"/>
      <w:bookmarkStart w:id="18" w:name="_Toc261514968"/>
      <w:bookmarkStart w:id="19" w:name="_Toc263329015"/>
      <w:r w:rsidRPr="00552349">
        <w:t>Purpose</w:t>
      </w:r>
      <w:bookmarkEnd w:id="11"/>
      <w:bookmarkEnd w:id="12"/>
      <w:bookmarkEnd w:id="13"/>
    </w:p>
    <w:p w:rsidR="004F69A6" w:rsidRPr="005654E3" w:rsidRDefault="004F69A6" w:rsidP="004F69A6">
      <w:pPr>
        <w:pStyle w:val="Para"/>
      </w:pPr>
      <w:r w:rsidRPr="005654E3">
        <w:t xml:space="preserve">This document describes the tests that RAD has performed successfully </w:t>
      </w:r>
      <w:r>
        <w:t xml:space="preserve">to </w:t>
      </w:r>
      <w:r w:rsidRPr="005654E3">
        <w:t>demonstrat</w:t>
      </w:r>
      <w:r>
        <w:t>e</w:t>
      </w:r>
      <w:r w:rsidRPr="005654E3">
        <w:t xml:space="preserve"> the proper </w:t>
      </w:r>
      <w:r>
        <w:t xml:space="preserve">functionality </w:t>
      </w:r>
      <w:r w:rsidRPr="005654E3">
        <w:t>of the Airmux-</w:t>
      </w:r>
      <w:r>
        <w:t>400</w:t>
      </w:r>
      <w:r w:rsidRPr="005654E3">
        <w:t xml:space="preserve"> high capacity point-to-multipoint wireless system</w:t>
      </w:r>
      <w:r>
        <w:t>.</w:t>
      </w:r>
    </w:p>
    <w:p w:rsidR="004F69A6" w:rsidRDefault="004F69A6" w:rsidP="004F69A6">
      <w:pPr>
        <w:pStyle w:val="Heading2"/>
      </w:pPr>
      <w:bookmarkStart w:id="20" w:name="_Toc433639707"/>
      <w:bookmarkStart w:id="21" w:name="_Toc434227571"/>
      <w:r w:rsidRPr="00CD721D">
        <w:t>Scope</w:t>
      </w:r>
      <w:bookmarkEnd w:id="20"/>
      <w:bookmarkEnd w:id="21"/>
    </w:p>
    <w:p w:rsidR="004F69A6" w:rsidRDefault="004F69A6" w:rsidP="00BC5990">
      <w:pPr>
        <w:pStyle w:val="Para"/>
      </w:pPr>
      <w:r w:rsidRPr="000E60D7">
        <w:t>This ATP is updated to Airmux-</w:t>
      </w:r>
      <w:r>
        <w:t>4</w:t>
      </w:r>
      <w:r w:rsidRPr="000E60D7">
        <w:t xml:space="preserve">00 v. </w:t>
      </w:r>
      <w:r w:rsidR="00BC5990">
        <w:t>2.8.40</w:t>
      </w:r>
      <w:r w:rsidRPr="000E60D7">
        <w:t>. In case of using older version, some of the</w:t>
      </w:r>
      <w:r w:rsidRPr="000A63E8">
        <w:t xml:space="preserve"> features may not exist and can</w:t>
      </w:r>
      <w:r>
        <w:t>no</w:t>
      </w:r>
      <w:r w:rsidRPr="000A63E8">
        <w:t>t be tested</w:t>
      </w:r>
      <w:r>
        <w:t>.</w:t>
      </w:r>
    </w:p>
    <w:p w:rsidR="004F69A6" w:rsidRDefault="004F69A6" w:rsidP="004F69A6">
      <w:pPr>
        <w:pStyle w:val="Para"/>
      </w:pPr>
      <w:r>
        <w:t>This document contains details of all tests required for the product POC, designed to use a minimum of equipment.</w:t>
      </w:r>
    </w:p>
    <w:p w:rsidR="006F5FE3" w:rsidRDefault="00E66A0A" w:rsidP="006F5FE3">
      <w:pPr>
        <w:pStyle w:val="Heading2"/>
      </w:pPr>
      <w:bookmarkStart w:id="22" w:name="_Toc434227572"/>
      <w:bookmarkEnd w:id="14"/>
      <w:bookmarkEnd w:id="15"/>
      <w:bookmarkEnd w:id="16"/>
      <w:bookmarkEnd w:id="17"/>
      <w:bookmarkEnd w:id="18"/>
      <w:bookmarkEnd w:id="19"/>
      <w:r>
        <w:t>Required</w:t>
      </w:r>
      <w:r w:rsidR="006F5FE3">
        <w:t xml:space="preserve"> </w:t>
      </w:r>
      <w:r w:rsidR="00582E3D">
        <w:t xml:space="preserve">Test </w:t>
      </w:r>
      <w:r w:rsidR="006F5FE3">
        <w:t>Equipment</w:t>
      </w:r>
      <w:bookmarkEnd w:id="22"/>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7"/>
      </w:tblPr>
      <w:tblGrid>
        <w:gridCol w:w="1598"/>
        <w:gridCol w:w="1428"/>
        <w:gridCol w:w="3360"/>
        <w:gridCol w:w="578"/>
        <w:gridCol w:w="3000"/>
      </w:tblGrid>
      <w:tr w:rsidR="009D586D" w:rsidRPr="008F19B8" w:rsidTr="009D586D">
        <w:trPr>
          <w:tblHeader/>
        </w:trPr>
        <w:tc>
          <w:tcPr>
            <w:tcW w:w="0" w:type="auto"/>
            <w:tcBorders>
              <w:bottom w:val="single" w:sz="4" w:space="0" w:color="auto"/>
            </w:tcBorders>
            <w:shd w:val="clear" w:color="auto" w:fill="D9D9D9"/>
          </w:tcPr>
          <w:p w:rsidR="009D586D" w:rsidRPr="008F19B8" w:rsidRDefault="009D586D" w:rsidP="006F5FE3">
            <w:pPr>
              <w:pStyle w:val="TableHead"/>
            </w:pPr>
            <w:r>
              <w:t>Function</w:t>
            </w:r>
          </w:p>
        </w:tc>
        <w:tc>
          <w:tcPr>
            <w:tcW w:w="0" w:type="auto"/>
            <w:tcBorders>
              <w:bottom w:val="single" w:sz="6" w:space="0" w:color="000000"/>
            </w:tcBorders>
            <w:shd w:val="clear" w:color="auto" w:fill="D9D9D9"/>
          </w:tcPr>
          <w:p w:rsidR="009D586D" w:rsidRPr="008F19B8" w:rsidRDefault="009D586D" w:rsidP="006F5FE3">
            <w:pPr>
              <w:pStyle w:val="TableHead"/>
            </w:pPr>
            <w:r>
              <w:t>Product</w:t>
            </w:r>
          </w:p>
        </w:tc>
        <w:tc>
          <w:tcPr>
            <w:tcW w:w="0" w:type="auto"/>
            <w:tcBorders>
              <w:bottom w:val="single" w:sz="6" w:space="0" w:color="000000"/>
            </w:tcBorders>
            <w:shd w:val="clear" w:color="auto" w:fill="D9D9D9"/>
          </w:tcPr>
          <w:p w:rsidR="009D586D" w:rsidRPr="008F19B8" w:rsidRDefault="009D586D" w:rsidP="006F5FE3">
            <w:pPr>
              <w:pStyle w:val="TableHead"/>
            </w:pPr>
            <w:r>
              <w:t>Description</w:t>
            </w:r>
          </w:p>
        </w:tc>
        <w:tc>
          <w:tcPr>
            <w:tcW w:w="0" w:type="auto"/>
            <w:tcBorders>
              <w:bottom w:val="single" w:sz="6" w:space="0" w:color="000000"/>
            </w:tcBorders>
            <w:shd w:val="clear" w:color="auto" w:fill="D9D9D9"/>
          </w:tcPr>
          <w:p w:rsidR="009D586D" w:rsidRPr="008F19B8" w:rsidRDefault="009D586D" w:rsidP="009D586D">
            <w:pPr>
              <w:pStyle w:val="TableHead"/>
            </w:pPr>
            <w:r>
              <w:t>Qty</w:t>
            </w:r>
          </w:p>
        </w:tc>
        <w:tc>
          <w:tcPr>
            <w:tcW w:w="0" w:type="auto"/>
            <w:tcBorders>
              <w:bottom w:val="single" w:sz="6" w:space="0" w:color="000000"/>
            </w:tcBorders>
            <w:shd w:val="clear" w:color="auto" w:fill="D9D9D9"/>
          </w:tcPr>
          <w:p w:rsidR="009D586D" w:rsidRPr="008F19B8" w:rsidRDefault="009D586D" w:rsidP="009D586D">
            <w:pPr>
              <w:pStyle w:val="TableHead"/>
              <w:jc w:val="left"/>
            </w:pPr>
            <w:r>
              <w:t>Comments</w:t>
            </w:r>
          </w:p>
        </w:tc>
      </w:tr>
      <w:tr w:rsidR="009D586D" w:rsidRPr="008F19B8" w:rsidTr="009D586D">
        <w:trPr>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9D586D" w:rsidRDefault="009D586D" w:rsidP="000A63E8">
            <w:pPr>
              <w:pStyle w:val="TableText"/>
            </w:pPr>
            <w:r>
              <w:t>Radios</w:t>
            </w:r>
          </w:p>
        </w:tc>
        <w:tc>
          <w:tcPr>
            <w:tcW w:w="0" w:type="auto"/>
            <w:tcBorders>
              <w:top w:val="single" w:sz="6" w:space="0" w:color="000000"/>
              <w:left w:val="single" w:sz="4" w:space="0" w:color="auto"/>
              <w:bottom w:val="single" w:sz="6" w:space="0" w:color="000000"/>
              <w:right w:val="single" w:sz="6" w:space="0" w:color="000000"/>
            </w:tcBorders>
            <w:shd w:val="clear" w:color="000000" w:fill="FFFFFF"/>
            <w:vAlign w:val="bottom"/>
          </w:tcPr>
          <w:p w:rsidR="009D586D" w:rsidRDefault="009D586D" w:rsidP="000A63E8">
            <w:pPr>
              <w:pStyle w:val="TableText"/>
            </w:pPr>
            <w:r>
              <w:t>ODU</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4F69A6" w:rsidP="000A63E8">
            <w:pPr>
              <w:pStyle w:val="TableText"/>
            </w:pPr>
            <w:r>
              <w:t>Airmux-400</w:t>
            </w:r>
            <w:r w:rsidR="009D586D">
              <w:t xml:space="preserve"> </w:t>
            </w:r>
            <w:proofErr w:type="spellStart"/>
            <w:r w:rsidR="009D586D">
              <w:t>Connectorized</w:t>
            </w:r>
            <w:proofErr w:type="spellEnd"/>
            <w:r w:rsidR="009D586D">
              <w:t>/Embedded Radio</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9D586D" w:rsidRPr="00B01725" w:rsidRDefault="009D586D" w:rsidP="000A63E8">
            <w:pPr>
              <w:pStyle w:val="TableText"/>
            </w:pPr>
          </w:p>
        </w:tc>
      </w:tr>
      <w:tr w:rsidR="009D586D" w:rsidRPr="008F19B8" w:rsidTr="009D586D">
        <w:trPr>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9D586D" w:rsidRDefault="009D586D" w:rsidP="000A63E8">
            <w:pPr>
              <w:pStyle w:val="TableText"/>
            </w:pPr>
            <w:r>
              <w:t>Indoor unit</w:t>
            </w:r>
          </w:p>
        </w:tc>
        <w:tc>
          <w:tcPr>
            <w:tcW w:w="0" w:type="auto"/>
            <w:tcBorders>
              <w:top w:val="single" w:sz="6" w:space="0" w:color="000000"/>
              <w:left w:val="single" w:sz="4" w:space="0" w:color="auto"/>
              <w:bottom w:val="single" w:sz="6" w:space="0" w:color="000000"/>
              <w:right w:val="single" w:sz="6" w:space="0" w:color="000000"/>
            </w:tcBorders>
            <w:shd w:val="clear" w:color="000000" w:fill="FFFFFF"/>
            <w:vAlign w:val="bottom"/>
          </w:tcPr>
          <w:p w:rsidR="009D586D" w:rsidRDefault="009D586D" w:rsidP="000A63E8">
            <w:pPr>
              <w:pStyle w:val="TableText"/>
            </w:pPr>
            <w:proofErr w:type="spellStart"/>
            <w:r>
              <w:t>PoE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582E3D">
            <w:pPr>
              <w:pStyle w:val="TableText"/>
            </w:pPr>
            <w:proofErr w:type="spellStart"/>
            <w:r>
              <w:t>PoE</w:t>
            </w:r>
            <w:proofErr w:type="spellEnd"/>
            <w:r>
              <w:t xml:space="preserve"> device 100BaseT/</w:t>
            </w:r>
            <w:proofErr w:type="spellStart"/>
            <w:r>
              <w:t>GbE</w:t>
            </w:r>
            <w:proofErr w:type="spellEnd"/>
            <w:r>
              <w:t xml:space="preserve"> interface for </w:t>
            </w:r>
            <w:proofErr w:type="spellStart"/>
            <w:r w:rsidR="00582E3D">
              <w:t>Airmux</w:t>
            </w:r>
            <w:proofErr w:type="spellEnd"/>
            <w:r>
              <w:t xml:space="preserve"> radios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9D586D" w:rsidRPr="00B01725" w:rsidRDefault="009D586D" w:rsidP="000A63E8">
            <w:pPr>
              <w:pStyle w:val="TableText"/>
            </w:pPr>
          </w:p>
        </w:tc>
      </w:tr>
      <w:tr w:rsidR="009D586D" w:rsidRPr="008F19B8" w:rsidTr="009D586D">
        <w:trPr>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9D586D" w:rsidRDefault="009D586D" w:rsidP="000A63E8">
            <w:pPr>
              <w:pStyle w:val="TableText"/>
            </w:pPr>
            <w:r>
              <w:t>Ethernet Cables</w:t>
            </w:r>
          </w:p>
        </w:tc>
        <w:tc>
          <w:tcPr>
            <w:tcW w:w="0" w:type="auto"/>
            <w:tcBorders>
              <w:top w:val="single" w:sz="6" w:space="0" w:color="000000"/>
              <w:left w:val="single" w:sz="4" w:space="0" w:color="auto"/>
              <w:bottom w:val="single" w:sz="6" w:space="0" w:color="000000"/>
              <w:right w:val="single" w:sz="6" w:space="0" w:color="000000"/>
            </w:tcBorders>
            <w:shd w:val="clear" w:color="000000" w:fill="FFFFFF"/>
            <w:vAlign w:val="bottom"/>
          </w:tcPr>
          <w:p w:rsidR="009D586D" w:rsidRDefault="009D586D" w:rsidP="000A63E8">
            <w:pPr>
              <w:pStyle w:val="TableText"/>
            </w:pPr>
            <w:r>
              <w:t>Eth. Cables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582E3D">
            <w:pPr>
              <w:pStyle w:val="TableText"/>
            </w:pPr>
            <w:r>
              <w:t xml:space="preserve">Eth. Cables </w:t>
            </w:r>
            <w:r w:rsidR="00582E3D">
              <w:t>–</w:t>
            </w:r>
            <w:r>
              <w:t xml:space="preserve"> RJ</w:t>
            </w:r>
            <w:r w:rsidR="00582E3D">
              <w:t>-</w:t>
            </w:r>
            <w:r>
              <w:t>45 connectors. - 2 meters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4</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9D586D" w:rsidRPr="009F5881" w:rsidRDefault="009D586D" w:rsidP="000A63E8">
            <w:pPr>
              <w:pStyle w:val="TableText"/>
            </w:pPr>
          </w:p>
        </w:tc>
      </w:tr>
      <w:tr w:rsidR="009D586D" w:rsidRPr="008F19B8" w:rsidTr="009D586D">
        <w:trPr>
          <w:tblHeader/>
        </w:trPr>
        <w:tc>
          <w:tcPr>
            <w:tcW w:w="0" w:type="auto"/>
            <w:tcBorders>
              <w:top w:val="single" w:sz="4" w:space="0" w:color="auto"/>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RF  Cable</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RF  Cable</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582E3D">
            <w:pPr>
              <w:pStyle w:val="TableText"/>
            </w:pPr>
            <w:r>
              <w:t xml:space="preserve">RF Cable with SMA Connectors - 1 meter </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9D586D" w:rsidRPr="009F5881" w:rsidRDefault="009D586D" w:rsidP="000A63E8">
            <w:pPr>
              <w:pStyle w:val="TableText"/>
            </w:pPr>
          </w:p>
        </w:tc>
      </w:tr>
      <w:tr w:rsidR="009D586D" w:rsidRPr="009F5881" w:rsidTr="009D586D">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N-Type to SMA adaptor</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N-Type Adaptor</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N-Type Adaptor (male) to SMA (Female).</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4</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9D586D" w:rsidRPr="009F5881" w:rsidRDefault="009D586D" w:rsidP="000A63E8">
            <w:pPr>
              <w:pStyle w:val="TableText"/>
            </w:pPr>
          </w:p>
        </w:tc>
      </w:tr>
      <w:tr w:rsidR="009D586D" w:rsidRPr="009F5881" w:rsidTr="009D586D">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40 dB 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9D586D" w:rsidRPr="009F5881" w:rsidRDefault="009D586D" w:rsidP="000A63E8">
            <w:pPr>
              <w:pStyle w:val="TableText"/>
            </w:pPr>
          </w:p>
        </w:tc>
      </w:tr>
      <w:tr w:rsidR="009D586D" w:rsidRPr="009F5881" w:rsidTr="009D586D">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30 dB 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9D586D" w:rsidRPr="009F5881" w:rsidRDefault="009D586D" w:rsidP="000A63E8">
            <w:pPr>
              <w:pStyle w:val="TableText"/>
            </w:pPr>
          </w:p>
        </w:tc>
      </w:tr>
      <w:tr w:rsidR="009D586D" w:rsidRPr="008F19B8" w:rsidTr="009D586D">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Traffic Generator</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Traffic Generator</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 xml:space="preserve">Support RFC-2544 &amp; </w:t>
            </w:r>
            <w:proofErr w:type="spellStart"/>
            <w:r>
              <w:t>QoS</w:t>
            </w:r>
            <w:proofErr w:type="spellEnd"/>
            <w:r>
              <w:t xml:space="preserve"> tests. Gigabit Ethernet Module</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1</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582E3D">
            <w:pPr>
              <w:pStyle w:val="TableText"/>
            </w:pPr>
            <w:r>
              <w:t xml:space="preserve">Mandatory for FRC-2544 tests (e.g.; IXIA, </w:t>
            </w:r>
            <w:proofErr w:type="spellStart"/>
            <w:r>
              <w:t>SmartBit</w:t>
            </w:r>
            <w:proofErr w:type="spellEnd"/>
            <w:r>
              <w:t xml:space="preserve"> with 1000BaseT module)</w:t>
            </w:r>
          </w:p>
        </w:tc>
      </w:tr>
      <w:tr w:rsidR="009D586D" w:rsidRPr="008F19B8" w:rsidTr="009D586D">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Switch</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Switch</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Manageable Switch - Support VLAN</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1</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582E3D">
            <w:pPr>
              <w:pStyle w:val="TableText"/>
            </w:pPr>
            <w:r>
              <w:t xml:space="preserve">Manageable switch for VLAN Test in case </w:t>
            </w:r>
            <w:r w:rsidR="00582E3D">
              <w:t>t</w:t>
            </w:r>
            <w:r>
              <w:t>raffic generator i</w:t>
            </w:r>
            <w:r w:rsidR="00582E3D">
              <w:t>s</w:t>
            </w:r>
            <w:r>
              <w:t xml:space="preserve"> not available</w:t>
            </w:r>
          </w:p>
        </w:tc>
      </w:tr>
      <w:tr w:rsidR="009D586D" w:rsidRPr="008F19B8" w:rsidTr="009D586D">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PC</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PC</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582E3D">
            <w:pPr>
              <w:pStyle w:val="TableText"/>
            </w:pPr>
            <w:r>
              <w:t xml:space="preserve">PC with latest </w:t>
            </w:r>
            <w:proofErr w:type="spellStart"/>
            <w:r w:rsidR="00582E3D">
              <w:t>Airmux</w:t>
            </w:r>
            <w:proofErr w:type="spellEnd"/>
            <w:r>
              <w:t xml:space="preserve"> Manager </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9D586D" w:rsidRDefault="009D586D" w:rsidP="000A63E8">
            <w:pPr>
              <w:pStyle w:val="TableText"/>
            </w:pPr>
            <w:r>
              <w:t> </w:t>
            </w:r>
          </w:p>
        </w:tc>
      </w:tr>
    </w:tbl>
    <w:p w:rsidR="00856E8C" w:rsidRDefault="00856E8C" w:rsidP="00856E8C">
      <w:pPr>
        <w:pStyle w:val="Heading1"/>
      </w:pPr>
      <w:bookmarkStart w:id="23" w:name="_Toc434227573"/>
      <w:r>
        <w:t>Acceptance Tests</w:t>
      </w:r>
      <w:bookmarkEnd w:id="23"/>
    </w:p>
    <w:p w:rsidR="0038768F" w:rsidRPr="0038768F" w:rsidRDefault="0038768F" w:rsidP="0038768F">
      <w:pPr>
        <w:pStyle w:val="Heading2"/>
      </w:pPr>
      <w:bookmarkStart w:id="24" w:name="_Toc434227574"/>
      <w:r>
        <w:t>Link Installation</w:t>
      </w:r>
      <w:bookmarkEnd w:id="24"/>
    </w:p>
    <w:p w:rsidR="001C49A9" w:rsidRPr="00785E0D" w:rsidRDefault="001C49A9" w:rsidP="001C49A9">
      <w:pPr>
        <w:pStyle w:val="Heading5"/>
      </w:pPr>
      <w:r>
        <w:t>Test Description</w:t>
      </w:r>
    </w:p>
    <w:p w:rsidR="001C49A9" w:rsidRDefault="001C49A9" w:rsidP="001C49A9">
      <w:pPr>
        <w:pStyle w:val="Para"/>
      </w:pPr>
      <w:r w:rsidRPr="000A63E8">
        <w:t xml:space="preserve">Ensure that </w:t>
      </w:r>
      <w:proofErr w:type="spellStart"/>
      <w:r>
        <w:t>Airmux</w:t>
      </w:r>
      <w:proofErr w:type="spellEnd"/>
      <w:r w:rsidRPr="000A63E8">
        <w:t xml:space="preserve"> manager is able to install a full link</w:t>
      </w:r>
      <w:r>
        <w:t xml:space="preserve"> </w:t>
      </w:r>
    </w:p>
    <w:p w:rsidR="001C49A9" w:rsidRDefault="001C49A9" w:rsidP="001C49A9">
      <w:pPr>
        <w:pStyle w:val="Heading5"/>
      </w:pPr>
      <w:r>
        <w:t>Required Test Equipment</w:t>
      </w:r>
    </w:p>
    <w:p w:rsidR="001C49A9" w:rsidRDefault="001C49A9" w:rsidP="001C49A9">
      <w:pPr>
        <w:pStyle w:val="Bul1"/>
      </w:pPr>
      <w:r w:rsidRPr="000A63E8">
        <w:t>2 x ODUs</w:t>
      </w:r>
    </w:p>
    <w:p w:rsidR="001C49A9" w:rsidRDefault="001C49A9" w:rsidP="001C49A9">
      <w:pPr>
        <w:pStyle w:val="Bul1"/>
      </w:pPr>
      <w:r w:rsidRPr="000A63E8">
        <w:t xml:space="preserve">2 x </w:t>
      </w:r>
      <w:proofErr w:type="spellStart"/>
      <w:r w:rsidRPr="000A63E8">
        <w:t>PoE</w:t>
      </w:r>
      <w:proofErr w:type="spellEnd"/>
    </w:p>
    <w:p w:rsidR="001C49A9" w:rsidRDefault="001C49A9" w:rsidP="001C49A9">
      <w:pPr>
        <w:pStyle w:val="Bul1"/>
      </w:pPr>
      <w:r w:rsidRPr="000A63E8">
        <w:t>1 x PC</w:t>
      </w:r>
    </w:p>
    <w:p w:rsidR="001C49A9" w:rsidRPr="001C49A9" w:rsidRDefault="001C49A9" w:rsidP="001C49A9">
      <w:pPr>
        <w:pStyle w:val="Bul1"/>
      </w:pPr>
      <w:r w:rsidRPr="000A63E8">
        <w:t xml:space="preserve">1x CD with latest </w:t>
      </w:r>
      <w:r>
        <w:t>AIRMUX</w:t>
      </w:r>
      <w:r w:rsidRPr="000A63E8">
        <w:t xml:space="preserve"> manager</w:t>
      </w:r>
    </w:p>
    <w:tbl>
      <w:tblPr>
        <w:tblW w:w="0" w:type="auto"/>
        <w:tblInd w:w="103" w:type="dxa"/>
        <w:tblLook w:val="04A0"/>
      </w:tblPr>
      <w:tblGrid>
        <w:gridCol w:w="784"/>
        <w:gridCol w:w="3716"/>
        <w:gridCol w:w="2240"/>
        <w:gridCol w:w="1052"/>
        <w:gridCol w:w="271"/>
        <w:gridCol w:w="1532"/>
        <w:gridCol w:w="266"/>
      </w:tblGrid>
      <w:tr w:rsidR="000A63E8" w:rsidRPr="000A63E8" w:rsidTr="00856E8C">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0A63E8" w:rsidRPr="005F51AE" w:rsidRDefault="000A63E8" w:rsidP="005F51AE">
            <w:pPr>
              <w:pStyle w:val="TableHead"/>
            </w:pPr>
            <w:r w:rsidRPr="005F51AE">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0A63E8" w:rsidRPr="005F51AE" w:rsidRDefault="000A63E8" w:rsidP="005F51AE">
            <w:pPr>
              <w:pStyle w:val="TableHead"/>
            </w:pPr>
            <w:r w:rsidRPr="005F51AE">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0A63E8" w:rsidRPr="005F51AE" w:rsidRDefault="000A63E8" w:rsidP="005F51AE">
            <w:pPr>
              <w:pStyle w:val="TableHead"/>
            </w:pPr>
            <w:r w:rsidRPr="005F51AE">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0A63E8" w:rsidRPr="005F51AE" w:rsidRDefault="000A63E8" w:rsidP="005F51AE">
            <w:pPr>
              <w:pStyle w:val="TableHead"/>
            </w:pPr>
            <w:r w:rsidRPr="005F51AE">
              <w:t>Actual Results</w:t>
            </w:r>
          </w:p>
        </w:tc>
        <w:tc>
          <w:tcPr>
            <w:tcW w:w="0" w:type="auto"/>
            <w:tcBorders>
              <w:top w:val="nil"/>
              <w:left w:val="nil"/>
              <w:bottom w:val="nil"/>
              <w:right w:val="nil"/>
            </w:tcBorders>
            <w:shd w:val="clear" w:color="000000" w:fill="FFFFFF"/>
            <w:hideMark/>
          </w:tcPr>
          <w:p w:rsidR="000A63E8" w:rsidRPr="005F51AE" w:rsidRDefault="000A63E8" w:rsidP="005F51AE">
            <w:pPr>
              <w:pStyle w:val="TableHead"/>
            </w:pPr>
            <w:r w:rsidRPr="005F51AE">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0A63E8" w:rsidRPr="005F51AE" w:rsidRDefault="000A63E8" w:rsidP="005F51AE">
            <w:pPr>
              <w:pStyle w:val="TableHead"/>
            </w:pPr>
            <w:r w:rsidRPr="005F51AE">
              <w:t>Comments (or Problems)</w:t>
            </w:r>
          </w:p>
        </w:tc>
        <w:tc>
          <w:tcPr>
            <w:tcW w:w="0" w:type="auto"/>
            <w:tcBorders>
              <w:top w:val="nil"/>
              <w:left w:val="nil"/>
              <w:bottom w:val="nil"/>
              <w:right w:val="nil"/>
            </w:tcBorders>
            <w:shd w:val="clear" w:color="000000" w:fill="FFFFFF"/>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856E8C">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1</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Check for continuous single beeps when unit is connected to power trough the POE</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The unit sounds continuous single beeps when connected to power</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w:t>
            </w:r>
          </w:p>
        </w:tc>
        <w:tc>
          <w:tcPr>
            <w:tcW w:w="0" w:type="auto"/>
            <w:tcBorders>
              <w:top w:val="nil"/>
              <w:left w:val="nil"/>
              <w:bottom w:val="nil"/>
              <w:right w:val="nil"/>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856E8C">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2</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Check for continuous double beeps when starting link alignment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The unit sounds continuous double beeps</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w:t>
            </w:r>
          </w:p>
        </w:tc>
        <w:tc>
          <w:tcPr>
            <w:tcW w:w="0" w:type="auto"/>
            <w:tcBorders>
              <w:top w:val="nil"/>
              <w:left w:val="nil"/>
              <w:bottom w:val="nil"/>
              <w:right w:val="nil"/>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856E8C">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3</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Check for continuous triple beeps on completion of link alignment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xml:space="preserve">When link synchronizes, the unit sounds </w:t>
            </w:r>
            <w:proofErr w:type="spellStart"/>
            <w:r w:rsidRPr="000A63E8">
              <w:t>conntinuous</w:t>
            </w:r>
            <w:proofErr w:type="spellEnd"/>
            <w:r w:rsidRPr="000A63E8">
              <w:t xml:space="preserve"> triple beeps</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w:t>
            </w:r>
          </w:p>
        </w:tc>
        <w:tc>
          <w:tcPr>
            <w:tcW w:w="0" w:type="auto"/>
            <w:tcBorders>
              <w:top w:val="nil"/>
              <w:left w:val="nil"/>
              <w:bottom w:val="nil"/>
              <w:right w:val="nil"/>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856E8C">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4</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Verify that the link is in installation mode</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After link synchronizes, manager shows link in install mode</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w:t>
            </w:r>
          </w:p>
        </w:tc>
        <w:tc>
          <w:tcPr>
            <w:tcW w:w="0" w:type="auto"/>
            <w:tcBorders>
              <w:top w:val="nil"/>
              <w:left w:val="nil"/>
              <w:bottom w:val="nil"/>
              <w:right w:val="nil"/>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856E8C">
        <w:trPr>
          <w:trHeight w:val="8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5</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xml:space="preserve">Use the manager to install the link by running the </w:t>
            </w:r>
            <w:r w:rsidR="006F0726" w:rsidRPr="000A63E8">
              <w:t>Installation</w:t>
            </w:r>
            <w:r w:rsidRPr="000A63E8">
              <w:t xml:space="preserve"> wizard. (Defines link parameters: Product Type, Channels [MHz], Link name</w:t>
            </w:r>
            <w:proofErr w:type="gramStart"/>
            <w:r w:rsidRPr="000A63E8">
              <w:t>,  ,</w:t>
            </w:r>
            <w:proofErr w:type="gramEnd"/>
            <w:r w:rsidRPr="000A63E8">
              <w:t xml:space="preserve"> number of streams etc…)</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Link parameters defined OK</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w:t>
            </w:r>
          </w:p>
        </w:tc>
        <w:tc>
          <w:tcPr>
            <w:tcW w:w="0" w:type="auto"/>
            <w:tcBorders>
              <w:top w:val="nil"/>
              <w:left w:val="nil"/>
              <w:bottom w:val="nil"/>
              <w:right w:val="nil"/>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856E8C">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6</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Complete link installation and verify that link is established</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Installation is completed and link is established OK</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w:t>
            </w:r>
          </w:p>
        </w:tc>
        <w:tc>
          <w:tcPr>
            <w:tcW w:w="0" w:type="auto"/>
            <w:tcBorders>
              <w:top w:val="nil"/>
              <w:left w:val="nil"/>
              <w:bottom w:val="nil"/>
              <w:right w:val="nil"/>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856E8C">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7</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Ensure that ODUs stop beeping</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Beeping stopped</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w:t>
            </w:r>
          </w:p>
        </w:tc>
        <w:tc>
          <w:tcPr>
            <w:tcW w:w="0" w:type="auto"/>
            <w:tcBorders>
              <w:top w:val="nil"/>
              <w:left w:val="nil"/>
              <w:bottom w:val="nil"/>
              <w:right w:val="nil"/>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856E8C">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8</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Ensure that the link is in normal mode</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Link is configurable (normal mode)</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w:t>
            </w:r>
          </w:p>
        </w:tc>
        <w:tc>
          <w:tcPr>
            <w:tcW w:w="0" w:type="auto"/>
            <w:tcBorders>
              <w:top w:val="nil"/>
              <w:left w:val="nil"/>
              <w:bottom w:val="nil"/>
              <w:right w:val="nil"/>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856E8C">
        <w:trPr>
          <w:trHeight w:val="9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9</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Open link Site configuration and move the link to installation mode. Check that the link is back in installation mode and the ODUs are beeping</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Link is back in installation mode and three beeps sound</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1C49A9">
            <w:pPr>
              <w:pStyle w:val="TableText"/>
            </w:pPr>
            <w:r w:rsidRPr="000A63E8">
              <w:t> </w:t>
            </w:r>
          </w:p>
        </w:tc>
        <w:tc>
          <w:tcPr>
            <w:tcW w:w="0" w:type="auto"/>
            <w:tcBorders>
              <w:top w:val="nil"/>
              <w:left w:val="nil"/>
              <w:bottom w:val="nil"/>
              <w:right w:val="nil"/>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1C49A9">
            <w:pPr>
              <w:pStyle w:val="TableText"/>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bl>
    <w:p w:rsidR="000A63E8" w:rsidRDefault="00D5410C" w:rsidP="00D5410C">
      <w:pPr>
        <w:pStyle w:val="Para"/>
      </w:pPr>
      <w:r w:rsidRPr="00D5410C">
        <w:rPr>
          <w:noProof/>
        </w:rPr>
        <w:drawing>
          <wp:inline distT="0" distB="0" distL="0" distR="0">
            <wp:extent cx="5876925" cy="1171575"/>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876925" cy="1171575"/>
                    </a:xfrm>
                    <a:prstGeom prst="rect">
                      <a:avLst/>
                    </a:prstGeom>
                    <a:noFill/>
                    <a:ln w="9525">
                      <a:noFill/>
                      <a:miter lim="800000"/>
                      <a:headEnd/>
                      <a:tailEnd/>
                    </a:ln>
                  </pic:spPr>
                </pic:pic>
              </a:graphicData>
            </a:graphic>
          </wp:inline>
        </w:drawing>
      </w:r>
    </w:p>
    <w:p w:rsidR="000A63E8" w:rsidRDefault="000A63E8" w:rsidP="006B25A5">
      <w:pPr>
        <w:pStyle w:val="Heading2"/>
      </w:pPr>
      <w:bookmarkStart w:id="25" w:name="_Toc434227575"/>
      <w:r>
        <w:t>RFC2544</w:t>
      </w:r>
      <w:bookmarkEnd w:id="25"/>
    </w:p>
    <w:p w:rsidR="006B25A5" w:rsidRDefault="006B25A5" w:rsidP="006B25A5">
      <w:pPr>
        <w:pStyle w:val="Heading5"/>
      </w:pPr>
      <w:r>
        <w:t>Test Description</w:t>
      </w:r>
    </w:p>
    <w:p w:rsidR="006B25A5" w:rsidRDefault="006B25A5" w:rsidP="006B25A5">
      <w:pPr>
        <w:pStyle w:val="Para"/>
      </w:pPr>
      <w:r w:rsidRPr="000A63E8">
        <w:rPr>
          <w:rFonts w:ascii="Tahoma" w:hAnsi="Tahoma" w:cs="Tahoma"/>
        </w:rPr>
        <w:t>RFC2544 Test Description: Throughput, Frame-Loss, Latency.</w:t>
      </w:r>
    </w:p>
    <w:p w:rsidR="006B25A5" w:rsidRDefault="006B25A5" w:rsidP="006B25A5">
      <w:pPr>
        <w:pStyle w:val="Heading5"/>
      </w:pPr>
      <w:r>
        <w:t>Test Equipment Required</w:t>
      </w:r>
    </w:p>
    <w:p w:rsidR="006B25A5" w:rsidRDefault="006B25A5" w:rsidP="006B25A5">
      <w:pPr>
        <w:pStyle w:val="Bul1"/>
      </w:pPr>
      <w:r w:rsidRPr="000A63E8">
        <w:t>2 x ODUs</w:t>
      </w:r>
    </w:p>
    <w:p w:rsidR="006B25A5" w:rsidRDefault="006B25A5" w:rsidP="006B25A5">
      <w:pPr>
        <w:pStyle w:val="Bul1"/>
      </w:pPr>
      <w:r w:rsidRPr="000A63E8">
        <w:t>2 x POE</w:t>
      </w:r>
    </w:p>
    <w:p w:rsidR="006B25A5" w:rsidRDefault="006B25A5" w:rsidP="006B25A5">
      <w:pPr>
        <w:pStyle w:val="Bul1"/>
      </w:pPr>
      <w:r w:rsidRPr="000A63E8">
        <w:t xml:space="preserve">1 x PC with latest </w:t>
      </w:r>
      <w:r>
        <w:t>AIRMUX</w:t>
      </w:r>
      <w:r w:rsidRPr="000A63E8">
        <w:t xml:space="preserve"> manager</w:t>
      </w:r>
    </w:p>
    <w:p w:rsidR="006B25A5" w:rsidRPr="006B25A5" w:rsidRDefault="006B25A5" w:rsidP="006B25A5">
      <w:pPr>
        <w:pStyle w:val="Bul1"/>
      </w:pPr>
      <w:r w:rsidRPr="000A63E8">
        <w:t>Packet generator with 1000BaseT module which support</w:t>
      </w:r>
      <w:r>
        <w:t>s</w:t>
      </w:r>
      <w:r w:rsidRPr="000A63E8">
        <w:t xml:space="preserve"> RFC2544 tests.</w:t>
      </w:r>
    </w:p>
    <w:tbl>
      <w:tblPr>
        <w:tblW w:w="0" w:type="auto"/>
        <w:tblInd w:w="103" w:type="dxa"/>
        <w:tblLook w:val="04A0"/>
      </w:tblPr>
      <w:tblGrid>
        <w:gridCol w:w="731"/>
        <w:gridCol w:w="2399"/>
        <w:gridCol w:w="2329"/>
        <w:gridCol w:w="1013"/>
        <w:gridCol w:w="266"/>
        <w:gridCol w:w="3123"/>
      </w:tblGrid>
      <w:tr w:rsidR="000A63E8" w:rsidRPr="000A63E8" w:rsidTr="009E2F69">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Actual Results</w:t>
            </w:r>
          </w:p>
        </w:tc>
        <w:tc>
          <w:tcPr>
            <w:tcW w:w="0" w:type="auto"/>
            <w:tcBorders>
              <w:top w:val="nil"/>
              <w:left w:val="nil"/>
              <w:bottom w:val="nil"/>
              <w:right w:val="nil"/>
            </w:tcBorders>
            <w:shd w:val="clear" w:color="000000" w:fill="FFFFFF"/>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Comments (or Problems)</w:t>
            </w:r>
          </w:p>
        </w:tc>
      </w:tr>
      <w:tr w:rsidR="000A63E8" w:rsidRPr="000A63E8" w:rsidTr="009E2F69">
        <w:trPr>
          <w:trHeight w:val="2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1</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xml:space="preserve">Establish a radio link and make sure the link is up. </w:t>
            </w:r>
            <w:r w:rsidRPr="000A63E8">
              <w:rPr>
                <w:rFonts w:ascii="Tahoma" w:hAnsi="Tahoma" w:cs="Tahoma"/>
              </w:rPr>
              <w:br/>
              <w:t>RSS (</w:t>
            </w:r>
            <w:proofErr w:type="spellStart"/>
            <w:r w:rsidRPr="000A63E8">
              <w:rPr>
                <w:rFonts w:ascii="Tahoma" w:hAnsi="Tahoma" w:cs="Tahoma"/>
              </w:rPr>
              <w:t>dBm</w:t>
            </w:r>
            <w:proofErr w:type="spellEnd"/>
            <w:r w:rsidRPr="000A63E8">
              <w:rPr>
                <w:rFonts w:ascii="Tahoma" w:hAnsi="Tahoma" w:cs="Tahoma"/>
              </w:rPr>
              <w:t>) on both sides of the link - between -45dBm to -60dBm</w:t>
            </w:r>
            <w:r w:rsidRPr="000A63E8">
              <w:rPr>
                <w:rFonts w:ascii="Tahoma" w:hAnsi="Tahoma" w:cs="Tahoma"/>
              </w:rPr>
              <w:br/>
              <w:t>CBW - 40Mhz, Antenna mode: MIMO, Rate: Adaptive.</w:t>
            </w:r>
            <w:r w:rsidRPr="000A63E8">
              <w:rPr>
                <w:rFonts w:ascii="Tahoma" w:hAnsi="Tahoma" w:cs="Tahoma"/>
              </w:rPr>
              <w:br/>
              <w:t xml:space="preserve">Asymmetric ratio </w:t>
            </w:r>
            <w:proofErr w:type="gramStart"/>
            <w:r w:rsidRPr="000A63E8">
              <w:rPr>
                <w:rFonts w:ascii="Tahoma" w:hAnsi="Tahoma" w:cs="Tahoma"/>
              </w:rPr>
              <w:t>-  50</w:t>
            </w:r>
            <w:proofErr w:type="gramEnd"/>
            <w:r w:rsidRPr="000A63E8">
              <w:rPr>
                <w:rFonts w:ascii="Tahoma" w:hAnsi="Tahoma" w:cs="Tahoma"/>
              </w:rPr>
              <w:t>%/50%.</w:t>
            </w:r>
            <w:r w:rsidRPr="000A63E8">
              <w:rPr>
                <w:rFonts w:ascii="Tahoma" w:hAnsi="Tahoma" w:cs="Tahoma"/>
              </w:rPr>
              <w:br/>
              <w:t>Open Ethernet service and run the "Estimated Throughput" command from the Maintenance menu</w:t>
            </w:r>
            <w:r w:rsidRPr="000A63E8">
              <w:rPr>
                <w:rFonts w:ascii="Tahoma" w:hAnsi="Tahoma" w:cs="Tahoma"/>
              </w:rPr>
              <w:br/>
              <w:t xml:space="preserve">Open </w:t>
            </w:r>
            <w:r w:rsidR="005B4A48">
              <w:rPr>
                <w:rFonts w:ascii="Tahoma" w:hAnsi="Tahoma" w:cs="Tahoma"/>
              </w:rPr>
              <w:t>AIRMUX</w:t>
            </w:r>
            <w:r w:rsidRPr="000A63E8">
              <w:rPr>
                <w:rFonts w:ascii="Tahoma" w:hAnsi="Tahoma" w:cs="Tahoma"/>
              </w:rPr>
              <w:t xml:space="preserve"> manager go to Site Configuration -&gt; Ethernet and in "Ethernet Ports Configuration" - Verify Port Mode is 1000 Mbps F/D</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xml:space="preserve">Capacity of the link should be stable and expected throughput is according to </w:t>
            </w:r>
            <w:r w:rsidR="005B4A48">
              <w:rPr>
                <w:rFonts w:ascii="Tahoma" w:hAnsi="Tahoma" w:cs="Tahoma"/>
              </w:rPr>
              <w:t>AIRMUX</w:t>
            </w:r>
            <w:r w:rsidRPr="000A63E8">
              <w:rPr>
                <w:rFonts w:ascii="Tahoma" w:hAnsi="Tahoma" w:cs="Tahoma"/>
              </w:rPr>
              <w:t xml:space="preserve"> LBC.</w:t>
            </w:r>
            <w:r w:rsidRPr="000A63E8">
              <w:rPr>
                <w:rFonts w:ascii="Tahoma" w:hAnsi="Tahoma" w:cs="Tahoma"/>
              </w:rPr>
              <w:br/>
              <w:t xml:space="preserve">@ 40 MHz CBW maximal a-symmetric throughput is 198 Mbps. </w:t>
            </w:r>
            <w:r w:rsidRPr="000A63E8">
              <w:rPr>
                <w:rFonts w:ascii="Tahoma" w:hAnsi="Tahoma" w:cs="Tahoma"/>
              </w:rPr>
              <w:br/>
              <w:t>In Case only one side transmits link will automatically allow max a-symmetric ratio - 92%:8%.</w:t>
            </w:r>
            <w:r w:rsidRPr="000A63E8">
              <w:rPr>
                <w:rFonts w:ascii="Tahoma" w:hAnsi="Tahoma" w:cs="Tahoma"/>
              </w:rPr>
              <w:br/>
              <w:t>In Case of bi-directional traffic, link will follow the configured ratio. In case of 50%:50% ratio, Max Full-Duplex throughput will be 106.9 Mbps F/D.</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9E2F69">
        <w:trPr>
          <w:trHeight w:val="1320"/>
        </w:trPr>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0A63E8" w:rsidRPr="000A63E8" w:rsidRDefault="000A63E8" w:rsidP="000A63E8">
            <w:pPr>
              <w:spacing w:after="0"/>
              <w:rPr>
                <w:rFonts w:ascii="Tahoma" w:hAnsi="Tahoma" w:cs="Tahoma"/>
                <w:b/>
                <w:bCs/>
              </w:rPr>
            </w:pPr>
            <w:r w:rsidRPr="000A63E8">
              <w:rPr>
                <w:rFonts w:ascii="Tahoma" w:hAnsi="Tahoma" w:cs="Tahoma"/>
                <w:b/>
                <w:bCs/>
              </w:rPr>
              <w:t>Test 1: Throughput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Throughput is the maximum rate in frames/sec at which</w:t>
            </w:r>
            <w:r w:rsidRPr="000A63E8">
              <w:rPr>
                <w:rFonts w:ascii="Tahoma" w:hAnsi="Tahoma" w:cs="Tahoma"/>
              </w:rPr>
              <w:br/>
              <w:t>data can be transported from source to destination with</w:t>
            </w:r>
            <w:r w:rsidRPr="000A63E8">
              <w:rPr>
                <w:rFonts w:ascii="Tahoma" w:hAnsi="Tahoma" w:cs="Tahoma"/>
              </w:rPr>
              <w:br/>
              <w:t>zero errors or lost frames.</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9E2F69">
        <w:trPr>
          <w:trHeight w:val="207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2</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xml:space="preserve">Check Following Frame sizes: 64, 256, </w:t>
            </w:r>
            <w:proofErr w:type="gramStart"/>
            <w:r w:rsidRPr="000A63E8">
              <w:rPr>
                <w:rFonts w:ascii="Tahoma" w:hAnsi="Tahoma" w:cs="Tahoma"/>
              </w:rPr>
              <w:t>512 ,1518</w:t>
            </w:r>
            <w:proofErr w:type="gramEnd"/>
            <w:r w:rsidRPr="000A63E8">
              <w:rPr>
                <w:rFonts w:ascii="Tahoma" w:hAnsi="Tahoma" w:cs="Tahoma"/>
              </w:rPr>
              <w:t>, 2048.</w:t>
            </w:r>
            <w:r w:rsidRPr="000A63E8">
              <w:rPr>
                <w:rFonts w:ascii="Tahoma" w:hAnsi="Tahoma" w:cs="Tahoma"/>
              </w:rPr>
              <w:br/>
              <w:t xml:space="preserve">Confirm Ethernet Rate is 1000 Mbps F/D at both sides. </w:t>
            </w:r>
            <w:r w:rsidRPr="000A63E8">
              <w:rPr>
                <w:rFonts w:ascii="Tahoma" w:hAnsi="Tahoma" w:cs="Tahoma"/>
              </w:rPr>
              <w:br/>
              <w:t>Test properties:</w:t>
            </w:r>
            <w:r w:rsidRPr="000A63E8">
              <w:rPr>
                <w:rFonts w:ascii="Tahoma" w:hAnsi="Tahoma" w:cs="Tahoma"/>
              </w:rPr>
              <w:br/>
            </w:r>
            <w:r w:rsidRPr="000A63E8">
              <w:rPr>
                <w:rFonts w:ascii="Tahoma" w:hAnsi="Tahoma" w:cs="Tahoma"/>
                <w:b/>
                <w:bCs/>
              </w:rPr>
              <w:t>"Initial Rate"</w:t>
            </w:r>
            <w:r w:rsidRPr="000A63E8">
              <w:rPr>
                <w:rFonts w:ascii="Tahoma" w:hAnsi="Tahoma" w:cs="Tahoma"/>
              </w:rPr>
              <w:t xml:space="preserve">: 25% </w:t>
            </w:r>
            <w:r w:rsidRPr="000A63E8">
              <w:rPr>
                <w:rFonts w:ascii="Tahoma" w:hAnsi="Tahoma" w:cs="Tahoma"/>
              </w:rPr>
              <w:br/>
            </w:r>
            <w:r w:rsidRPr="000A63E8">
              <w:rPr>
                <w:rFonts w:ascii="Tahoma" w:hAnsi="Tahoma" w:cs="Tahoma"/>
                <w:b/>
                <w:bCs/>
              </w:rPr>
              <w:t>"Granularity"</w:t>
            </w:r>
            <w:r w:rsidRPr="000A63E8">
              <w:rPr>
                <w:rFonts w:ascii="Tahoma" w:hAnsi="Tahoma" w:cs="Tahoma"/>
              </w:rPr>
              <w:t xml:space="preserve"> (steps): 0.1%.</w:t>
            </w:r>
            <w:r w:rsidRPr="000A63E8">
              <w:rPr>
                <w:rFonts w:ascii="Tahoma" w:hAnsi="Tahoma" w:cs="Tahoma"/>
              </w:rPr>
              <w:br/>
            </w:r>
            <w:r w:rsidRPr="000A63E8">
              <w:rPr>
                <w:rFonts w:ascii="Tahoma" w:hAnsi="Tahoma" w:cs="Tahoma"/>
                <w:b/>
                <w:bCs/>
              </w:rPr>
              <w:t>"Duration"</w:t>
            </w:r>
            <w:r w:rsidRPr="000A63E8">
              <w:rPr>
                <w:rFonts w:ascii="Tahoma" w:hAnsi="Tahoma" w:cs="Tahoma"/>
              </w:rPr>
              <w:t>: 30 sec.</w:t>
            </w:r>
            <w:r w:rsidRPr="000A63E8">
              <w:rPr>
                <w:rFonts w:ascii="Tahoma" w:hAnsi="Tahoma" w:cs="Tahoma"/>
              </w:rPr>
              <w:br/>
            </w:r>
            <w:r w:rsidRPr="000A63E8">
              <w:rPr>
                <w:rFonts w:ascii="Tahoma" w:hAnsi="Tahoma" w:cs="Tahoma"/>
                <w:b/>
                <w:bCs/>
              </w:rPr>
              <w:t>"Frame-Loss"</w:t>
            </w:r>
            <w:r w:rsidRPr="000A63E8">
              <w:rPr>
                <w:rFonts w:ascii="Tahoma" w:hAnsi="Tahoma" w:cs="Tahoma"/>
              </w:rPr>
              <w:t xml:space="preserve"> (tolerance) - 0%.</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Attach Report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6F0726" w:rsidRDefault="000A63E8" w:rsidP="000A63E8">
            <w:pPr>
              <w:spacing w:after="0"/>
              <w:rPr>
                <w:rFonts w:ascii="Tahoma" w:hAnsi="Tahoma" w:cs="Tahoma"/>
              </w:rPr>
            </w:pPr>
            <w:r w:rsidRPr="006F0726">
              <w:rPr>
                <w:rFonts w:ascii="Tahoma" w:hAnsi="Tahoma" w:cs="Tahoma"/>
              </w:rPr>
              <w:t>Set "</w:t>
            </w:r>
            <w:r w:rsidRPr="006F0726">
              <w:rPr>
                <w:rFonts w:ascii="Tahoma" w:hAnsi="Tahoma" w:cs="Tahoma"/>
                <w:b/>
                <w:bCs/>
              </w:rPr>
              <w:t>Initial rate</w:t>
            </w:r>
            <w:r w:rsidRPr="006F0726">
              <w:rPr>
                <w:rFonts w:ascii="Tahoma" w:hAnsi="Tahoma" w:cs="Tahoma"/>
              </w:rPr>
              <w:t xml:space="preserve"> "according to link's throughput and used Ethernet module. E.g.: In case link's throughput is 198 Mbps and Ethernet module supports 1000Base-T, there is no use to test rates higher </w:t>
            </w:r>
            <w:proofErr w:type="spellStart"/>
            <w:r w:rsidRPr="006F0726">
              <w:rPr>
                <w:rFonts w:ascii="Tahoma" w:hAnsi="Tahoma" w:cs="Tahoma"/>
              </w:rPr>
              <w:t>then</w:t>
            </w:r>
            <w:proofErr w:type="spellEnd"/>
            <w:r w:rsidRPr="006F0726">
              <w:rPr>
                <w:rFonts w:ascii="Tahoma" w:hAnsi="Tahoma" w:cs="Tahoma"/>
              </w:rPr>
              <w:t xml:space="preserve"> 250 Mbps, which are 25% of Ethernet Interface rate (1000 Mbps).</w:t>
            </w:r>
          </w:p>
        </w:tc>
      </w:tr>
      <w:tr w:rsidR="000A63E8" w:rsidRPr="000A63E8" w:rsidTr="009E2F69">
        <w:trPr>
          <w:trHeight w:val="1365"/>
        </w:trPr>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0A63E8" w:rsidRPr="000A63E8" w:rsidRDefault="000A63E8" w:rsidP="000A63E8">
            <w:pPr>
              <w:spacing w:after="0"/>
              <w:rPr>
                <w:rFonts w:ascii="Tahoma" w:hAnsi="Tahoma" w:cs="Tahoma"/>
                <w:b/>
                <w:bCs/>
              </w:rPr>
            </w:pPr>
            <w:r w:rsidRPr="000A63E8">
              <w:rPr>
                <w:rFonts w:ascii="Tahoma" w:hAnsi="Tahoma" w:cs="Tahoma"/>
                <w:b/>
                <w:bCs/>
              </w:rPr>
              <w:t>Test 2: Frame Loss Rate</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Latency is the total time taken for a frame to travel from</w:t>
            </w:r>
            <w:r w:rsidRPr="000A63E8">
              <w:rPr>
                <w:rFonts w:ascii="Tahoma" w:hAnsi="Tahoma" w:cs="Tahoma"/>
              </w:rPr>
              <w:br/>
              <w:t>source to destination. This total time is the sum of both</w:t>
            </w:r>
            <w:r w:rsidRPr="000A63E8">
              <w:rPr>
                <w:rFonts w:ascii="Tahoma" w:hAnsi="Tahoma" w:cs="Tahoma"/>
              </w:rPr>
              <w:br/>
              <w:t>the processing delays in the network elements and the</w:t>
            </w:r>
            <w:r w:rsidRPr="000A63E8">
              <w:rPr>
                <w:rFonts w:ascii="Tahoma" w:hAnsi="Tahoma" w:cs="Tahoma"/>
              </w:rPr>
              <w:br/>
              <w:t>propagation delay along the transmission medium. Latency is the total time taken for a frame to travel from</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9E2F69">
        <w:trPr>
          <w:trHeight w:val="193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3</w:t>
            </w:r>
          </w:p>
        </w:tc>
        <w:tc>
          <w:tcPr>
            <w:tcW w:w="0" w:type="auto"/>
            <w:tcBorders>
              <w:top w:val="nil"/>
              <w:left w:val="nil"/>
              <w:bottom w:val="single" w:sz="4" w:space="0" w:color="auto"/>
              <w:right w:val="single" w:sz="4" w:space="0" w:color="auto"/>
            </w:tcBorders>
            <w:shd w:val="clear" w:color="000000" w:fill="FFFFFF"/>
            <w:vAlign w:val="bottom"/>
            <w:hideMark/>
          </w:tcPr>
          <w:p w:rsidR="000A63E8" w:rsidRPr="000A63E8" w:rsidRDefault="000A63E8" w:rsidP="000A63E8">
            <w:pPr>
              <w:spacing w:after="0"/>
              <w:rPr>
                <w:rFonts w:ascii="Tahoma" w:hAnsi="Tahoma" w:cs="Tahoma"/>
              </w:rPr>
            </w:pPr>
            <w:r w:rsidRPr="000A63E8">
              <w:rPr>
                <w:rFonts w:ascii="Tahoma" w:hAnsi="Tahoma" w:cs="Tahoma"/>
              </w:rPr>
              <w:t xml:space="preserve">Check Following Frame sizes: 64, 128, 256, </w:t>
            </w:r>
            <w:proofErr w:type="gramStart"/>
            <w:r w:rsidRPr="000A63E8">
              <w:rPr>
                <w:rFonts w:ascii="Tahoma" w:hAnsi="Tahoma" w:cs="Tahoma"/>
              </w:rPr>
              <w:t>512 ,1518</w:t>
            </w:r>
            <w:proofErr w:type="gramEnd"/>
            <w:r w:rsidRPr="000A63E8">
              <w:rPr>
                <w:rFonts w:ascii="Tahoma" w:hAnsi="Tahoma" w:cs="Tahoma"/>
              </w:rPr>
              <w:br/>
              <w:t xml:space="preserve">Confirm Ethernet Rate is 1000 Mbps F/D at both sides. </w:t>
            </w:r>
            <w:r w:rsidRPr="000A63E8">
              <w:rPr>
                <w:rFonts w:ascii="Tahoma" w:hAnsi="Tahoma" w:cs="Tahoma"/>
              </w:rPr>
              <w:br/>
              <w:t>Test properties:</w:t>
            </w:r>
            <w:r w:rsidRPr="000A63E8">
              <w:rPr>
                <w:rFonts w:ascii="Tahoma" w:hAnsi="Tahoma" w:cs="Tahoma"/>
              </w:rPr>
              <w:br/>
            </w:r>
            <w:r w:rsidRPr="000A63E8">
              <w:rPr>
                <w:rFonts w:ascii="Tahoma" w:hAnsi="Tahoma" w:cs="Tahoma"/>
                <w:b/>
                <w:bCs/>
              </w:rPr>
              <w:t>"Initial Rate"</w:t>
            </w:r>
            <w:r w:rsidRPr="000A63E8">
              <w:rPr>
                <w:rFonts w:ascii="Tahoma" w:hAnsi="Tahoma" w:cs="Tahoma"/>
              </w:rPr>
              <w:t xml:space="preserve">: 25% </w:t>
            </w:r>
            <w:r w:rsidRPr="000A63E8">
              <w:rPr>
                <w:rFonts w:ascii="Tahoma" w:hAnsi="Tahoma" w:cs="Tahoma"/>
              </w:rPr>
              <w:br/>
            </w:r>
            <w:r w:rsidRPr="000A63E8">
              <w:rPr>
                <w:rFonts w:ascii="Tahoma" w:hAnsi="Tahoma" w:cs="Tahoma"/>
                <w:b/>
                <w:bCs/>
              </w:rPr>
              <w:t xml:space="preserve">"Granularity" </w:t>
            </w:r>
            <w:r w:rsidRPr="000A63E8">
              <w:rPr>
                <w:rFonts w:ascii="Tahoma" w:hAnsi="Tahoma" w:cs="Tahoma"/>
              </w:rPr>
              <w:t>(steps): 0.1%.</w:t>
            </w:r>
            <w:r w:rsidRPr="000A63E8">
              <w:rPr>
                <w:rFonts w:ascii="Tahoma" w:hAnsi="Tahoma" w:cs="Tahoma"/>
              </w:rPr>
              <w:br/>
            </w:r>
            <w:r w:rsidRPr="000A63E8">
              <w:rPr>
                <w:rFonts w:ascii="Tahoma" w:hAnsi="Tahoma" w:cs="Tahoma"/>
                <w:b/>
                <w:bCs/>
              </w:rPr>
              <w:t>"Packet-Loss Threshold"</w:t>
            </w:r>
            <w:r w:rsidRPr="000A63E8">
              <w:rPr>
                <w:rFonts w:ascii="Tahoma" w:hAnsi="Tahoma" w:cs="Tahoma"/>
              </w:rPr>
              <w:t xml:space="preserve"> (Pass criteria): 0%</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Attach Report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6F0726" w:rsidRDefault="000A63E8" w:rsidP="000A63E8">
            <w:pPr>
              <w:spacing w:after="0"/>
              <w:rPr>
                <w:rFonts w:ascii="Tahoma" w:hAnsi="Tahoma" w:cs="Tahoma"/>
              </w:rPr>
            </w:pPr>
            <w:r w:rsidRPr="006F0726">
              <w:rPr>
                <w:rFonts w:ascii="Tahoma" w:hAnsi="Tahoma" w:cs="Tahoma"/>
              </w:rPr>
              <w:t>Set "</w:t>
            </w:r>
            <w:r w:rsidRPr="006F0726">
              <w:rPr>
                <w:rFonts w:ascii="Tahoma" w:hAnsi="Tahoma" w:cs="Tahoma"/>
                <w:b/>
                <w:bCs/>
              </w:rPr>
              <w:t>Initial rate</w:t>
            </w:r>
            <w:r w:rsidRPr="006F0726">
              <w:rPr>
                <w:rFonts w:ascii="Tahoma" w:hAnsi="Tahoma" w:cs="Tahoma"/>
              </w:rPr>
              <w:t>"</w:t>
            </w:r>
            <w:r w:rsidR="006F0726">
              <w:rPr>
                <w:rFonts w:ascii="Tahoma" w:hAnsi="Tahoma" w:cs="Tahoma"/>
              </w:rPr>
              <w:t xml:space="preserve"> </w:t>
            </w:r>
            <w:r w:rsidRPr="006F0726">
              <w:rPr>
                <w:rFonts w:ascii="Tahoma" w:hAnsi="Tahoma" w:cs="Tahoma"/>
              </w:rPr>
              <w:t xml:space="preserve">according to link's throughput and used Ethernet module. E.g.: In case link's throughput is 198 Mbps and Ethernet module supports 1000Base-T, there is no use to test rates higher </w:t>
            </w:r>
            <w:proofErr w:type="spellStart"/>
            <w:r w:rsidRPr="006F0726">
              <w:rPr>
                <w:rFonts w:ascii="Tahoma" w:hAnsi="Tahoma" w:cs="Tahoma"/>
              </w:rPr>
              <w:t>then</w:t>
            </w:r>
            <w:proofErr w:type="spellEnd"/>
            <w:r w:rsidRPr="006F0726">
              <w:rPr>
                <w:rFonts w:ascii="Tahoma" w:hAnsi="Tahoma" w:cs="Tahoma"/>
              </w:rPr>
              <w:t xml:space="preserve"> 250 Mbps, which are 25% of Ethernet Interface rate (1000 Mbps).</w:t>
            </w:r>
          </w:p>
        </w:tc>
      </w:tr>
      <w:tr w:rsidR="000A63E8" w:rsidRPr="000A63E8" w:rsidTr="009E2F69">
        <w:trPr>
          <w:trHeight w:val="1545"/>
        </w:trPr>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0A63E8" w:rsidRPr="000A63E8" w:rsidRDefault="000A63E8" w:rsidP="000A63E8">
            <w:pPr>
              <w:spacing w:after="0"/>
              <w:rPr>
                <w:rFonts w:ascii="Tahoma" w:hAnsi="Tahoma" w:cs="Tahoma"/>
                <w:b/>
                <w:bCs/>
              </w:rPr>
            </w:pPr>
            <w:r w:rsidRPr="000A63E8">
              <w:rPr>
                <w:rFonts w:ascii="Tahoma" w:hAnsi="Tahoma" w:cs="Tahoma"/>
                <w:b/>
                <w:bCs/>
              </w:rPr>
              <w:t>Test 3: Latency</w:t>
            </w:r>
          </w:p>
        </w:tc>
        <w:tc>
          <w:tcPr>
            <w:tcW w:w="0" w:type="auto"/>
            <w:tcBorders>
              <w:top w:val="nil"/>
              <w:left w:val="nil"/>
              <w:bottom w:val="single" w:sz="4" w:space="0" w:color="auto"/>
              <w:right w:val="single" w:sz="4" w:space="0" w:color="auto"/>
            </w:tcBorders>
            <w:shd w:val="clear" w:color="auto" w:fill="auto"/>
            <w:vAlign w:val="center"/>
            <w:hideMark/>
          </w:tcPr>
          <w:p w:rsidR="000A63E8" w:rsidRPr="000A63E8" w:rsidRDefault="000A63E8" w:rsidP="000A63E8">
            <w:pPr>
              <w:spacing w:after="0"/>
              <w:rPr>
                <w:rFonts w:ascii="Tahoma" w:hAnsi="Tahoma" w:cs="Tahoma"/>
              </w:rPr>
            </w:pPr>
            <w:r w:rsidRPr="000A63E8">
              <w:rPr>
                <w:rFonts w:ascii="Tahoma" w:hAnsi="Tahoma" w:cs="Tahoma"/>
              </w:rPr>
              <w:t>Latency is the total time taken for a frame to travel from</w:t>
            </w:r>
            <w:r w:rsidRPr="000A63E8">
              <w:rPr>
                <w:rFonts w:ascii="Tahoma" w:hAnsi="Tahoma" w:cs="Tahoma"/>
              </w:rPr>
              <w:br/>
              <w:t>source to destination. This total time is the sum of both</w:t>
            </w:r>
            <w:r w:rsidRPr="000A63E8">
              <w:rPr>
                <w:rFonts w:ascii="Tahoma" w:hAnsi="Tahoma" w:cs="Tahoma"/>
              </w:rPr>
              <w:br/>
              <w:t>the processing delays in the network elements and the</w:t>
            </w:r>
            <w:r w:rsidRPr="000A63E8">
              <w:rPr>
                <w:rFonts w:ascii="Tahoma" w:hAnsi="Tahoma" w:cs="Tahoma"/>
              </w:rPr>
              <w:br/>
              <w:t>propagation delay along the transmission medium. Latency is the total time taken for a frame to travel from</w:t>
            </w:r>
          </w:p>
        </w:tc>
        <w:tc>
          <w:tcPr>
            <w:tcW w:w="0" w:type="auto"/>
            <w:tcBorders>
              <w:top w:val="nil"/>
              <w:left w:val="nil"/>
              <w:bottom w:val="single" w:sz="4" w:space="0" w:color="auto"/>
              <w:right w:val="single" w:sz="4" w:space="0" w:color="auto"/>
            </w:tcBorders>
            <w:shd w:val="clear" w:color="auto" w:fill="auto"/>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auto" w:fill="auto"/>
            <w:vAlign w:val="center"/>
            <w:hideMark/>
          </w:tcPr>
          <w:p w:rsidR="000A63E8" w:rsidRPr="000A63E8" w:rsidRDefault="000A63E8" w:rsidP="000A63E8">
            <w:pPr>
              <w:spacing w:after="0"/>
              <w:rPr>
                <w:rFonts w:ascii="Palatino Linotype" w:hAnsi="Palatino Linotype" w:cs="Times New Roman"/>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9E2F69">
        <w:trPr>
          <w:trHeight w:val="9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4</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Run Test for 1 min (60 intervals - frame per sec.) per Frame-Sizes</w:t>
            </w:r>
            <w:proofErr w:type="gramStart"/>
            <w:r w:rsidRPr="000A63E8">
              <w:rPr>
                <w:rFonts w:ascii="Tahoma" w:hAnsi="Tahoma" w:cs="Tahoma"/>
              </w:rPr>
              <w:t>:</w:t>
            </w:r>
            <w:proofErr w:type="gramEnd"/>
            <w:r w:rsidRPr="000A63E8">
              <w:rPr>
                <w:rFonts w:ascii="Tahoma" w:hAnsi="Tahoma" w:cs="Tahoma"/>
              </w:rPr>
              <w:br/>
              <w:t>64, 128, 256, 1518</w:t>
            </w:r>
            <w:r w:rsidRPr="000A63E8">
              <w:rPr>
                <w:rFonts w:ascii="Tahoma" w:hAnsi="Tahoma" w:cs="Tahoma"/>
              </w:rPr>
              <w:br/>
              <w:t xml:space="preserve">Set traffic up to </w:t>
            </w:r>
            <w:r w:rsidRPr="000A63E8">
              <w:rPr>
                <w:rFonts w:ascii="Tahoma" w:hAnsi="Tahoma" w:cs="Tahoma"/>
                <w:b/>
                <w:bCs/>
              </w:rPr>
              <w:t>20%</w:t>
            </w:r>
            <w:r w:rsidRPr="000A63E8">
              <w:rPr>
                <w:rFonts w:ascii="Tahoma" w:hAnsi="Tahoma" w:cs="Tahoma"/>
              </w:rPr>
              <w:t xml:space="preserve"> of </w:t>
            </w:r>
            <w:r w:rsidRPr="000A63E8">
              <w:rPr>
                <w:rFonts w:ascii="Tahoma" w:hAnsi="Tahoma" w:cs="Tahoma"/>
                <w:b/>
                <w:bCs/>
              </w:rPr>
              <w:t xml:space="preserve">link's </w:t>
            </w:r>
            <w:r w:rsidRPr="000A63E8">
              <w:rPr>
                <w:rFonts w:ascii="Tahoma" w:hAnsi="Tahoma" w:cs="Tahoma"/>
              </w:rPr>
              <w:t>throughput.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Attach Report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bl>
    <w:p w:rsidR="000A63E8" w:rsidRDefault="00D5410C" w:rsidP="00D5410C">
      <w:pPr>
        <w:pStyle w:val="Para"/>
      </w:pPr>
      <w:r w:rsidRPr="00D5410C">
        <w:rPr>
          <w:noProof/>
        </w:rPr>
        <w:drawing>
          <wp:inline distT="0" distB="0" distL="0" distR="0">
            <wp:extent cx="5324475"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24475" cy="2047875"/>
                    </a:xfrm>
                    <a:prstGeom prst="rect">
                      <a:avLst/>
                    </a:prstGeom>
                    <a:noFill/>
                    <a:ln w="9525">
                      <a:noFill/>
                      <a:miter lim="800000"/>
                      <a:headEnd/>
                      <a:tailEnd/>
                    </a:ln>
                  </pic:spPr>
                </pic:pic>
              </a:graphicData>
            </a:graphic>
          </wp:inline>
        </w:drawing>
      </w:r>
    </w:p>
    <w:p w:rsidR="000A63E8" w:rsidRDefault="000A63E8" w:rsidP="000A63E8">
      <w:pPr>
        <w:pStyle w:val="Heading2"/>
      </w:pPr>
      <w:bookmarkStart w:id="26" w:name="_Toc434227576"/>
      <w:r>
        <w:t xml:space="preserve">Adaptive </w:t>
      </w:r>
      <w:proofErr w:type="spellStart"/>
      <w:r>
        <w:t>Asymetric</w:t>
      </w:r>
      <w:proofErr w:type="spellEnd"/>
      <w:r>
        <w:t xml:space="preserve"> Test</w:t>
      </w:r>
      <w:bookmarkEnd w:id="26"/>
    </w:p>
    <w:p w:rsidR="006B25A5" w:rsidRDefault="006B25A5" w:rsidP="006B25A5">
      <w:pPr>
        <w:pStyle w:val="Heading5"/>
      </w:pPr>
      <w:r>
        <w:t>Test Description</w:t>
      </w:r>
    </w:p>
    <w:p w:rsidR="006B25A5" w:rsidRDefault="006B25A5" w:rsidP="006B25A5">
      <w:pPr>
        <w:pStyle w:val="Para"/>
        <w:rPr>
          <w:rFonts w:ascii="Tahoma" w:hAnsi="Tahoma" w:cs="Tahoma"/>
        </w:rPr>
      </w:pPr>
      <w:r w:rsidRPr="000A63E8">
        <w:rPr>
          <w:rFonts w:ascii="Tahoma" w:hAnsi="Tahoma" w:cs="Tahoma"/>
        </w:rPr>
        <w:t xml:space="preserve">Test Adaptive </w:t>
      </w:r>
      <w:proofErr w:type="spellStart"/>
      <w:r w:rsidRPr="000A63E8">
        <w:rPr>
          <w:rFonts w:ascii="Tahoma" w:hAnsi="Tahoma" w:cs="Tahoma"/>
        </w:rPr>
        <w:t>Astmetric</w:t>
      </w:r>
      <w:proofErr w:type="spellEnd"/>
      <w:r w:rsidRPr="000A63E8">
        <w:rPr>
          <w:rFonts w:ascii="Tahoma" w:hAnsi="Tahoma" w:cs="Tahoma"/>
        </w:rPr>
        <w:t xml:space="preserve"> functionality.</w:t>
      </w:r>
    </w:p>
    <w:p w:rsidR="006B25A5" w:rsidRPr="00D5410C" w:rsidRDefault="006B25A5" w:rsidP="006B25A5">
      <w:pPr>
        <w:pStyle w:val="Para"/>
      </w:pPr>
      <w:r w:rsidRPr="00D5410C">
        <w:t xml:space="preserve">It is recommended to perform this test using traffic generator. However it is possible to run this test also if a traffic generator is not available - using the </w:t>
      </w:r>
      <w:proofErr w:type="spellStart"/>
      <w:r w:rsidRPr="00D5410C">
        <w:t>Iperf</w:t>
      </w:r>
      <w:proofErr w:type="spellEnd"/>
      <w:r w:rsidRPr="00D5410C">
        <w:t xml:space="preserve"> application which is attached below.</w:t>
      </w:r>
    </w:p>
    <w:p w:rsidR="006B25A5" w:rsidRDefault="006B25A5" w:rsidP="006B25A5">
      <w:pPr>
        <w:pStyle w:val="Heading5"/>
      </w:pPr>
      <w:r>
        <w:t>Test Equipment Required</w:t>
      </w:r>
    </w:p>
    <w:p w:rsidR="006B25A5" w:rsidRDefault="006B25A5" w:rsidP="006B25A5">
      <w:pPr>
        <w:pStyle w:val="Bul1"/>
      </w:pPr>
      <w:r w:rsidRPr="000A63E8">
        <w:t>2 x ODUs</w:t>
      </w:r>
    </w:p>
    <w:p w:rsidR="006B25A5" w:rsidRDefault="006B25A5" w:rsidP="006B25A5">
      <w:pPr>
        <w:pStyle w:val="Bul1"/>
      </w:pPr>
      <w:r w:rsidRPr="000A63E8">
        <w:t>2 x POE</w:t>
      </w:r>
    </w:p>
    <w:p w:rsidR="006B25A5" w:rsidRDefault="006B25A5" w:rsidP="006B25A5">
      <w:pPr>
        <w:pStyle w:val="Bul1"/>
      </w:pPr>
      <w:r w:rsidRPr="000A63E8">
        <w:t xml:space="preserve">2 x PC running </w:t>
      </w:r>
      <w:proofErr w:type="spellStart"/>
      <w:r w:rsidRPr="000A63E8">
        <w:t>iperf</w:t>
      </w:r>
      <w:proofErr w:type="spellEnd"/>
      <w:r w:rsidRPr="000A63E8">
        <w:t xml:space="preserve"> application</w:t>
      </w:r>
    </w:p>
    <w:p w:rsidR="006B25A5" w:rsidRPr="006B25A5" w:rsidRDefault="006B25A5" w:rsidP="006B25A5">
      <w:pPr>
        <w:pStyle w:val="Bul1"/>
      </w:pPr>
      <w:r w:rsidRPr="000A63E8">
        <w:t xml:space="preserve">1 x CD with latest </w:t>
      </w:r>
      <w:r>
        <w:t>AIRMUX</w:t>
      </w:r>
      <w:r w:rsidRPr="000A63E8">
        <w:t xml:space="preserve"> manager</w:t>
      </w:r>
    </w:p>
    <w:tbl>
      <w:tblPr>
        <w:tblW w:w="0" w:type="auto"/>
        <w:tblInd w:w="103" w:type="dxa"/>
        <w:tblLook w:val="04A0"/>
      </w:tblPr>
      <w:tblGrid>
        <w:gridCol w:w="768"/>
        <w:gridCol w:w="3855"/>
        <w:gridCol w:w="2399"/>
        <w:gridCol w:w="1064"/>
        <w:gridCol w:w="266"/>
        <w:gridCol w:w="1509"/>
      </w:tblGrid>
      <w:tr w:rsidR="000A63E8" w:rsidRPr="000A63E8" w:rsidTr="00A1243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Actual Results</w:t>
            </w:r>
          </w:p>
        </w:tc>
        <w:tc>
          <w:tcPr>
            <w:tcW w:w="0" w:type="auto"/>
            <w:tcBorders>
              <w:top w:val="nil"/>
              <w:left w:val="nil"/>
              <w:bottom w:val="nil"/>
              <w:right w:val="nil"/>
            </w:tcBorders>
            <w:shd w:val="clear" w:color="000000" w:fill="FFFFFF"/>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0A63E8" w:rsidRPr="000A63E8" w:rsidRDefault="000A63E8" w:rsidP="000A63E8">
            <w:pPr>
              <w:spacing w:after="0"/>
              <w:jc w:val="center"/>
              <w:rPr>
                <w:rFonts w:ascii="Tahoma" w:hAnsi="Tahoma" w:cs="Tahoma"/>
                <w:b/>
                <w:bCs/>
                <w:color w:val="003366"/>
              </w:rPr>
            </w:pPr>
            <w:r w:rsidRPr="000A63E8">
              <w:rPr>
                <w:rFonts w:ascii="Tahoma" w:hAnsi="Tahoma" w:cs="Tahoma"/>
                <w:b/>
                <w:bCs/>
                <w:color w:val="003366"/>
              </w:rPr>
              <w:t>Comments (or Problems)</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1</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6F0726">
            <w:pPr>
              <w:spacing w:after="0"/>
              <w:rPr>
                <w:rFonts w:ascii="Tahoma" w:hAnsi="Tahoma" w:cs="Tahoma"/>
              </w:rPr>
            </w:pPr>
            <w:r w:rsidRPr="000A63E8">
              <w:rPr>
                <w:rFonts w:ascii="Tahoma" w:hAnsi="Tahoma" w:cs="Tahoma"/>
              </w:rPr>
              <w:t xml:space="preserve">Establish a radio link and make sure the link is up. </w:t>
            </w:r>
            <w:r w:rsidRPr="000A63E8">
              <w:rPr>
                <w:rFonts w:ascii="Tahoma" w:hAnsi="Tahoma" w:cs="Tahoma"/>
              </w:rPr>
              <w:br/>
              <w:t xml:space="preserve">Open </w:t>
            </w:r>
            <w:r w:rsidR="005B4A48">
              <w:rPr>
                <w:rFonts w:ascii="Tahoma" w:hAnsi="Tahoma" w:cs="Tahoma"/>
              </w:rPr>
              <w:t>AIRMUX</w:t>
            </w:r>
            <w:r w:rsidRPr="000A63E8">
              <w:rPr>
                <w:rFonts w:ascii="Tahoma" w:hAnsi="Tahoma" w:cs="Tahoma"/>
              </w:rPr>
              <w:t xml:space="preserve"> manager go to Site Configuration -&gt; Ethernet and </w:t>
            </w:r>
            <w:proofErr w:type="spellStart"/>
            <w:r w:rsidRPr="000A63E8">
              <w:rPr>
                <w:rFonts w:ascii="Tahoma" w:hAnsi="Tahoma" w:cs="Tahoma"/>
              </w:rPr>
              <w:t>and</w:t>
            </w:r>
            <w:proofErr w:type="spellEnd"/>
            <w:r w:rsidRPr="000A63E8">
              <w:rPr>
                <w:rFonts w:ascii="Tahoma" w:hAnsi="Tahoma" w:cs="Tahoma"/>
              </w:rPr>
              <w:t xml:space="preserve"> in "Ethernet Ports Configuration" check that the "Current" Ether</w:t>
            </w:r>
            <w:r w:rsidR="006F0726">
              <w:rPr>
                <w:rFonts w:ascii="Tahoma" w:hAnsi="Tahoma" w:cs="Tahoma"/>
              </w:rPr>
              <w:t>ne</w:t>
            </w:r>
            <w:r w:rsidRPr="000A63E8">
              <w:rPr>
                <w:rFonts w:ascii="Tahoma" w:hAnsi="Tahoma" w:cs="Tahoma"/>
              </w:rPr>
              <w:t>t duplex rate is the properly (</w:t>
            </w:r>
            <w:proofErr w:type="spellStart"/>
            <w:r w:rsidRPr="000A63E8">
              <w:rPr>
                <w:rFonts w:ascii="Tahoma" w:hAnsi="Tahoma" w:cs="Tahoma"/>
              </w:rPr>
              <w:t>e.g</w:t>
            </w:r>
            <w:proofErr w:type="spellEnd"/>
            <w:r w:rsidRPr="000A63E8">
              <w:rPr>
                <w:rFonts w:ascii="Tahoma" w:hAnsi="Tahoma" w:cs="Tahoma"/>
              </w:rPr>
              <w:t xml:space="preserve"> 1000Mbps/FD).</w:t>
            </w:r>
            <w:r w:rsidRPr="000A63E8">
              <w:rPr>
                <w:rFonts w:ascii="Tahoma" w:hAnsi="Tahoma" w:cs="Tahoma"/>
              </w:rPr>
              <w:br/>
              <w:t>Co</w:t>
            </w:r>
            <w:r w:rsidR="006F0726">
              <w:rPr>
                <w:rFonts w:ascii="Tahoma" w:hAnsi="Tahoma" w:cs="Tahoma"/>
              </w:rPr>
              <w:t>n</w:t>
            </w:r>
            <w:r w:rsidRPr="000A63E8">
              <w:rPr>
                <w:rFonts w:ascii="Tahoma" w:hAnsi="Tahoma" w:cs="Tahoma"/>
              </w:rPr>
              <w:t>figure link to 40 MHz CBW, MIMO mode  and Set the Rate [Mbps] to Adaptive</w:t>
            </w:r>
            <w:r w:rsidRPr="000A63E8">
              <w:rPr>
                <w:rFonts w:ascii="Tahoma" w:hAnsi="Tahoma" w:cs="Tahoma"/>
              </w:rPr>
              <w:br/>
              <w:t xml:space="preserve">Open </w:t>
            </w:r>
            <w:proofErr w:type="spellStart"/>
            <w:r w:rsidRPr="000A63E8">
              <w:rPr>
                <w:rFonts w:ascii="Tahoma" w:hAnsi="Tahoma" w:cs="Tahoma"/>
              </w:rPr>
              <w:t>etherent</w:t>
            </w:r>
            <w:proofErr w:type="spellEnd"/>
            <w:r w:rsidRPr="000A63E8">
              <w:rPr>
                <w:rFonts w:ascii="Tahoma" w:hAnsi="Tahoma" w:cs="Tahoma"/>
              </w:rPr>
              <w:t xml:space="preserve"> service and run the "Estimated </w:t>
            </w:r>
            <w:proofErr w:type="spellStart"/>
            <w:r w:rsidRPr="000A63E8">
              <w:rPr>
                <w:rFonts w:ascii="Tahoma" w:hAnsi="Tahoma" w:cs="Tahoma"/>
              </w:rPr>
              <w:t>TroughPut</w:t>
            </w:r>
            <w:proofErr w:type="spellEnd"/>
            <w:r w:rsidRPr="000A63E8">
              <w:rPr>
                <w:rFonts w:ascii="Tahoma" w:hAnsi="Tahoma" w:cs="Tahoma"/>
              </w:rPr>
              <w:t>" command from the Maintenance menu</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xml:space="preserve">Capacity of the link should be stable and expected throughput is according to </w:t>
            </w:r>
            <w:r w:rsidR="005B4A48">
              <w:rPr>
                <w:rFonts w:ascii="Tahoma" w:hAnsi="Tahoma" w:cs="Tahoma"/>
              </w:rPr>
              <w:t>AIRMUX</w:t>
            </w:r>
            <w:r w:rsidRPr="000A63E8">
              <w:rPr>
                <w:rFonts w:ascii="Tahoma" w:hAnsi="Tahoma" w:cs="Tahoma"/>
              </w:rPr>
              <w:t xml:space="preserve"> LBC.</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2</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Save iperf.exe application to c:\  at both remote and local PC's/laptops</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iperf.exe is located  at c:\  at both sites PC's</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0A63E8" w:rsidRPr="000A63E8" w:rsidRDefault="000A63E8" w:rsidP="000A63E8">
            <w:pPr>
              <w:spacing w:after="0"/>
              <w:rPr>
                <w:rFonts w:ascii="Tahoma" w:hAnsi="Tahoma" w:cs="Tahoma"/>
                <w:b/>
                <w:bCs/>
              </w:rPr>
            </w:pPr>
            <w:r w:rsidRPr="000A63E8">
              <w:rPr>
                <w:rFonts w:ascii="Tahoma" w:hAnsi="Tahoma" w:cs="Tahoma"/>
                <w:b/>
                <w:bCs/>
              </w:rPr>
              <w:t>Test 1: UL Throughput (Remote to Local)</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3</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xml:space="preserve">Open a command line window at the </w:t>
            </w:r>
            <w:r w:rsidRPr="000A63E8">
              <w:rPr>
                <w:rFonts w:ascii="Tahoma" w:hAnsi="Tahoma" w:cs="Tahoma"/>
                <w:b/>
                <w:bCs/>
              </w:rPr>
              <w:t>local</w:t>
            </w:r>
            <w:r w:rsidRPr="000A63E8">
              <w:rPr>
                <w:rFonts w:ascii="Tahoma" w:hAnsi="Tahoma" w:cs="Tahoma"/>
              </w:rPr>
              <w:t xml:space="preserve"> PC. Change directory to        c:\. Set the local PC to be an FTP Server by using the following command line: </w:t>
            </w:r>
            <w:r w:rsidRPr="000A63E8">
              <w:rPr>
                <w:rFonts w:ascii="Tahoma" w:hAnsi="Tahoma" w:cs="Tahoma"/>
              </w:rPr>
              <w:br/>
            </w:r>
            <w:r w:rsidRPr="000A63E8">
              <w:rPr>
                <w:rFonts w:ascii="Tahoma" w:hAnsi="Tahoma" w:cs="Tahoma"/>
                <w:b/>
                <w:bCs/>
              </w:rPr>
              <w:t xml:space="preserve">c:\iperf -s -i1 </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FTP Server is set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4</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xml:space="preserve">Open a command line window at the </w:t>
            </w:r>
            <w:r w:rsidRPr="000A63E8">
              <w:rPr>
                <w:rFonts w:ascii="Tahoma" w:hAnsi="Tahoma" w:cs="Tahoma"/>
                <w:b/>
                <w:bCs/>
              </w:rPr>
              <w:t>remote</w:t>
            </w:r>
            <w:r w:rsidRPr="000A63E8">
              <w:rPr>
                <w:rFonts w:ascii="Tahoma" w:hAnsi="Tahoma" w:cs="Tahoma"/>
              </w:rPr>
              <w:t xml:space="preserve"> PC. Change directory         to c:\. Set the remote PC to be an FTP client by using the following command line: </w:t>
            </w:r>
            <w:r w:rsidRPr="000A63E8">
              <w:rPr>
                <w:rFonts w:ascii="Tahoma" w:hAnsi="Tahoma" w:cs="Tahoma"/>
              </w:rPr>
              <w:br/>
            </w:r>
            <w:r w:rsidRPr="000A63E8">
              <w:rPr>
                <w:rFonts w:ascii="Tahoma" w:hAnsi="Tahoma" w:cs="Tahoma"/>
                <w:b/>
                <w:bCs/>
              </w:rPr>
              <w:t>c:\iperf -c &lt;</w:t>
            </w:r>
            <w:proofErr w:type="spellStart"/>
            <w:r w:rsidRPr="000A63E8">
              <w:rPr>
                <w:rFonts w:ascii="Tahoma" w:hAnsi="Tahoma" w:cs="Tahoma"/>
                <w:b/>
                <w:bCs/>
              </w:rPr>
              <w:t>ip</w:t>
            </w:r>
            <w:proofErr w:type="spellEnd"/>
            <w:r w:rsidRPr="000A63E8">
              <w:rPr>
                <w:rFonts w:ascii="Tahoma" w:hAnsi="Tahoma" w:cs="Tahoma"/>
                <w:b/>
                <w:bCs/>
              </w:rPr>
              <w:t xml:space="preserve"> address of </w:t>
            </w:r>
            <w:proofErr w:type="spellStart"/>
            <w:r w:rsidRPr="000A63E8">
              <w:rPr>
                <w:rFonts w:ascii="Tahoma" w:hAnsi="Tahoma" w:cs="Tahoma"/>
                <w:b/>
                <w:bCs/>
              </w:rPr>
              <w:t>iperf</w:t>
            </w:r>
            <w:proofErr w:type="spellEnd"/>
            <w:r w:rsidRPr="000A63E8">
              <w:rPr>
                <w:rFonts w:ascii="Tahoma" w:hAnsi="Tahoma" w:cs="Tahoma"/>
                <w:b/>
                <w:bCs/>
              </w:rPr>
              <w:t xml:space="preserve"> server&gt; -P10 -i1 -t 300</w:t>
            </w:r>
            <w:r w:rsidRPr="000A63E8">
              <w:rPr>
                <w:rFonts w:ascii="Tahoma" w:hAnsi="Tahoma" w:cs="Tahoma"/>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FTP Client is set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5</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br/>
              <w:t xml:space="preserve">Start test by running </w:t>
            </w:r>
            <w:proofErr w:type="spellStart"/>
            <w:r w:rsidRPr="000A63E8">
              <w:rPr>
                <w:rFonts w:ascii="Tahoma" w:hAnsi="Tahoma" w:cs="Tahoma"/>
              </w:rPr>
              <w:t>iperf</w:t>
            </w:r>
            <w:proofErr w:type="spellEnd"/>
            <w:r w:rsidRPr="000A63E8">
              <w:rPr>
                <w:rFonts w:ascii="Tahoma" w:hAnsi="Tahoma" w:cs="Tahoma"/>
              </w:rPr>
              <w:t xml:space="preserve"> server and client on the local and rem</w:t>
            </w:r>
            <w:r w:rsidR="006F0726">
              <w:rPr>
                <w:rFonts w:ascii="Tahoma" w:hAnsi="Tahoma" w:cs="Tahoma"/>
              </w:rPr>
              <w:t>ote pc.</w:t>
            </w:r>
            <w:r w:rsidR="006F0726">
              <w:rPr>
                <w:rFonts w:ascii="Tahoma" w:hAnsi="Tahoma" w:cs="Tahoma"/>
              </w:rPr>
              <w:br/>
              <w:t xml:space="preserve">Verify using </w:t>
            </w:r>
            <w:proofErr w:type="gramStart"/>
            <w:r w:rsidR="006F0726">
              <w:rPr>
                <w:rFonts w:ascii="Tahoma" w:hAnsi="Tahoma" w:cs="Tahoma"/>
              </w:rPr>
              <w:t>NMS, that</w:t>
            </w:r>
            <w:proofErr w:type="gramEnd"/>
            <w:r w:rsidR="006F0726">
              <w:rPr>
                <w:rFonts w:ascii="Tahoma" w:hAnsi="Tahoma" w:cs="Tahoma"/>
              </w:rPr>
              <w:t xml:space="preserve"> </w:t>
            </w:r>
            <w:r w:rsidRPr="000A63E8">
              <w:rPr>
                <w:rFonts w:ascii="Tahoma" w:hAnsi="Tahoma" w:cs="Tahoma"/>
              </w:rPr>
              <w:t xml:space="preserve">UL Ethernet traffic equals to actual Eth </w:t>
            </w:r>
            <w:proofErr w:type="spellStart"/>
            <w:r w:rsidRPr="000A63E8">
              <w:rPr>
                <w:rFonts w:ascii="Tahoma" w:hAnsi="Tahoma" w:cs="Tahoma"/>
              </w:rPr>
              <w:t>Tput</w:t>
            </w:r>
            <w:proofErr w:type="spellEnd"/>
            <w:r w:rsidRPr="000A63E8">
              <w:rPr>
                <w:rFonts w:ascii="Tahoma" w:hAnsi="Tahoma" w:cs="Tahoma"/>
              </w:rPr>
              <w:br/>
              <w:t>Verify FTP expected result.</w:t>
            </w:r>
            <w:r w:rsidRPr="000A63E8">
              <w:rPr>
                <w:rFonts w:ascii="Tahoma" w:hAnsi="Tahoma" w:cs="Tahoma"/>
              </w:rPr>
              <w:br/>
            </w:r>
            <w:r w:rsidRPr="000A63E8">
              <w:rPr>
                <w:rFonts w:ascii="Tahoma" w:hAnsi="Tahoma" w:cs="Tahoma"/>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xml:space="preserve">NMS Ethernet traffic equals to </w:t>
            </w:r>
            <w:proofErr w:type="spellStart"/>
            <w:r w:rsidRPr="000A63E8">
              <w:rPr>
                <w:rFonts w:ascii="Tahoma" w:hAnsi="Tahoma" w:cs="Tahoma"/>
              </w:rPr>
              <w:t>actuall</w:t>
            </w:r>
            <w:proofErr w:type="spellEnd"/>
            <w:r w:rsidRPr="000A63E8">
              <w:rPr>
                <w:rFonts w:ascii="Tahoma" w:hAnsi="Tahoma" w:cs="Tahoma"/>
              </w:rPr>
              <w:t xml:space="preserve"> Eth </w:t>
            </w:r>
            <w:proofErr w:type="spellStart"/>
            <w:r w:rsidRPr="000A63E8">
              <w:rPr>
                <w:rFonts w:ascii="Tahoma" w:hAnsi="Tahoma" w:cs="Tahoma"/>
              </w:rPr>
              <w:t>Tput</w:t>
            </w:r>
            <w:proofErr w:type="spellEnd"/>
            <w:r w:rsidRPr="000A63E8">
              <w:rPr>
                <w:rFonts w:ascii="Tahoma" w:hAnsi="Tahoma" w:cs="Tahoma"/>
              </w:rPr>
              <w:t xml:space="preserve"> - FTP result not lower </w:t>
            </w:r>
            <w:proofErr w:type="spellStart"/>
            <w:r w:rsidRPr="000A63E8">
              <w:rPr>
                <w:rFonts w:ascii="Tahoma" w:hAnsi="Tahoma" w:cs="Tahoma"/>
              </w:rPr>
              <w:t>then</w:t>
            </w:r>
            <w:proofErr w:type="spellEnd"/>
            <w:r w:rsidRPr="000A63E8">
              <w:rPr>
                <w:rFonts w:ascii="Tahoma" w:hAnsi="Tahoma" w:cs="Tahoma"/>
              </w:rPr>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0A63E8" w:rsidRPr="000A63E8" w:rsidRDefault="000A63E8" w:rsidP="000A63E8">
            <w:pPr>
              <w:spacing w:after="0"/>
              <w:rPr>
                <w:rFonts w:ascii="Tahoma" w:hAnsi="Tahoma" w:cs="Tahoma"/>
                <w:b/>
                <w:bCs/>
              </w:rPr>
            </w:pPr>
            <w:r w:rsidRPr="000A63E8">
              <w:rPr>
                <w:rFonts w:ascii="Tahoma" w:hAnsi="Tahoma" w:cs="Tahoma"/>
                <w:b/>
                <w:bCs/>
              </w:rPr>
              <w:t>Test 2: DL Throughput (Local to Remote)</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6</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xml:space="preserve">Open a command line window at the </w:t>
            </w:r>
            <w:r w:rsidRPr="000A63E8">
              <w:rPr>
                <w:rFonts w:ascii="Tahoma" w:hAnsi="Tahoma" w:cs="Tahoma"/>
                <w:b/>
                <w:bCs/>
              </w:rPr>
              <w:t>remote</w:t>
            </w:r>
            <w:r w:rsidRPr="000A63E8">
              <w:rPr>
                <w:rFonts w:ascii="Tahoma" w:hAnsi="Tahoma" w:cs="Tahoma"/>
              </w:rPr>
              <w:t xml:space="preserve"> PC. Change </w:t>
            </w:r>
            <w:proofErr w:type="gramStart"/>
            <w:r w:rsidRPr="000A63E8">
              <w:rPr>
                <w:rFonts w:ascii="Tahoma" w:hAnsi="Tahoma" w:cs="Tahoma"/>
              </w:rPr>
              <w:t>directory  to</w:t>
            </w:r>
            <w:proofErr w:type="gramEnd"/>
            <w:r w:rsidRPr="000A63E8">
              <w:rPr>
                <w:rFonts w:ascii="Tahoma" w:hAnsi="Tahoma" w:cs="Tahoma"/>
              </w:rPr>
              <w:t xml:space="preserve"> c:\. Set the local site to be an FTP Server by using the following command line: </w:t>
            </w:r>
            <w:r w:rsidRPr="000A63E8">
              <w:rPr>
                <w:rFonts w:ascii="Tahoma" w:hAnsi="Tahoma" w:cs="Tahoma"/>
              </w:rPr>
              <w:br/>
            </w:r>
            <w:r w:rsidRPr="000A63E8">
              <w:rPr>
                <w:rFonts w:ascii="Tahoma" w:hAnsi="Tahoma" w:cs="Tahoma"/>
                <w:b/>
                <w:bCs/>
              </w:rPr>
              <w:t>c:\iperf -s -i1 -p5005</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FTP Server is set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7</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6F0726">
            <w:pPr>
              <w:spacing w:after="0"/>
              <w:rPr>
                <w:rFonts w:ascii="Tahoma" w:hAnsi="Tahoma" w:cs="Tahoma"/>
              </w:rPr>
            </w:pPr>
            <w:r w:rsidRPr="000A63E8">
              <w:rPr>
                <w:rFonts w:ascii="Tahoma" w:hAnsi="Tahoma" w:cs="Tahoma"/>
              </w:rPr>
              <w:t xml:space="preserve">Open a command line window at the </w:t>
            </w:r>
            <w:r w:rsidRPr="000A63E8">
              <w:rPr>
                <w:rFonts w:ascii="Tahoma" w:hAnsi="Tahoma" w:cs="Tahoma"/>
                <w:b/>
                <w:bCs/>
              </w:rPr>
              <w:t>local</w:t>
            </w:r>
            <w:r w:rsidRPr="000A63E8">
              <w:rPr>
                <w:rFonts w:ascii="Tahoma" w:hAnsi="Tahoma" w:cs="Tahoma"/>
              </w:rPr>
              <w:t xml:space="preserve"> PC. Change directory to c:\. Set the local site to be FTP client by using the following command line: </w:t>
            </w:r>
            <w:r w:rsidRPr="000A63E8">
              <w:rPr>
                <w:rFonts w:ascii="Tahoma" w:hAnsi="Tahoma" w:cs="Tahoma"/>
              </w:rPr>
              <w:br/>
            </w:r>
            <w:r w:rsidRPr="000A63E8">
              <w:rPr>
                <w:rFonts w:ascii="Tahoma" w:hAnsi="Tahoma" w:cs="Tahoma"/>
                <w:b/>
                <w:bCs/>
              </w:rPr>
              <w:t>c:\iperf -c &lt;</w:t>
            </w:r>
            <w:proofErr w:type="spellStart"/>
            <w:r w:rsidRPr="000A63E8">
              <w:rPr>
                <w:rFonts w:ascii="Tahoma" w:hAnsi="Tahoma" w:cs="Tahoma"/>
                <w:b/>
                <w:bCs/>
              </w:rPr>
              <w:t>ip</w:t>
            </w:r>
            <w:proofErr w:type="spellEnd"/>
            <w:r w:rsidRPr="000A63E8">
              <w:rPr>
                <w:rFonts w:ascii="Tahoma" w:hAnsi="Tahoma" w:cs="Tahoma"/>
                <w:b/>
                <w:bCs/>
              </w:rPr>
              <w:t xml:space="preserve"> address of </w:t>
            </w:r>
            <w:proofErr w:type="spellStart"/>
            <w:r w:rsidRPr="000A63E8">
              <w:rPr>
                <w:rFonts w:ascii="Tahoma" w:hAnsi="Tahoma" w:cs="Tahoma"/>
                <w:b/>
                <w:bCs/>
              </w:rPr>
              <w:t>iperf</w:t>
            </w:r>
            <w:proofErr w:type="spellEnd"/>
            <w:r w:rsidRPr="000A63E8">
              <w:rPr>
                <w:rFonts w:ascii="Tahoma" w:hAnsi="Tahoma" w:cs="Tahoma"/>
                <w:b/>
                <w:bCs/>
              </w:rPr>
              <w:t xml:space="preserve"> server&gt; -P10 -i1 -t 300</w:t>
            </w:r>
            <w:r w:rsidRPr="000A63E8">
              <w:rPr>
                <w:rFonts w:ascii="Tahoma" w:hAnsi="Tahoma" w:cs="Tahoma"/>
              </w:rPr>
              <w:t xml:space="preserve"> -</w:t>
            </w:r>
            <w:r w:rsidRPr="000A63E8">
              <w:rPr>
                <w:rFonts w:ascii="Tahoma" w:hAnsi="Tahoma" w:cs="Tahoma"/>
                <w:b/>
                <w:bCs/>
              </w:rPr>
              <w:t>p5005</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FTP Client is set</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auto" w:fill="auto"/>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8</w:t>
            </w:r>
          </w:p>
        </w:tc>
        <w:tc>
          <w:tcPr>
            <w:tcW w:w="0" w:type="auto"/>
            <w:tcBorders>
              <w:top w:val="nil"/>
              <w:left w:val="nil"/>
              <w:bottom w:val="single" w:sz="4" w:space="0" w:color="auto"/>
              <w:right w:val="single" w:sz="4" w:space="0" w:color="auto"/>
            </w:tcBorders>
            <w:shd w:val="clear" w:color="auto" w:fill="auto"/>
            <w:vAlign w:val="center"/>
            <w:hideMark/>
          </w:tcPr>
          <w:p w:rsidR="000A63E8" w:rsidRPr="000A63E8" w:rsidRDefault="000A63E8" w:rsidP="006F0726">
            <w:pPr>
              <w:spacing w:after="0"/>
              <w:rPr>
                <w:rFonts w:ascii="Tahoma" w:hAnsi="Tahoma" w:cs="Tahoma"/>
              </w:rPr>
            </w:pPr>
            <w:r w:rsidRPr="000A63E8">
              <w:rPr>
                <w:rFonts w:ascii="Tahoma" w:hAnsi="Tahoma" w:cs="Tahoma"/>
              </w:rPr>
              <w:br/>
              <w:t xml:space="preserve">Start test by running </w:t>
            </w:r>
            <w:proofErr w:type="spellStart"/>
            <w:r w:rsidRPr="000A63E8">
              <w:rPr>
                <w:rFonts w:ascii="Tahoma" w:hAnsi="Tahoma" w:cs="Tahoma"/>
              </w:rPr>
              <w:t>iperf</w:t>
            </w:r>
            <w:proofErr w:type="spellEnd"/>
            <w:r w:rsidRPr="000A63E8">
              <w:rPr>
                <w:rFonts w:ascii="Tahoma" w:hAnsi="Tahoma" w:cs="Tahoma"/>
              </w:rPr>
              <w:t xml:space="preserve"> server and client on the local and remote pc.</w:t>
            </w:r>
            <w:r w:rsidRPr="000A63E8">
              <w:rPr>
                <w:rFonts w:ascii="Tahoma" w:hAnsi="Tahoma" w:cs="Tahoma"/>
              </w:rPr>
              <w:br/>
              <w:t xml:space="preserve">Verify using </w:t>
            </w:r>
            <w:proofErr w:type="gramStart"/>
            <w:r w:rsidRPr="000A63E8">
              <w:rPr>
                <w:rFonts w:ascii="Tahoma" w:hAnsi="Tahoma" w:cs="Tahoma"/>
              </w:rPr>
              <w:t>NMS, that</w:t>
            </w:r>
            <w:proofErr w:type="gramEnd"/>
            <w:r w:rsidRPr="000A63E8">
              <w:rPr>
                <w:rFonts w:ascii="Tahoma" w:hAnsi="Tahoma" w:cs="Tahoma"/>
              </w:rPr>
              <w:t xml:space="preserve"> UL Ethernet traffic equals to actual Eth </w:t>
            </w:r>
            <w:proofErr w:type="spellStart"/>
            <w:r w:rsidRPr="000A63E8">
              <w:rPr>
                <w:rFonts w:ascii="Tahoma" w:hAnsi="Tahoma" w:cs="Tahoma"/>
              </w:rPr>
              <w:t>Tput</w:t>
            </w:r>
            <w:proofErr w:type="spellEnd"/>
            <w:r w:rsidRPr="000A63E8">
              <w:rPr>
                <w:rFonts w:ascii="Tahoma" w:hAnsi="Tahoma" w:cs="Tahoma"/>
              </w:rPr>
              <w:br/>
              <w:t>Verify FTP expected result.</w:t>
            </w:r>
            <w:r w:rsidRPr="000A63E8">
              <w:rPr>
                <w:rFonts w:ascii="Tahoma" w:hAnsi="Tahoma" w:cs="Tahoma"/>
              </w:rPr>
              <w:br/>
            </w:r>
            <w:r w:rsidRPr="000A63E8">
              <w:rPr>
                <w:rFonts w:ascii="Tahoma" w:hAnsi="Tahoma" w:cs="Tahoma"/>
                <w:b/>
                <w:bCs/>
                <w:color w:val="FF0000"/>
              </w:rPr>
              <w:t>Note: test run 300s=5min</w:t>
            </w:r>
          </w:p>
        </w:tc>
        <w:tc>
          <w:tcPr>
            <w:tcW w:w="0" w:type="auto"/>
            <w:tcBorders>
              <w:top w:val="nil"/>
              <w:left w:val="nil"/>
              <w:bottom w:val="single" w:sz="4" w:space="0" w:color="auto"/>
              <w:right w:val="single" w:sz="4" w:space="0" w:color="auto"/>
            </w:tcBorders>
            <w:shd w:val="clear" w:color="auto" w:fill="auto"/>
            <w:vAlign w:val="center"/>
            <w:hideMark/>
          </w:tcPr>
          <w:p w:rsidR="000A63E8" w:rsidRPr="000A63E8" w:rsidRDefault="000A63E8" w:rsidP="006F0726">
            <w:pPr>
              <w:spacing w:after="0"/>
              <w:rPr>
                <w:rFonts w:ascii="Tahoma" w:hAnsi="Tahoma" w:cs="Tahoma"/>
              </w:rPr>
            </w:pPr>
            <w:r w:rsidRPr="000A63E8">
              <w:rPr>
                <w:rFonts w:ascii="Tahoma" w:hAnsi="Tahoma" w:cs="Tahoma"/>
              </w:rPr>
              <w:t>NMS Et</w:t>
            </w:r>
            <w:r w:rsidR="006F0726">
              <w:rPr>
                <w:rFonts w:ascii="Tahoma" w:hAnsi="Tahoma" w:cs="Tahoma"/>
              </w:rPr>
              <w:t>hernet traffic equals to actual</w:t>
            </w:r>
            <w:r w:rsidRPr="000A63E8">
              <w:rPr>
                <w:rFonts w:ascii="Tahoma" w:hAnsi="Tahoma" w:cs="Tahoma"/>
              </w:rPr>
              <w:t xml:space="preserve"> Eth </w:t>
            </w:r>
            <w:proofErr w:type="spellStart"/>
            <w:r w:rsidRPr="000A63E8">
              <w:rPr>
                <w:rFonts w:ascii="Tahoma" w:hAnsi="Tahoma" w:cs="Tahoma"/>
              </w:rPr>
              <w:t>Tput</w:t>
            </w:r>
            <w:proofErr w:type="spellEnd"/>
            <w:r w:rsidRPr="000A63E8">
              <w:rPr>
                <w:rFonts w:ascii="Tahoma" w:hAnsi="Tahoma" w:cs="Tahoma"/>
              </w:rPr>
              <w:t xml:space="preserve"> - FTP result not lower th</w:t>
            </w:r>
            <w:r w:rsidR="006F0726">
              <w:rPr>
                <w:rFonts w:ascii="Tahoma" w:hAnsi="Tahoma" w:cs="Tahoma"/>
              </w:rPr>
              <w:t>a</w:t>
            </w:r>
            <w:r w:rsidRPr="000A63E8">
              <w:rPr>
                <w:rFonts w:ascii="Tahoma" w:hAnsi="Tahoma" w:cs="Tahoma"/>
              </w:rPr>
              <w:t>n 90%</w:t>
            </w:r>
          </w:p>
        </w:tc>
        <w:tc>
          <w:tcPr>
            <w:tcW w:w="0" w:type="auto"/>
            <w:tcBorders>
              <w:top w:val="nil"/>
              <w:left w:val="nil"/>
              <w:bottom w:val="single" w:sz="4" w:space="0" w:color="auto"/>
              <w:right w:val="single" w:sz="4" w:space="0" w:color="auto"/>
            </w:tcBorders>
            <w:shd w:val="clear" w:color="auto" w:fill="auto"/>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auto" w:fill="auto"/>
            <w:vAlign w:val="center"/>
            <w:hideMark/>
          </w:tcPr>
          <w:p w:rsidR="000A63E8" w:rsidRPr="000A63E8" w:rsidRDefault="000A63E8" w:rsidP="000A63E8">
            <w:pPr>
              <w:spacing w:after="0"/>
              <w:rPr>
                <w:rFonts w:ascii="Palatino Linotype" w:hAnsi="Palatino Linotype" w:cs="Times New Roman"/>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0A63E8" w:rsidRPr="000A63E8" w:rsidRDefault="000A63E8" w:rsidP="000A63E8">
            <w:pPr>
              <w:spacing w:after="0"/>
              <w:rPr>
                <w:rFonts w:ascii="Tahoma" w:hAnsi="Tahoma" w:cs="Tahoma"/>
                <w:b/>
                <w:bCs/>
              </w:rPr>
            </w:pPr>
            <w:r w:rsidRPr="000A63E8">
              <w:rPr>
                <w:rFonts w:ascii="Tahoma" w:hAnsi="Tahoma" w:cs="Tahoma"/>
                <w:b/>
                <w:bCs/>
              </w:rPr>
              <w:t>Test 3: Full Duplex Throughput</w:t>
            </w:r>
          </w:p>
        </w:tc>
        <w:tc>
          <w:tcPr>
            <w:tcW w:w="0" w:type="auto"/>
            <w:tcBorders>
              <w:top w:val="nil"/>
              <w:left w:val="nil"/>
              <w:bottom w:val="single" w:sz="4" w:space="0" w:color="auto"/>
              <w:right w:val="single" w:sz="4" w:space="0" w:color="auto"/>
            </w:tcBorders>
            <w:shd w:val="clear" w:color="auto" w:fill="auto"/>
            <w:vAlign w:val="center"/>
            <w:hideMark/>
          </w:tcPr>
          <w:p w:rsidR="000A63E8" w:rsidRPr="000A63E8" w:rsidRDefault="000A63E8" w:rsidP="000A63E8">
            <w:pPr>
              <w:spacing w:after="0"/>
              <w:rPr>
                <w:rFonts w:ascii="Tahoma" w:hAnsi="Tahoma" w:cs="Tahoma"/>
              </w:rPr>
            </w:pPr>
            <w:r w:rsidRPr="000A63E8">
              <w:rPr>
                <w:rFonts w:ascii="Tahoma" w:hAnsi="Tahoma" w:cs="Tahoma"/>
              </w:rPr>
              <w:t> </w:t>
            </w:r>
          </w:p>
        </w:tc>
        <w:tc>
          <w:tcPr>
            <w:tcW w:w="0" w:type="auto"/>
            <w:tcBorders>
              <w:top w:val="nil"/>
              <w:left w:val="nil"/>
              <w:bottom w:val="single" w:sz="4" w:space="0" w:color="auto"/>
              <w:right w:val="single" w:sz="4" w:space="0" w:color="auto"/>
            </w:tcBorders>
            <w:shd w:val="clear" w:color="auto" w:fill="auto"/>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auto" w:fill="auto"/>
            <w:vAlign w:val="center"/>
            <w:hideMark/>
          </w:tcPr>
          <w:p w:rsidR="000A63E8" w:rsidRPr="000A63E8" w:rsidRDefault="000A63E8" w:rsidP="000A63E8">
            <w:pPr>
              <w:spacing w:after="0"/>
              <w:rPr>
                <w:rFonts w:ascii="Palatino Linotype" w:hAnsi="Palatino Linotype" w:cs="Times New Roman"/>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9</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6F0726">
            <w:pPr>
              <w:spacing w:after="0"/>
              <w:rPr>
                <w:rFonts w:ascii="Tahoma" w:hAnsi="Tahoma" w:cs="Tahoma"/>
              </w:rPr>
            </w:pPr>
            <w:r w:rsidRPr="000A63E8">
              <w:rPr>
                <w:rFonts w:ascii="Tahoma" w:hAnsi="Tahoma" w:cs="Tahoma"/>
              </w:rPr>
              <w:t xml:space="preserve">Open two command lines window at the </w:t>
            </w:r>
            <w:r w:rsidRPr="000A63E8">
              <w:rPr>
                <w:rFonts w:ascii="Tahoma" w:hAnsi="Tahoma" w:cs="Tahoma"/>
                <w:b/>
                <w:bCs/>
              </w:rPr>
              <w:t>Local</w:t>
            </w:r>
            <w:r w:rsidRPr="000A63E8">
              <w:rPr>
                <w:rFonts w:ascii="Tahoma" w:hAnsi="Tahoma" w:cs="Tahoma"/>
              </w:rPr>
              <w:t xml:space="preserve"> PC. Change </w:t>
            </w:r>
            <w:proofErr w:type="gramStart"/>
            <w:r w:rsidRPr="000A63E8">
              <w:rPr>
                <w:rFonts w:ascii="Tahoma" w:hAnsi="Tahoma" w:cs="Tahoma"/>
              </w:rPr>
              <w:t>directory  to</w:t>
            </w:r>
            <w:proofErr w:type="gramEnd"/>
            <w:r w:rsidRPr="000A63E8">
              <w:rPr>
                <w:rFonts w:ascii="Tahoma" w:hAnsi="Tahoma" w:cs="Tahoma"/>
              </w:rPr>
              <w:t xml:space="preserve"> c:\. Set the local site to be an FTP Server by using the following command line: </w:t>
            </w:r>
            <w:r w:rsidRPr="000A63E8">
              <w:rPr>
                <w:rFonts w:ascii="Tahoma" w:hAnsi="Tahoma" w:cs="Tahoma"/>
                <w:b/>
                <w:bCs/>
              </w:rPr>
              <w:t xml:space="preserve">c:\iperf -s -i1 </w:t>
            </w:r>
            <w:r w:rsidRPr="000A63E8">
              <w:rPr>
                <w:rFonts w:ascii="Tahoma" w:hAnsi="Tahoma" w:cs="Tahoma"/>
                <w:b/>
                <w:bCs/>
              </w:rPr>
              <w:br/>
            </w:r>
            <w:r w:rsidRPr="000A63E8">
              <w:rPr>
                <w:rFonts w:ascii="Tahoma" w:hAnsi="Tahoma" w:cs="Tahoma"/>
              </w:rPr>
              <w:t>Set the local site to be an FTP cl</w:t>
            </w:r>
            <w:r w:rsidR="006F0726">
              <w:rPr>
                <w:rFonts w:ascii="Tahoma" w:hAnsi="Tahoma" w:cs="Tahoma"/>
              </w:rPr>
              <w:t>ie</w:t>
            </w:r>
            <w:r w:rsidRPr="000A63E8">
              <w:rPr>
                <w:rFonts w:ascii="Tahoma" w:hAnsi="Tahoma" w:cs="Tahoma"/>
              </w:rPr>
              <w:t xml:space="preserve">nt by using the following command line: </w:t>
            </w:r>
            <w:r w:rsidRPr="000A63E8">
              <w:rPr>
                <w:rFonts w:ascii="Tahoma" w:hAnsi="Tahoma" w:cs="Tahoma"/>
                <w:b/>
                <w:bCs/>
              </w:rPr>
              <w:t>c:\iperf -c &lt;</w:t>
            </w:r>
            <w:proofErr w:type="spellStart"/>
            <w:r w:rsidRPr="000A63E8">
              <w:rPr>
                <w:rFonts w:ascii="Tahoma" w:hAnsi="Tahoma" w:cs="Tahoma"/>
                <w:b/>
                <w:bCs/>
              </w:rPr>
              <w:t>ip</w:t>
            </w:r>
            <w:proofErr w:type="spellEnd"/>
            <w:r w:rsidRPr="000A63E8">
              <w:rPr>
                <w:rFonts w:ascii="Tahoma" w:hAnsi="Tahoma" w:cs="Tahoma"/>
                <w:b/>
                <w:bCs/>
              </w:rPr>
              <w:t xml:space="preserve"> address of </w:t>
            </w:r>
            <w:proofErr w:type="spellStart"/>
            <w:r w:rsidRPr="000A63E8">
              <w:rPr>
                <w:rFonts w:ascii="Tahoma" w:hAnsi="Tahoma" w:cs="Tahoma"/>
                <w:b/>
                <w:bCs/>
              </w:rPr>
              <w:t>iperf</w:t>
            </w:r>
            <w:proofErr w:type="spellEnd"/>
            <w:r w:rsidRPr="000A63E8">
              <w:rPr>
                <w:rFonts w:ascii="Tahoma" w:hAnsi="Tahoma" w:cs="Tahoma"/>
                <w:b/>
                <w:bCs/>
              </w:rPr>
              <w:t xml:space="preserve"> server&gt; -P10 -i1 -t 300 -p5005</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FTP Server and client are set in Local PC</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10</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 xml:space="preserve">Open two command lines window at the </w:t>
            </w:r>
            <w:r w:rsidRPr="000A63E8">
              <w:rPr>
                <w:rFonts w:ascii="Tahoma" w:hAnsi="Tahoma" w:cs="Tahoma"/>
                <w:b/>
                <w:bCs/>
              </w:rPr>
              <w:t>Remote</w:t>
            </w:r>
            <w:r w:rsidRPr="000A63E8">
              <w:rPr>
                <w:rFonts w:ascii="Tahoma" w:hAnsi="Tahoma" w:cs="Tahoma"/>
              </w:rPr>
              <w:t xml:space="preserve"> PC. Change </w:t>
            </w:r>
            <w:proofErr w:type="gramStart"/>
            <w:r w:rsidRPr="000A63E8">
              <w:rPr>
                <w:rFonts w:ascii="Tahoma" w:hAnsi="Tahoma" w:cs="Tahoma"/>
              </w:rPr>
              <w:t>directory  to</w:t>
            </w:r>
            <w:proofErr w:type="gramEnd"/>
            <w:r w:rsidRPr="000A63E8">
              <w:rPr>
                <w:rFonts w:ascii="Tahoma" w:hAnsi="Tahoma" w:cs="Tahoma"/>
              </w:rPr>
              <w:t xml:space="preserve"> c:\. Set the local site to be an FTP Server by using the following command line: </w:t>
            </w:r>
            <w:r w:rsidRPr="000A63E8">
              <w:rPr>
                <w:rFonts w:ascii="Tahoma" w:hAnsi="Tahoma" w:cs="Tahoma"/>
                <w:b/>
                <w:bCs/>
              </w:rPr>
              <w:t>c:\iperf -s -i1 -p5005</w:t>
            </w:r>
            <w:r w:rsidRPr="000A63E8">
              <w:rPr>
                <w:rFonts w:ascii="Tahoma" w:hAnsi="Tahoma" w:cs="Tahoma"/>
                <w:b/>
                <w:bCs/>
              </w:rPr>
              <w:br/>
            </w:r>
            <w:r w:rsidRPr="000A63E8">
              <w:rPr>
                <w:rFonts w:ascii="Tahoma" w:hAnsi="Tahoma" w:cs="Tahoma"/>
              </w:rPr>
              <w:t xml:space="preserve">Set </w:t>
            </w:r>
            <w:r w:rsidR="006F0726">
              <w:rPr>
                <w:rFonts w:ascii="Tahoma" w:hAnsi="Tahoma" w:cs="Tahoma"/>
              </w:rPr>
              <w:t>the local site to be an FTP clie</w:t>
            </w:r>
            <w:r w:rsidRPr="000A63E8">
              <w:rPr>
                <w:rFonts w:ascii="Tahoma" w:hAnsi="Tahoma" w:cs="Tahoma"/>
              </w:rPr>
              <w:t xml:space="preserve">nt by using the following command line: </w:t>
            </w:r>
            <w:r w:rsidRPr="000A63E8">
              <w:rPr>
                <w:rFonts w:ascii="Tahoma" w:hAnsi="Tahoma" w:cs="Tahoma"/>
                <w:b/>
                <w:bCs/>
              </w:rPr>
              <w:t>c:\iperf -c &lt;</w:t>
            </w:r>
            <w:proofErr w:type="spellStart"/>
            <w:r w:rsidRPr="000A63E8">
              <w:rPr>
                <w:rFonts w:ascii="Tahoma" w:hAnsi="Tahoma" w:cs="Tahoma"/>
                <w:b/>
                <w:bCs/>
              </w:rPr>
              <w:t>ip</w:t>
            </w:r>
            <w:proofErr w:type="spellEnd"/>
            <w:r w:rsidRPr="000A63E8">
              <w:rPr>
                <w:rFonts w:ascii="Tahoma" w:hAnsi="Tahoma" w:cs="Tahoma"/>
                <w:b/>
                <w:bCs/>
              </w:rPr>
              <w:t xml:space="preserve"> address of </w:t>
            </w:r>
            <w:proofErr w:type="spellStart"/>
            <w:r w:rsidRPr="000A63E8">
              <w:rPr>
                <w:rFonts w:ascii="Tahoma" w:hAnsi="Tahoma" w:cs="Tahoma"/>
                <w:b/>
                <w:bCs/>
              </w:rPr>
              <w:t>iperf</w:t>
            </w:r>
            <w:proofErr w:type="spellEnd"/>
            <w:r w:rsidRPr="000A63E8">
              <w:rPr>
                <w:rFonts w:ascii="Tahoma" w:hAnsi="Tahoma" w:cs="Tahoma"/>
                <w:b/>
                <w:bCs/>
              </w:rPr>
              <w:t xml:space="preserve"> server&gt; -P10 -i1 -t 300</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FTP Server and client are set in Remote PC</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11</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6F0726">
            <w:pPr>
              <w:spacing w:after="0"/>
              <w:rPr>
                <w:rFonts w:ascii="Tahoma" w:hAnsi="Tahoma" w:cs="Tahoma"/>
              </w:rPr>
            </w:pPr>
            <w:proofErr w:type="spellStart"/>
            <w:r w:rsidRPr="000A63E8">
              <w:rPr>
                <w:rFonts w:ascii="Tahoma" w:hAnsi="Tahoma" w:cs="Tahoma"/>
              </w:rPr>
              <w:t>Cofigure</w:t>
            </w:r>
            <w:proofErr w:type="spellEnd"/>
            <w:r w:rsidRPr="000A63E8">
              <w:rPr>
                <w:rFonts w:ascii="Tahoma" w:hAnsi="Tahoma" w:cs="Tahoma"/>
              </w:rPr>
              <w:t xml:space="preserve"> link to dual antenna type and </w:t>
            </w:r>
            <w:r w:rsidRPr="000A63E8">
              <w:rPr>
                <w:rFonts w:ascii="Tahoma" w:hAnsi="Tahoma" w:cs="Tahoma"/>
                <w:b/>
                <w:bCs/>
              </w:rPr>
              <w:t>MIMO</w:t>
            </w:r>
            <w:r w:rsidRPr="000A63E8">
              <w:rPr>
                <w:rFonts w:ascii="Tahoma" w:hAnsi="Tahoma" w:cs="Tahoma"/>
              </w:rPr>
              <w:t xml:space="preserve">. </w:t>
            </w:r>
            <w:r w:rsidRPr="000A63E8">
              <w:rPr>
                <w:rFonts w:ascii="Tahoma" w:hAnsi="Tahoma" w:cs="Tahoma"/>
              </w:rPr>
              <w:br/>
              <w:t>Set the Rate [Mbps] to the minimum rate.</w:t>
            </w:r>
            <w:r w:rsidRPr="000A63E8">
              <w:rPr>
                <w:rFonts w:ascii="Tahoma" w:hAnsi="Tahoma" w:cs="Tahoma"/>
              </w:rPr>
              <w:br/>
              <w:t xml:space="preserve">Start test by running </w:t>
            </w:r>
            <w:proofErr w:type="spellStart"/>
            <w:r w:rsidRPr="000A63E8">
              <w:rPr>
                <w:rFonts w:ascii="Tahoma" w:hAnsi="Tahoma" w:cs="Tahoma"/>
              </w:rPr>
              <w:t>iperf</w:t>
            </w:r>
            <w:proofErr w:type="spellEnd"/>
            <w:r w:rsidRPr="000A63E8">
              <w:rPr>
                <w:rFonts w:ascii="Tahoma" w:hAnsi="Tahoma" w:cs="Tahoma"/>
              </w:rPr>
              <w:t xml:space="preserve"> server and client on the local and remote pc.</w:t>
            </w:r>
            <w:r w:rsidRPr="000A63E8">
              <w:rPr>
                <w:rFonts w:ascii="Tahoma" w:hAnsi="Tahoma" w:cs="Tahoma"/>
              </w:rPr>
              <w:br/>
              <w:t xml:space="preserve">Verify using NMS that Ethernet traffic full duplex equals to actual Eth </w:t>
            </w:r>
            <w:proofErr w:type="spellStart"/>
            <w:r w:rsidRPr="000A63E8">
              <w:rPr>
                <w:rFonts w:ascii="Tahoma" w:hAnsi="Tahoma" w:cs="Tahoma"/>
              </w:rPr>
              <w:t>Tput</w:t>
            </w:r>
            <w:proofErr w:type="spellEnd"/>
            <w:r w:rsidRPr="000A63E8">
              <w:rPr>
                <w:rFonts w:ascii="Tahoma" w:hAnsi="Tahoma" w:cs="Tahoma"/>
              </w:rPr>
              <w:br/>
              <w:t>Verify FTP expected result.</w:t>
            </w:r>
            <w:r w:rsidRPr="000A63E8">
              <w:rPr>
                <w:rFonts w:ascii="Tahoma" w:hAnsi="Tahoma" w:cs="Tahoma"/>
              </w:rPr>
              <w:br/>
            </w:r>
            <w:r w:rsidRPr="000A63E8">
              <w:rPr>
                <w:rFonts w:ascii="Tahoma" w:hAnsi="Tahoma" w:cs="Tahoma"/>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6F0726">
            <w:pPr>
              <w:spacing w:after="0"/>
              <w:rPr>
                <w:rFonts w:ascii="Tahoma" w:hAnsi="Tahoma" w:cs="Tahoma"/>
              </w:rPr>
            </w:pPr>
            <w:r w:rsidRPr="000A63E8">
              <w:rPr>
                <w:rFonts w:ascii="Tahoma" w:hAnsi="Tahoma" w:cs="Tahoma"/>
              </w:rPr>
              <w:t xml:space="preserve">NMS Ethernet traffic full duplex equals to actual Eth </w:t>
            </w:r>
            <w:proofErr w:type="spellStart"/>
            <w:r w:rsidRPr="000A63E8">
              <w:rPr>
                <w:rFonts w:ascii="Tahoma" w:hAnsi="Tahoma" w:cs="Tahoma"/>
              </w:rPr>
              <w:t>Tput</w:t>
            </w:r>
            <w:proofErr w:type="spellEnd"/>
            <w:r w:rsidRPr="000A63E8">
              <w:rPr>
                <w:rFonts w:ascii="Tahoma" w:hAnsi="Tahoma" w:cs="Tahoma"/>
              </w:rPr>
              <w:t>.</w:t>
            </w:r>
            <w:r w:rsidRPr="000A63E8">
              <w:rPr>
                <w:rFonts w:ascii="Tahoma" w:hAnsi="Tahoma" w:cs="Tahoma"/>
              </w:rPr>
              <w:br/>
              <w:t xml:space="preserve">FTP result not lower </w:t>
            </w:r>
            <w:proofErr w:type="spellStart"/>
            <w:r w:rsidRPr="000A63E8">
              <w:rPr>
                <w:rFonts w:ascii="Tahoma" w:hAnsi="Tahoma" w:cs="Tahoma"/>
              </w:rPr>
              <w:t>then</w:t>
            </w:r>
            <w:proofErr w:type="spellEnd"/>
            <w:r w:rsidRPr="000A63E8">
              <w:rPr>
                <w:rFonts w:ascii="Tahoma" w:hAnsi="Tahoma" w:cs="Tahoma"/>
              </w:rPr>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r w:rsidR="000A63E8" w:rsidRPr="000A63E8" w:rsidTr="00A1243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12</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Tahoma" w:hAnsi="Tahoma" w:cs="Tahoma"/>
              </w:rPr>
            </w:pPr>
            <w:r w:rsidRPr="000A63E8">
              <w:rPr>
                <w:rFonts w:ascii="Tahoma" w:hAnsi="Tahoma" w:cs="Tahoma"/>
              </w:rPr>
              <w:t>Set the Rate [Mbps] to the maximum.</w:t>
            </w:r>
            <w:r w:rsidRPr="000A63E8">
              <w:rPr>
                <w:rFonts w:ascii="Tahoma" w:hAnsi="Tahoma" w:cs="Tahoma"/>
              </w:rPr>
              <w:br/>
              <w:t xml:space="preserve">Start test by running </w:t>
            </w:r>
            <w:proofErr w:type="spellStart"/>
            <w:r w:rsidRPr="000A63E8">
              <w:rPr>
                <w:rFonts w:ascii="Tahoma" w:hAnsi="Tahoma" w:cs="Tahoma"/>
              </w:rPr>
              <w:t>iperf</w:t>
            </w:r>
            <w:proofErr w:type="spellEnd"/>
            <w:r w:rsidRPr="000A63E8">
              <w:rPr>
                <w:rFonts w:ascii="Tahoma" w:hAnsi="Tahoma" w:cs="Tahoma"/>
              </w:rPr>
              <w:t xml:space="preserve"> server and client on the local and remote pc.</w:t>
            </w:r>
            <w:r w:rsidRPr="000A63E8">
              <w:rPr>
                <w:rFonts w:ascii="Tahoma" w:hAnsi="Tahoma" w:cs="Tahoma"/>
              </w:rPr>
              <w:br/>
              <w:t xml:space="preserve">Verify using NMS, </w:t>
            </w:r>
            <w:proofErr w:type="gramStart"/>
            <w:r w:rsidRPr="000A63E8">
              <w:rPr>
                <w:rFonts w:ascii="Tahoma" w:hAnsi="Tahoma" w:cs="Tahoma"/>
              </w:rPr>
              <w:t>that  Ethernet</w:t>
            </w:r>
            <w:proofErr w:type="gramEnd"/>
            <w:r w:rsidRPr="000A63E8">
              <w:rPr>
                <w:rFonts w:ascii="Tahoma" w:hAnsi="Tahoma" w:cs="Tahoma"/>
              </w:rPr>
              <w:t xml:space="preserve"> traffic full duplex equals to actual Eth </w:t>
            </w:r>
            <w:proofErr w:type="spellStart"/>
            <w:r w:rsidRPr="000A63E8">
              <w:rPr>
                <w:rFonts w:ascii="Tahoma" w:hAnsi="Tahoma" w:cs="Tahoma"/>
              </w:rPr>
              <w:t>Tput</w:t>
            </w:r>
            <w:proofErr w:type="spellEnd"/>
            <w:r w:rsidRPr="000A63E8">
              <w:rPr>
                <w:rFonts w:ascii="Tahoma" w:hAnsi="Tahoma" w:cs="Tahoma"/>
              </w:rPr>
              <w:br/>
              <w:t>Verify FTP expected result.</w:t>
            </w:r>
            <w:r w:rsidRPr="000A63E8">
              <w:rPr>
                <w:rFonts w:ascii="Tahoma" w:hAnsi="Tahoma" w:cs="Tahoma"/>
              </w:rPr>
              <w:br/>
            </w:r>
            <w:r w:rsidRPr="000A63E8">
              <w:rPr>
                <w:rFonts w:ascii="Tahoma" w:hAnsi="Tahoma" w:cs="Tahoma"/>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6F0726">
            <w:pPr>
              <w:spacing w:after="0"/>
              <w:rPr>
                <w:rFonts w:ascii="Tahoma" w:hAnsi="Tahoma" w:cs="Tahoma"/>
              </w:rPr>
            </w:pPr>
            <w:r w:rsidRPr="000A63E8">
              <w:rPr>
                <w:rFonts w:ascii="Tahoma" w:hAnsi="Tahoma" w:cs="Tahoma"/>
              </w:rPr>
              <w:t xml:space="preserve">NMS Ethernet traffic full duplex equals to actual Eth </w:t>
            </w:r>
            <w:proofErr w:type="spellStart"/>
            <w:r w:rsidRPr="000A63E8">
              <w:rPr>
                <w:rFonts w:ascii="Tahoma" w:hAnsi="Tahoma" w:cs="Tahoma"/>
              </w:rPr>
              <w:t>Tput</w:t>
            </w:r>
            <w:proofErr w:type="spellEnd"/>
            <w:r w:rsidRPr="000A63E8">
              <w:rPr>
                <w:rFonts w:ascii="Tahoma" w:hAnsi="Tahoma" w:cs="Tahoma"/>
              </w:rPr>
              <w:t>.</w:t>
            </w:r>
            <w:r w:rsidRPr="000A63E8">
              <w:rPr>
                <w:rFonts w:ascii="Tahoma" w:hAnsi="Tahoma" w:cs="Tahoma"/>
              </w:rPr>
              <w:br/>
              <w:t>FTP result not lower th</w:t>
            </w:r>
            <w:r w:rsidR="006F0726">
              <w:rPr>
                <w:rFonts w:ascii="Tahoma" w:hAnsi="Tahoma" w:cs="Tahoma"/>
              </w:rPr>
              <w:t>a</w:t>
            </w:r>
            <w:r w:rsidRPr="000A63E8">
              <w:rPr>
                <w:rFonts w:ascii="Tahoma" w:hAnsi="Tahoma" w:cs="Tahoma"/>
              </w:rPr>
              <w:t>n 90%</w:t>
            </w:r>
            <w:r w:rsidRPr="000A63E8">
              <w:rPr>
                <w:rFonts w:ascii="Tahoma" w:hAnsi="Tahoma" w:cs="Tahoma"/>
              </w:rPr>
              <w:br/>
            </w:r>
            <w:r w:rsidRPr="000A63E8">
              <w:rPr>
                <w:rFonts w:ascii="Tahoma" w:hAnsi="Tahoma" w:cs="Tahoma"/>
              </w:rPr>
              <w:br/>
              <w:t>UL</w:t>
            </w:r>
            <w:proofErr w:type="gramStart"/>
            <w:r w:rsidRPr="000A63E8">
              <w:rPr>
                <w:rFonts w:ascii="Tahoma" w:hAnsi="Tahoma" w:cs="Tahoma"/>
              </w:rPr>
              <w:t>:DL</w:t>
            </w:r>
            <w:proofErr w:type="gramEnd"/>
            <w:r w:rsidRPr="000A63E8">
              <w:rPr>
                <w:rFonts w:ascii="Tahoma" w:hAnsi="Tahoma" w:cs="Tahoma"/>
              </w:rPr>
              <w:t xml:space="preserve"> ratio is 50%/50% when both sides are </w:t>
            </w:r>
            <w:r w:rsidR="006F0726">
              <w:rPr>
                <w:rFonts w:ascii="Tahoma" w:hAnsi="Tahoma" w:cs="Tahoma"/>
              </w:rPr>
              <w:t>transmitting</w:t>
            </w:r>
            <w:r w:rsidRPr="000A63E8">
              <w:rPr>
                <w:rFonts w:ascii="Tahoma" w:hAnsi="Tahoma" w:cs="Tahoma"/>
              </w:rPr>
              <w:t>.</w:t>
            </w:r>
            <w:r w:rsidRPr="000A63E8">
              <w:rPr>
                <w:rFonts w:ascii="Tahoma" w:hAnsi="Tahoma" w:cs="Tahoma"/>
              </w:rPr>
              <w:br/>
            </w:r>
            <w:r w:rsidRPr="000A63E8">
              <w:rPr>
                <w:rFonts w:ascii="Tahoma" w:hAnsi="Tahoma" w:cs="Tahoma"/>
              </w:rPr>
              <w:br/>
              <w:t xml:space="preserve">F/D throughput = </w:t>
            </w:r>
            <w:proofErr w:type="spellStart"/>
            <w:r w:rsidR="005B4A48">
              <w:rPr>
                <w:rFonts w:ascii="Tahoma" w:hAnsi="Tahoma" w:cs="Tahoma"/>
              </w:rPr>
              <w:t>Airmux</w:t>
            </w:r>
            <w:proofErr w:type="spellEnd"/>
            <w:r w:rsidRPr="000A63E8">
              <w:rPr>
                <w:rFonts w:ascii="Tahoma" w:hAnsi="Tahoma" w:cs="Tahoma"/>
              </w:rPr>
              <w:t xml:space="preserve"> Manager presentation (per Side)  / 92% / 2</w:t>
            </w:r>
          </w:p>
        </w:tc>
        <w:tc>
          <w:tcPr>
            <w:tcW w:w="0" w:type="auto"/>
            <w:tcBorders>
              <w:top w:val="nil"/>
              <w:left w:val="nil"/>
              <w:bottom w:val="single" w:sz="4" w:space="0" w:color="auto"/>
              <w:right w:val="single" w:sz="4" w:space="0" w:color="auto"/>
            </w:tcBorders>
            <w:shd w:val="clear" w:color="000000" w:fill="FFFFFF"/>
            <w:vAlign w:val="center"/>
            <w:hideMark/>
          </w:tcPr>
          <w:p w:rsidR="000A63E8" w:rsidRPr="000A63E8" w:rsidRDefault="000A63E8" w:rsidP="000A63E8">
            <w:pPr>
              <w:spacing w:after="0"/>
              <w:jc w:val="center"/>
              <w:rPr>
                <w:rFonts w:ascii="Tahoma" w:hAnsi="Tahoma" w:cs="Tahoma"/>
              </w:rPr>
            </w:pPr>
            <w:r w:rsidRPr="000A63E8">
              <w:rPr>
                <w:rFonts w:ascii="Tahoma" w:hAnsi="Tahoma" w:cs="Tahoma"/>
              </w:rPr>
              <w:t> </w:t>
            </w:r>
          </w:p>
        </w:tc>
        <w:tc>
          <w:tcPr>
            <w:tcW w:w="0" w:type="auto"/>
            <w:tcBorders>
              <w:top w:val="nil"/>
              <w:left w:val="nil"/>
              <w:bottom w:val="nil"/>
              <w:right w:val="nil"/>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A63E8" w:rsidRPr="000A63E8" w:rsidRDefault="000A63E8" w:rsidP="000A63E8">
            <w:pPr>
              <w:spacing w:after="0"/>
              <w:rPr>
                <w:rFonts w:ascii="Palatino Linotype" w:hAnsi="Palatino Linotype" w:cs="Times New Roman"/>
              </w:rPr>
            </w:pPr>
            <w:r w:rsidRPr="000A63E8">
              <w:rPr>
                <w:rFonts w:ascii="Palatino Linotype" w:hAnsi="Palatino Linotype" w:cs="Times New Roman"/>
              </w:rPr>
              <w:t> </w:t>
            </w:r>
          </w:p>
        </w:tc>
      </w:tr>
    </w:tbl>
    <w:p w:rsidR="000A63E8" w:rsidRDefault="000A63E8" w:rsidP="000A63E8">
      <w:pPr>
        <w:pStyle w:val="Para"/>
      </w:pPr>
    </w:p>
    <w:p w:rsidR="000A63E8" w:rsidRDefault="006A5ECA" w:rsidP="000A63E8">
      <w:pPr>
        <w:pStyle w:val="Para"/>
      </w:pPr>
      <w:r>
        <w:object w:dxaOrig="492" w:dyaOrig="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4.3pt;height:29pt" o:ole="" o:bordertopcolor="black" o:borderleftcolor="black" o:borderbottomcolor="black" o:borderrightcolor="black" o:allowoverlap="f" filled="t">
            <v:imagedata r:id="rId10" o:title=""/>
            <w10:bordertop type="single" width="6"/>
            <w10:borderleft type="single" width="6"/>
            <w10:borderbottom type="single" width="6"/>
            <w10:borderright type="single" width="6"/>
          </v:shape>
          <o:OLEObject Type="Embed" ProgID="Package" ShapeID="_x0000_i1038" DrawAspect="Content" ObjectID="_1509865603" r:id="rId11"/>
        </w:object>
      </w:r>
    </w:p>
    <w:p w:rsidR="006A5ECA" w:rsidRDefault="00D5410C" w:rsidP="00D5410C">
      <w:pPr>
        <w:pStyle w:val="Para"/>
      </w:pPr>
      <w:r w:rsidRPr="00D5410C">
        <w:rPr>
          <w:noProof/>
        </w:rPr>
        <w:drawing>
          <wp:inline distT="0" distB="0" distL="0" distR="0">
            <wp:extent cx="6189980" cy="1153587"/>
            <wp:effectExtent l="1905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89980" cy="1153587"/>
                    </a:xfrm>
                    <a:prstGeom prst="rect">
                      <a:avLst/>
                    </a:prstGeom>
                    <a:noFill/>
                    <a:ln w="9525">
                      <a:noFill/>
                      <a:miter lim="800000"/>
                      <a:headEnd/>
                      <a:tailEnd/>
                    </a:ln>
                  </pic:spPr>
                </pic:pic>
              </a:graphicData>
            </a:graphic>
          </wp:inline>
        </w:drawing>
      </w:r>
    </w:p>
    <w:p w:rsidR="006A5ECA" w:rsidRDefault="006A5ECA" w:rsidP="006A5ECA">
      <w:pPr>
        <w:pStyle w:val="Heading2"/>
      </w:pPr>
      <w:bookmarkStart w:id="27" w:name="_Toc434227577"/>
      <w:r>
        <w:t>Power-Up Recovery</w:t>
      </w:r>
      <w:bookmarkEnd w:id="27"/>
    </w:p>
    <w:p w:rsidR="006B25A5" w:rsidRDefault="006B25A5" w:rsidP="006B25A5">
      <w:pPr>
        <w:pStyle w:val="Heading5"/>
      </w:pPr>
      <w:r>
        <w:t>Test Description</w:t>
      </w:r>
    </w:p>
    <w:p w:rsidR="00A1243C" w:rsidRPr="00A1243C" w:rsidRDefault="00A1243C" w:rsidP="00A1243C">
      <w:pPr>
        <w:pStyle w:val="Para"/>
      </w:pPr>
      <w:r w:rsidRPr="00973CF5">
        <w:rPr>
          <w:rFonts w:ascii="Tahoma" w:hAnsi="Tahoma" w:cs="Tahoma"/>
        </w:rPr>
        <w:t xml:space="preserve">Verify that the </w:t>
      </w:r>
      <w:r>
        <w:rPr>
          <w:rFonts w:ascii="Tahoma" w:hAnsi="Tahoma" w:cs="Tahoma"/>
        </w:rPr>
        <w:t>Airmux-200</w:t>
      </w:r>
      <w:r w:rsidRPr="00973CF5">
        <w:rPr>
          <w:rFonts w:ascii="Tahoma" w:hAnsi="Tahoma" w:cs="Tahoma"/>
        </w:rPr>
        <w:t xml:space="preserve"> system always recovers after Power </w:t>
      </w:r>
      <w:proofErr w:type="gramStart"/>
      <w:r w:rsidRPr="00973CF5">
        <w:rPr>
          <w:rFonts w:ascii="Tahoma" w:hAnsi="Tahoma" w:cs="Tahoma"/>
        </w:rPr>
        <w:t>Off  and</w:t>
      </w:r>
      <w:proofErr w:type="gramEnd"/>
      <w:r w:rsidRPr="00973CF5">
        <w:rPr>
          <w:rFonts w:ascii="Tahoma" w:hAnsi="Tahoma" w:cs="Tahoma"/>
        </w:rPr>
        <w:t xml:space="preserve"> Power On of each unit separately or both of them together and me</w:t>
      </w:r>
      <w:r>
        <w:rPr>
          <w:rFonts w:ascii="Tahoma" w:hAnsi="Tahoma" w:cs="Tahoma"/>
        </w:rPr>
        <w:t>a</w:t>
      </w:r>
      <w:r w:rsidRPr="00973CF5">
        <w:rPr>
          <w:rFonts w:ascii="Tahoma" w:hAnsi="Tahoma" w:cs="Tahoma"/>
        </w:rPr>
        <w:t>sure time until service is restored</w:t>
      </w:r>
    </w:p>
    <w:p w:rsidR="006B25A5" w:rsidRDefault="006B25A5" w:rsidP="006B25A5">
      <w:pPr>
        <w:pStyle w:val="Heading5"/>
      </w:pPr>
      <w:r>
        <w:t>Test Equipment Required</w:t>
      </w:r>
    </w:p>
    <w:p w:rsidR="00A1243C" w:rsidRDefault="00A1243C" w:rsidP="00A1243C">
      <w:pPr>
        <w:pStyle w:val="Bul1"/>
      </w:pPr>
      <w:r w:rsidRPr="00973CF5">
        <w:t>2 x ODUs</w:t>
      </w:r>
    </w:p>
    <w:p w:rsidR="00A1243C" w:rsidRDefault="00A1243C" w:rsidP="00A1243C">
      <w:pPr>
        <w:pStyle w:val="Bul1"/>
      </w:pPr>
      <w:r w:rsidRPr="00973CF5">
        <w:t>2 x PoE</w:t>
      </w:r>
    </w:p>
    <w:p w:rsidR="00A1243C" w:rsidRDefault="00A1243C" w:rsidP="00A1243C">
      <w:pPr>
        <w:pStyle w:val="Bul1"/>
      </w:pPr>
      <w:r w:rsidRPr="00973CF5">
        <w:t>1 x PC</w:t>
      </w:r>
    </w:p>
    <w:p w:rsidR="00A1243C" w:rsidRPr="00A1243C" w:rsidRDefault="00A1243C" w:rsidP="00A1243C">
      <w:pPr>
        <w:pStyle w:val="Bul1"/>
      </w:pPr>
      <w:r w:rsidRPr="00973CF5">
        <w:t xml:space="preserve">1x CD with latest </w:t>
      </w:r>
      <w:r>
        <w:t>AIRMUX</w:t>
      </w:r>
      <w:r w:rsidRPr="00973CF5">
        <w:t xml:space="preserve"> manager</w:t>
      </w:r>
    </w:p>
    <w:tbl>
      <w:tblPr>
        <w:tblW w:w="0" w:type="auto"/>
        <w:tblInd w:w="103" w:type="dxa"/>
        <w:tblLook w:val="04A0"/>
      </w:tblPr>
      <w:tblGrid>
        <w:gridCol w:w="796"/>
        <w:gridCol w:w="4118"/>
        <w:gridCol w:w="1984"/>
        <w:gridCol w:w="1104"/>
        <w:gridCol w:w="266"/>
        <w:gridCol w:w="1593"/>
      </w:tblGrid>
      <w:tr w:rsidR="00973CF5" w:rsidRPr="00973CF5" w:rsidTr="009E2F69">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973CF5">
            <w:pPr>
              <w:spacing w:after="0"/>
              <w:jc w:val="center"/>
              <w:rPr>
                <w:rFonts w:ascii="Tahoma" w:hAnsi="Tahoma" w:cs="Tahoma"/>
                <w:b/>
                <w:bCs/>
                <w:color w:val="003366"/>
              </w:rPr>
            </w:pPr>
            <w:r w:rsidRPr="00973CF5">
              <w:rPr>
                <w:rFonts w:ascii="Tahoma" w:hAnsi="Tahoma" w:cs="Tahoma"/>
                <w:b/>
                <w:bCs/>
                <w:color w:val="003366"/>
              </w:rPr>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973CF5">
            <w:pPr>
              <w:spacing w:after="0"/>
              <w:jc w:val="center"/>
              <w:rPr>
                <w:rFonts w:ascii="Tahoma" w:hAnsi="Tahoma" w:cs="Tahoma"/>
                <w:b/>
                <w:bCs/>
                <w:color w:val="003366"/>
              </w:rPr>
            </w:pPr>
            <w:r w:rsidRPr="00973CF5">
              <w:rPr>
                <w:rFonts w:ascii="Tahoma" w:hAnsi="Tahoma" w:cs="Tahoma"/>
                <w:b/>
                <w:bCs/>
                <w:color w:val="003366"/>
              </w:rPr>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973CF5">
            <w:pPr>
              <w:spacing w:after="0"/>
              <w:jc w:val="center"/>
              <w:rPr>
                <w:rFonts w:ascii="Tahoma" w:hAnsi="Tahoma" w:cs="Tahoma"/>
                <w:b/>
                <w:bCs/>
                <w:color w:val="003366"/>
              </w:rPr>
            </w:pPr>
            <w:r w:rsidRPr="00973CF5">
              <w:rPr>
                <w:rFonts w:ascii="Tahoma" w:hAnsi="Tahoma" w:cs="Tahoma"/>
                <w:b/>
                <w:bCs/>
                <w:color w:val="003366"/>
              </w:rPr>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973CF5">
            <w:pPr>
              <w:spacing w:after="0"/>
              <w:jc w:val="center"/>
              <w:rPr>
                <w:rFonts w:ascii="Tahoma" w:hAnsi="Tahoma" w:cs="Tahoma"/>
                <w:b/>
                <w:bCs/>
                <w:color w:val="003366"/>
              </w:rPr>
            </w:pPr>
            <w:r w:rsidRPr="00973CF5">
              <w:rPr>
                <w:rFonts w:ascii="Tahoma" w:hAnsi="Tahoma" w:cs="Tahoma"/>
                <w:b/>
                <w:bCs/>
                <w:color w:val="003366"/>
              </w:rPr>
              <w:t>Actual Results</w:t>
            </w:r>
          </w:p>
        </w:tc>
        <w:tc>
          <w:tcPr>
            <w:tcW w:w="0" w:type="auto"/>
            <w:tcBorders>
              <w:top w:val="nil"/>
              <w:left w:val="nil"/>
              <w:bottom w:val="nil"/>
              <w:right w:val="nil"/>
            </w:tcBorders>
            <w:shd w:val="clear" w:color="000000" w:fill="FFFFFF"/>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973CF5">
            <w:pPr>
              <w:spacing w:after="0"/>
              <w:jc w:val="center"/>
              <w:rPr>
                <w:rFonts w:ascii="Tahoma" w:hAnsi="Tahoma" w:cs="Tahoma"/>
                <w:b/>
                <w:bCs/>
                <w:color w:val="003366"/>
              </w:rPr>
            </w:pPr>
            <w:r w:rsidRPr="00973CF5">
              <w:rPr>
                <w:rFonts w:ascii="Tahoma" w:hAnsi="Tahoma" w:cs="Tahoma"/>
                <w:b/>
                <w:bCs/>
                <w:color w:val="003366"/>
              </w:rPr>
              <w:t>Comments (or Problems)</w:t>
            </w:r>
          </w:p>
        </w:tc>
      </w:tr>
      <w:tr w:rsidR="00973CF5" w:rsidRPr="00973CF5" w:rsidTr="009E2F69">
        <w:trPr>
          <w:trHeight w:val="85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1</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Power off the local site ODU by unplugging the WAN connection, wait 10 sec, then re-connect the WAN connection.</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8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2</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Measure the time to service - TTR (Time To Recover) until Ethernet service is resumed.</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Time to full service (Ethernet) &lt; 62 sec</w:t>
            </w:r>
            <w:r w:rsidRPr="00973CF5">
              <w:rPr>
                <w:rFonts w:ascii="Tahoma" w:hAnsi="Tahoma" w:cs="Tahoma"/>
              </w:rPr>
              <w:br/>
              <w:t>Time to full link (Radio Link Established) &lt; 60 sec</w:t>
            </w:r>
            <w:r w:rsidRPr="00973CF5">
              <w:rPr>
                <w:rFonts w:ascii="Tahoma" w:hAnsi="Tahoma" w:cs="Tahoma"/>
              </w:rPr>
              <w:br/>
              <w:t xml:space="preserve">Time to </w:t>
            </w:r>
            <w:r w:rsidR="006C45B1" w:rsidRPr="00973CF5">
              <w:rPr>
                <w:rFonts w:ascii="Tahoma" w:hAnsi="Tahoma" w:cs="Tahoma"/>
              </w:rPr>
              <w:t>receive</w:t>
            </w:r>
            <w:r w:rsidRPr="00973CF5">
              <w:rPr>
                <w:rFonts w:ascii="Tahoma" w:hAnsi="Tahoma" w:cs="Tahoma"/>
              </w:rPr>
              <w:t xml:space="preserve"> Trap via Manager &lt; 50 sec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75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3</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Power off the local site ODU unit by disconnecting the power cable from the IDU, wait 10 sec, then re-connect the WAN connection.</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8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4</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Measure the time to service - TTR until Ethernet service is resumed.</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Time to full service (Ethernet) &lt; 62 sec</w:t>
            </w:r>
            <w:r w:rsidRPr="00973CF5">
              <w:rPr>
                <w:rFonts w:ascii="Tahoma" w:hAnsi="Tahoma" w:cs="Tahoma"/>
              </w:rPr>
              <w:br/>
              <w:t>Time to full link (Radio Link Established) &lt; 60 sec</w:t>
            </w:r>
            <w:r w:rsidRPr="00973CF5">
              <w:rPr>
                <w:rFonts w:ascii="Tahoma" w:hAnsi="Tahoma" w:cs="Tahoma"/>
              </w:rPr>
              <w:br/>
              <w:t xml:space="preserve">Time to </w:t>
            </w:r>
            <w:r w:rsidR="006C45B1" w:rsidRPr="00973CF5">
              <w:rPr>
                <w:rFonts w:ascii="Tahoma" w:hAnsi="Tahoma" w:cs="Tahoma"/>
              </w:rPr>
              <w:t xml:space="preserve">receive </w:t>
            </w:r>
            <w:r w:rsidRPr="00973CF5">
              <w:rPr>
                <w:rFonts w:ascii="Tahoma" w:hAnsi="Tahoma" w:cs="Tahoma"/>
              </w:rPr>
              <w:t xml:space="preserve">Trap via Manager &lt; 50 sec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99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5</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Power off both local and remote units (at the same time) by unplugging the WAN connection, wait 10 sec, then re-connect the WAN connection.</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9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6</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Measure the time to service - TTR until Ethernet service is resumed.</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Time to full service (Ethernet) &lt; 62 sec</w:t>
            </w:r>
            <w:r w:rsidRPr="00973CF5">
              <w:rPr>
                <w:rFonts w:ascii="Tahoma" w:hAnsi="Tahoma" w:cs="Tahoma"/>
              </w:rPr>
              <w:br/>
              <w:t>Time to full link (Radio Link Established) &lt; 60 sec</w:t>
            </w:r>
            <w:r w:rsidRPr="00973CF5">
              <w:rPr>
                <w:rFonts w:ascii="Tahoma" w:hAnsi="Tahoma" w:cs="Tahoma"/>
              </w:rPr>
              <w:br/>
              <w:t xml:space="preserve">Time to </w:t>
            </w:r>
            <w:r w:rsidR="006C45B1" w:rsidRPr="00973CF5">
              <w:rPr>
                <w:rFonts w:ascii="Tahoma" w:hAnsi="Tahoma" w:cs="Tahoma"/>
              </w:rPr>
              <w:t xml:space="preserve">receive </w:t>
            </w:r>
            <w:r w:rsidRPr="00973CF5">
              <w:rPr>
                <w:rFonts w:ascii="Tahoma" w:hAnsi="Tahoma" w:cs="Tahoma"/>
              </w:rPr>
              <w:t xml:space="preserve">Trap via Manager &lt; 50 sec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100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7</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 xml:space="preserve">Power off both local and remote sites units (at the same time) by disconnect the power cable from the IDU, wait 10 sec, </w:t>
            </w:r>
            <w:proofErr w:type="gramStart"/>
            <w:r w:rsidRPr="00973CF5">
              <w:rPr>
                <w:rFonts w:ascii="Tahoma" w:hAnsi="Tahoma" w:cs="Tahoma"/>
              </w:rPr>
              <w:t>then</w:t>
            </w:r>
            <w:proofErr w:type="gramEnd"/>
            <w:r w:rsidRPr="00973CF5">
              <w:rPr>
                <w:rFonts w:ascii="Tahoma" w:hAnsi="Tahoma" w:cs="Tahoma"/>
              </w:rPr>
              <w:t xml:space="preserve"> re-connect the WAN connection.</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100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8</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Measure the time to service - TTR until Ethernet service is resumed.</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Tahoma" w:hAnsi="Tahoma" w:cs="Tahoma"/>
              </w:rPr>
            </w:pPr>
            <w:r w:rsidRPr="00973CF5">
              <w:rPr>
                <w:rFonts w:ascii="Tahoma" w:hAnsi="Tahoma" w:cs="Tahoma"/>
              </w:rPr>
              <w:t>Time to full service (Ethernet) &lt; 62 sec</w:t>
            </w:r>
            <w:r w:rsidRPr="00973CF5">
              <w:rPr>
                <w:rFonts w:ascii="Tahoma" w:hAnsi="Tahoma" w:cs="Tahoma"/>
              </w:rPr>
              <w:br/>
              <w:t>Time to full link (Radio Link Established) &lt; 60 sec</w:t>
            </w:r>
            <w:r w:rsidRPr="00973CF5">
              <w:rPr>
                <w:rFonts w:ascii="Tahoma" w:hAnsi="Tahoma" w:cs="Tahoma"/>
              </w:rPr>
              <w:br/>
              <w:t xml:space="preserve">Time to </w:t>
            </w:r>
            <w:r w:rsidR="006C45B1" w:rsidRPr="00973CF5">
              <w:rPr>
                <w:rFonts w:ascii="Tahoma" w:hAnsi="Tahoma" w:cs="Tahoma"/>
              </w:rPr>
              <w:t xml:space="preserve">receive </w:t>
            </w:r>
            <w:r w:rsidRPr="00973CF5">
              <w:rPr>
                <w:rFonts w:ascii="Tahoma" w:hAnsi="Tahoma" w:cs="Tahoma"/>
              </w:rPr>
              <w:t xml:space="preserve">Trap via Manager &lt; 50 sec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973CF5">
            <w:pPr>
              <w:spacing w:after="0"/>
              <w:jc w:val="center"/>
              <w:rPr>
                <w:rFonts w:ascii="Tahoma" w:hAnsi="Tahoma" w:cs="Tahoma"/>
              </w:rPr>
            </w:pPr>
            <w:r w:rsidRPr="00973CF5">
              <w:rPr>
                <w:rFonts w:ascii="Tahoma" w:hAnsi="Tahoma" w:cs="Tahoma"/>
              </w:rPr>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bl>
    <w:p w:rsidR="006A5ECA" w:rsidRDefault="00D5410C" w:rsidP="00D5410C">
      <w:pPr>
        <w:pStyle w:val="Para"/>
      </w:pPr>
      <w:r w:rsidRPr="00D5410C">
        <w:rPr>
          <w:noProof/>
        </w:rPr>
        <w:drawing>
          <wp:inline distT="0" distB="0" distL="0" distR="0">
            <wp:extent cx="5807075" cy="1175385"/>
            <wp:effectExtent l="0" t="0" r="317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807075" cy="1175385"/>
                    </a:xfrm>
                    <a:prstGeom prst="rect">
                      <a:avLst/>
                    </a:prstGeom>
                    <a:noFill/>
                    <a:ln w="9525">
                      <a:noFill/>
                      <a:miter lim="800000"/>
                      <a:headEnd/>
                      <a:tailEnd/>
                    </a:ln>
                  </pic:spPr>
                </pic:pic>
              </a:graphicData>
            </a:graphic>
          </wp:inline>
        </w:drawing>
      </w:r>
    </w:p>
    <w:p w:rsidR="00973CF5" w:rsidRDefault="00973CF5" w:rsidP="00973CF5">
      <w:pPr>
        <w:pStyle w:val="Heading2"/>
      </w:pPr>
      <w:bookmarkStart w:id="28" w:name="_Toc434227578"/>
      <w:r>
        <w:t>Restoring Factory Setting</w:t>
      </w:r>
      <w:bookmarkEnd w:id="28"/>
    </w:p>
    <w:p w:rsidR="006B25A5" w:rsidRDefault="006B25A5" w:rsidP="006B25A5">
      <w:pPr>
        <w:pStyle w:val="Heading5"/>
      </w:pPr>
      <w:r>
        <w:t>Test Description</w:t>
      </w:r>
    </w:p>
    <w:p w:rsidR="003B0041" w:rsidRPr="003B0041" w:rsidRDefault="003B0041" w:rsidP="0038768F">
      <w:pPr>
        <w:pStyle w:val="Para"/>
      </w:pPr>
      <w:r w:rsidRPr="00973CF5">
        <w:t>Verify the system will go to default setting</w:t>
      </w:r>
    </w:p>
    <w:p w:rsidR="006B25A5" w:rsidRDefault="006B25A5" w:rsidP="006B25A5">
      <w:pPr>
        <w:pStyle w:val="Heading5"/>
      </w:pPr>
      <w:r>
        <w:t>Test Equipment Required</w:t>
      </w:r>
    </w:p>
    <w:p w:rsidR="003B0041" w:rsidRDefault="003B0041" w:rsidP="0038768F">
      <w:pPr>
        <w:pStyle w:val="Bul1"/>
      </w:pPr>
      <w:r w:rsidRPr="00973CF5">
        <w:t>2 x ODUs</w:t>
      </w:r>
    </w:p>
    <w:p w:rsidR="003B0041" w:rsidRDefault="003B0041" w:rsidP="0038768F">
      <w:pPr>
        <w:pStyle w:val="Bul1"/>
      </w:pPr>
      <w:r w:rsidRPr="00973CF5">
        <w:t>2 x PoE</w:t>
      </w:r>
    </w:p>
    <w:p w:rsidR="003B0041" w:rsidRDefault="003B0041" w:rsidP="0038768F">
      <w:pPr>
        <w:pStyle w:val="Bul1"/>
      </w:pPr>
      <w:r w:rsidRPr="00973CF5">
        <w:t>1 x PC</w:t>
      </w:r>
    </w:p>
    <w:p w:rsidR="003B0041" w:rsidRPr="003B0041" w:rsidRDefault="003B0041" w:rsidP="0038768F">
      <w:pPr>
        <w:pStyle w:val="Bul1"/>
      </w:pPr>
      <w:r w:rsidRPr="00973CF5">
        <w:t xml:space="preserve">1x CD with latest </w:t>
      </w:r>
      <w:r>
        <w:t>AIRMUX</w:t>
      </w:r>
      <w:r w:rsidRPr="00973CF5">
        <w:t xml:space="preserve"> manager</w:t>
      </w:r>
    </w:p>
    <w:tbl>
      <w:tblPr>
        <w:tblW w:w="0" w:type="auto"/>
        <w:tblInd w:w="103" w:type="dxa"/>
        <w:tblLook w:val="04A0"/>
      </w:tblPr>
      <w:tblGrid>
        <w:gridCol w:w="801"/>
        <w:gridCol w:w="3600"/>
        <w:gridCol w:w="2414"/>
        <w:gridCol w:w="1076"/>
        <w:gridCol w:w="276"/>
        <w:gridCol w:w="1694"/>
      </w:tblGrid>
      <w:tr w:rsidR="00973CF5" w:rsidRPr="00973CF5" w:rsidTr="009E2F69">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Actual Results</w:t>
            </w:r>
          </w:p>
        </w:tc>
        <w:tc>
          <w:tcPr>
            <w:tcW w:w="0" w:type="auto"/>
            <w:tcBorders>
              <w:top w:val="nil"/>
              <w:left w:val="nil"/>
              <w:bottom w:val="nil"/>
              <w:right w:val="nil"/>
            </w:tcBorders>
            <w:shd w:val="clear" w:color="000000" w:fill="FFFFFF"/>
            <w:hideMark/>
          </w:tcPr>
          <w:p w:rsidR="00973CF5" w:rsidRPr="00973CF5" w:rsidRDefault="00973CF5" w:rsidP="005F51AE">
            <w:pPr>
              <w:pStyle w:val="TableHead"/>
              <w:rPr>
                <w:rFonts w:ascii="Palatino Linotype" w:hAnsi="Palatino Linotype" w:cs="Times New Roman"/>
              </w:rPr>
            </w:pPr>
            <w:r w:rsidRPr="00973CF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Comments (or problem found)</w:t>
            </w:r>
          </w:p>
        </w:tc>
      </w:tr>
      <w:tr w:rsidR="00973CF5" w:rsidRPr="00973CF5" w:rsidTr="009E2F69">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1</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Configure setup to be different from the default (change channel/rate/name etc</w:t>
            </w:r>
            <w:proofErr w:type="gramStart"/>
            <w:r w:rsidRPr="00973CF5">
              <w:t>..)</w:t>
            </w:r>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Link is configurable</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2</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Click on "Restore To Factory Settings" on the manager</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There is an alert asking to verify you want to go back to factory setting</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3</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Verify that after reboot, the relevant site/ODU is restored to the default settings (except from the IP address)</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All unit parameters are at default except for the IP address</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9E2F69">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4</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Repeat the above test including "Set to default IP address"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All unit's parameters are set to default including IP address (10.0.0.120)</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bl>
    <w:p w:rsidR="00973CF5" w:rsidRDefault="00D5410C" w:rsidP="00D5410C">
      <w:pPr>
        <w:pStyle w:val="Para"/>
      </w:pPr>
      <w:r w:rsidRPr="00D5410C">
        <w:rPr>
          <w:noProof/>
        </w:rPr>
        <w:drawing>
          <wp:inline distT="0" distB="0" distL="0" distR="0">
            <wp:extent cx="5807075" cy="1175385"/>
            <wp:effectExtent l="0" t="0" r="317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807075" cy="1175385"/>
                    </a:xfrm>
                    <a:prstGeom prst="rect">
                      <a:avLst/>
                    </a:prstGeom>
                    <a:noFill/>
                    <a:ln w="9525">
                      <a:noFill/>
                      <a:miter lim="800000"/>
                      <a:headEnd/>
                      <a:tailEnd/>
                    </a:ln>
                  </pic:spPr>
                </pic:pic>
              </a:graphicData>
            </a:graphic>
          </wp:inline>
        </w:drawing>
      </w:r>
    </w:p>
    <w:p w:rsidR="00973CF5" w:rsidRDefault="00973CF5" w:rsidP="00973CF5">
      <w:pPr>
        <w:pStyle w:val="Heading2"/>
      </w:pPr>
      <w:bookmarkStart w:id="29" w:name="_Toc434227579"/>
      <w:r>
        <w:t>Get Diagnostic Information</w:t>
      </w:r>
      <w:bookmarkEnd w:id="29"/>
    </w:p>
    <w:p w:rsidR="006B25A5" w:rsidRDefault="006B25A5" w:rsidP="006B25A5">
      <w:pPr>
        <w:pStyle w:val="Heading5"/>
      </w:pPr>
      <w:r>
        <w:t>Test Description</w:t>
      </w:r>
    </w:p>
    <w:p w:rsidR="005F51AE" w:rsidRPr="00973CF5" w:rsidRDefault="005F51AE" w:rsidP="005F51AE">
      <w:pPr>
        <w:spacing w:after="0"/>
        <w:rPr>
          <w:rFonts w:ascii="Tahoma" w:hAnsi="Tahoma" w:cs="Tahoma"/>
        </w:rPr>
      </w:pPr>
      <w:r w:rsidRPr="00973CF5">
        <w:rPr>
          <w:rFonts w:ascii="Tahoma" w:hAnsi="Tahoma" w:cs="Tahoma"/>
        </w:rPr>
        <w:t xml:space="preserve">The Get Diagnostics feature collects and writes all link and Manager </w:t>
      </w:r>
      <w:proofErr w:type="gramStart"/>
      <w:r w:rsidRPr="00973CF5">
        <w:rPr>
          <w:rFonts w:ascii="Tahoma" w:hAnsi="Tahoma" w:cs="Tahoma"/>
        </w:rPr>
        <w:t>information</w:t>
      </w:r>
      <w:proofErr w:type="gramEnd"/>
      <w:r w:rsidRPr="00973CF5">
        <w:rPr>
          <w:rFonts w:ascii="Tahoma" w:hAnsi="Tahoma" w:cs="Tahoma"/>
        </w:rPr>
        <w:t xml:space="preserve"> (from both sites) into a text file. The file information can be used for link diagnostics and understand the installation environment. The purpose of this feature is to verify that this feature works properly and providing the diagnostic information</w:t>
      </w:r>
    </w:p>
    <w:p w:rsidR="006B25A5" w:rsidRDefault="006B25A5" w:rsidP="006B25A5">
      <w:pPr>
        <w:pStyle w:val="Heading5"/>
      </w:pPr>
      <w:r>
        <w:t>Test Equipment Required</w:t>
      </w:r>
    </w:p>
    <w:p w:rsidR="005F51AE" w:rsidRDefault="005F51AE" w:rsidP="005F51AE">
      <w:pPr>
        <w:pStyle w:val="Bul1"/>
      </w:pPr>
      <w:r w:rsidRPr="00973CF5">
        <w:t>2 x ODUs</w:t>
      </w:r>
    </w:p>
    <w:p w:rsidR="005F51AE" w:rsidRDefault="005F51AE" w:rsidP="005F51AE">
      <w:pPr>
        <w:pStyle w:val="Bul1"/>
      </w:pPr>
      <w:r w:rsidRPr="00973CF5">
        <w:t xml:space="preserve">2 x </w:t>
      </w:r>
      <w:proofErr w:type="spellStart"/>
      <w:r w:rsidRPr="00973CF5">
        <w:t>PoE</w:t>
      </w:r>
      <w:proofErr w:type="spellEnd"/>
    </w:p>
    <w:p w:rsidR="005F51AE" w:rsidRDefault="005F51AE" w:rsidP="005F51AE">
      <w:pPr>
        <w:pStyle w:val="Bul1"/>
      </w:pPr>
      <w:r w:rsidRPr="00973CF5">
        <w:t>1 x PC</w:t>
      </w:r>
    </w:p>
    <w:p w:rsidR="005F51AE" w:rsidRPr="005F51AE" w:rsidRDefault="005F51AE" w:rsidP="005F51AE">
      <w:pPr>
        <w:pStyle w:val="Bul1"/>
      </w:pPr>
      <w:r w:rsidRPr="00973CF5">
        <w:t xml:space="preserve">1x CD with latest </w:t>
      </w:r>
      <w:r>
        <w:t>AIRMUX</w:t>
      </w:r>
      <w:r w:rsidRPr="00973CF5">
        <w:t xml:space="preserve"> manager</w:t>
      </w:r>
    </w:p>
    <w:tbl>
      <w:tblPr>
        <w:tblW w:w="0" w:type="auto"/>
        <w:tblInd w:w="103" w:type="dxa"/>
        <w:tblLook w:val="04A0"/>
      </w:tblPr>
      <w:tblGrid>
        <w:gridCol w:w="785"/>
        <w:gridCol w:w="3618"/>
        <w:gridCol w:w="2497"/>
        <w:gridCol w:w="1054"/>
        <w:gridCol w:w="276"/>
        <w:gridCol w:w="1631"/>
      </w:tblGrid>
      <w:tr w:rsidR="00973CF5" w:rsidRPr="00973CF5" w:rsidTr="002A3BBB">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Actual Results</w:t>
            </w:r>
          </w:p>
        </w:tc>
        <w:tc>
          <w:tcPr>
            <w:tcW w:w="0" w:type="auto"/>
            <w:tcBorders>
              <w:top w:val="nil"/>
              <w:left w:val="nil"/>
              <w:bottom w:val="nil"/>
              <w:right w:val="nil"/>
            </w:tcBorders>
            <w:shd w:val="clear" w:color="000000" w:fill="FFFFFF"/>
            <w:hideMark/>
          </w:tcPr>
          <w:p w:rsidR="00973CF5" w:rsidRPr="00973CF5" w:rsidRDefault="00973CF5" w:rsidP="005F51AE">
            <w:pPr>
              <w:pStyle w:val="TableHead"/>
              <w:rPr>
                <w:rFonts w:ascii="Palatino Linotype" w:hAnsi="Palatino Linotype" w:cs="Times New Roman"/>
              </w:rPr>
            </w:pPr>
            <w:r w:rsidRPr="00973CF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Comments (or problem found)</w:t>
            </w:r>
          </w:p>
        </w:tc>
      </w:tr>
      <w:tr w:rsidR="00973CF5" w:rsidRPr="00973CF5" w:rsidTr="002A3BBB">
        <w:trPr>
          <w:trHeight w:val="64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1</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Open the Get Diagnostic information from the HELP menu bar.</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A diagnostic information window is </w:t>
            </w:r>
            <w:proofErr w:type="spellStart"/>
            <w:r w:rsidRPr="00973CF5">
              <w:t>opend</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8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2</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Make sure all 3 check boxes (System data, Link Information, Events log) are checked</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All 8 check boxes are checked</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85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3</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Click the START button. The system start the collection process and at the end of the process the diagnostic file is saved in </w:t>
            </w:r>
            <w:proofErr w:type="spellStart"/>
            <w:r w:rsidRPr="00973CF5">
              <w:t>thw</w:t>
            </w:r>
            <w:proofErr w:type="spellEnd"/>
            <w:r w:rsidRPr="00973CF5">
              <w:t xml:space="preserve"> default </w:t>
            </w:r>
            <w:proofErr w:type="spellStart"/>
            <w:r w:rsidRPr="00973CF5">
              <w:t>directoy</w:t>
            </w:r>
            <w:proofErr w:type="spellEnd"/>
            <w:r w:rsidRPr="00973CF5">
              <w:t xml:space="preserve"> "My Documents"</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Diagnostic file is saved in "My Documents" directory</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3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4</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Change the directory you want the file to be saved to another directory by clicking on the "File </w:t>
            </w:r>
            <w:proofErr w:type="spellStart"/>
            <w:r w:rsidRPr="00973CF5">
              <w:t>Path"button</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Changing "File </w:t>
            </w:r>
            <w:proofErr w:type="spellStart"/>
            <w:r w:rsidRPr="00973CF5">
              <w:t>Path"is</w:t>
            </w:r>
            <w:proofErr w:type="spellEnd"/>
            <w:r w:rsidRPr="00973CF5">
              <w:t xml:space="preserve"> enabled</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3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5</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Run step number 3 again and verify the file is saved to the new directory you choose.</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Diagnostic file is saved in the new directory</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3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6</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Verify all information represented in the text file is correct according to your link and PC setup</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The information represented in the Diagnostic file is equal to the link and PC parameters</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9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7</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Open the Get Diagnostic information from the HELP menu bar.</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A diagnostic information window is </w:t>
            </w:r>
            <w:proofErr w:type="spellStart"/>
            <w:r w:rsidRPr="00973CF5">
              <w:t>opend</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3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8</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Check only 2 check boxes  (Link Information, Events log)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Only 2 check boxes are checked</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3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9</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Click the START button. The system start the collection process and at the end of the process the diagnostic file is saved in </w:t>
            </w:r>
            <w:proofErr w:type="spellStart"/>
            <w:r w:rsidRPr="00973CF5">
              <w:t>thw</w:t>
            </w:r>
            <w:proofErr w:type="spellEnd"/>
            <w:r w:rsidRPr="00973CF5">
              <w:t xml:space="preserve"> default </w:t>
            </w:r>
            <w:proofErr w:type="spellStart"/>
            <w:r w:rsidRPr="00973CF5">
              <w:t>directoy</w:t>
            </w:r>
            <w:proofErr w:type="spellEnd"/>
            <w:r w:rsidRPr="00973CF5">
              <w:t xml:space="preserve"> "My Documents"</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Diagnostic file is saved in "My Documents" directory</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3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10</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Verify only relevant information is saved to the file.</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 Only relevant information is saved to the file</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bl>
    <w:p w:rsidR="00973CF5" w:rsidRDefault="00747C9D" w:rsidP="00747C9D">
      <w:pPr>
        <w:pStyle w:val="Para"/>
      </w:pPr>
      <w:r w:rsidRPr="00747C9D">
        <w:rPr>
          <w:noProof/>
        </w:rPr>
        <w:drawing>
          <wp:inline distT="0" distB="0" distL="0" distR="0">
            <wp:extent cx="5807075" cy="1175385"/>
            <wp:effectExtent l="0" t="0" r="317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807075" cy="1175385"/>
                    </a:xfrm>
                    <a:prstGeom prst="rect">
                      <a:avLst/>
                    </a:prstGeom>
                    <a:noFill/>
                    <a:ln w="9525">
                      <a:noFill/>
                      <a:miter lim="800000"/>
                      <a:headEnd/>
                      <a:tailEnd/>
                    </a:ln>
                  </pic:spPr>
                </pic:pic>
              </a:graphicData>
            </a:graphic>
          </wp:inline>
        </w:drawing>
      </w:r>
    </w:p>
    <w:p w:rsidR="00973CF5" w:rsidRDefault="00973CF5" w:rsidP="00973CF5">
      <w:pPr>
        <w:pStyle w:val="Heading2"/>
      </w:pPr>
      <w:bookmarkStart w:id="30" w:name="_Toc434227580"/>
      <w:r>
        <w:t>VLAN ODU</w:t>
      </w:r>
      <w:bookmarkEnd w:id="30"/>
    </w:p>
    <w:p w:rsidR="006B25A5" w:rsidRDefault="006B25A5" w:rsidP="006B25A5">
      <w:pPr>
        <w:pStyle w:val="Heading5"/>
      </w:pPr>
      <w:r>
        <w:t>Test Description</w:t>
      </w:r>
    </w:p>
    <w:p w:rsidR="005F51AE" w:rsidRPr="005F51AE" w:rsidRDefault="005F51AE" w:rsidP="005F51AE">
      <w:pPr>
        <w:pStyle w:val="Para"/>
      </w:pPr>
      <w:r w:rsidRPr="00973CF5">
        <w:rPr>
          <w:rFonts w:ascii="Tahoma" w:hAnsi="Tahoma" w:cs="Tahoma"/>
        </w:rPr>
        <w:t>ODU VLAN Working Mode</w:t>
      </w:r>
    </w:p>
    <w:p w:rsidR="006B25A5" w:rsidRDefault="006B25A5" w:rsidP="006B25A5">
      <w:pPr>
        <w:pStyle w:val="Heading5"/>
      </w:pPr>
      <w:r>
        <w:t>Test Equipment Required</w:t>
      </w:r>
    </w:p>
    <w:p w:rsidR="005F51AE" w:rsidRDefault="005F51AE" w:rsidP="005F51AE">
      <w:pPr>
        <w:pStyle w:val="Bul1"/>
      </w:pPr>
      <w:r w:rsidRPr="00973CF5">
        <w:t>2 x ODUs</w:t>
      </w:r>
    </w:p>
    <w:p w:rsidR="005F51AE" w:rsidRDefault="005F51AE" w:rsidP="005F51AE">
      <w:pPr>
        <w:pStyle w:val="Bul1"/>
      </w:pPr>
      <w:r w:rsidRPr="00973CF5">
        <w:t xml:space="preserve">2 x </w:t>
      </w:r>
      <w:proofErr w:type="spellStart"/>
      <w:r w:rsidRPr="00973CF5">
        <w:t>PoE</w:t>
      </w:r>
      <w:proofErr w:type="spellEnd"/>
    </w:p>
    <w:p w:rsidR="005F51AE" w:rsidRDefault="005F51AE" w:rsidP="005F51AE">
      <w:pPr>
        <w:pStyle w:val="Bul1"/>
      </w:pPr>
      <w:r w:rsidRPr="00973CF5">
        <w:t>2 x PCs</w:t>
      </w:r>
    </w:p>
    <w:p w:rsidR="005F51AE" w:rsidRDefault="005F51AE" w:rsidP="005F51AE">
      <w:pPr>
        <w:pStyle w:val="Bul1"/>
      </w:pPr>
      <w:r w:rsidRPr="00973CF5">
        <w:t xml:space="preserve">1x CD with latest </w:t>
      </w:r>
      <w:r>
        <w:t>AIRMUX</w:t>
      </w:r>
      <w:r w:rsidRPr="00973CF5">
        <w:t xml:space="preserve"> manager</w:t>
      </w:r>
    </w:p>
    <w:p w:rsidR="005F51AE" w:rsidRPr="005F51AE" w:rsidRDefault="005F51AE" w:rsidP="005F51AE">
      <w:pPr>
        <w:pStyle w:val="Bul1"/>
      </w:pPr>
      <w:r w:rsidRPr="00973CF5">
        <w:t>1 x VLAN Switch</w:t>
      </w:r>
    </w:p>
    <w:tbl>
      <w:tblPr>
        <w:tblW w:w="0" w:type="auto"/>
        <w:tblInd w:w="103" w:type="dxa"/>
        <w:tblLook w:val="04A0"/>
      </w:tblPr>
      <w:tblGrid>
        <w:gridCol w:w="779"/>
        <w:gridCol w:w="4992"/>
        <w:gridCol w:w="1251"/>
        <w:gridCol w:w="1045"/>
        <w:gridCol w:w="276"/>
        <w:gridCol w:w="1518"/>
      </w:tblGrid>
      <w:tr w:rsidR="00973CF5" w:rsidRPr="00973CF5" w:rsidTr="002A3BBB">
        <w:trPr>
          <w:trHeight w:val="765"/>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Actual Results</w:t>
            </w:r>
          </w:p>
        </w:tc>
        <w:tc>
          <w:tcPr>
            <w:tcW w:w="0" w:type="auto"/>
            <w:tcBorders>
              <w:top w:val="nil"/>
              <w:left w:val="nil"/>
              <w:bottom w:val="nil"/>
              <w:right w:val="nil"/>
            </w:tcBorders>
            <w:shd w:val="clear" w:color="000000" w:fill="FFFFFF"/>
            <w:hideMark/>
          </w:tcPr>
          <w:p w:rsidR="00973CF5" w:rsidRPr="00973CF5" w:rsidRDefault="00973CF5" w:rsidP="005F51AE">
            <w:pPr>
              <w:pStyle w:val="TableHead"/>
              <w:rPr>
                <w:rFonts w:ascii="Palatino Linotype" w:hAnsi="Palatino Linotype" w:cs="Times New Roman"/>
              </w:rPr>
            </w:pPr>
            <w:r w:rsidRPr="00973CF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Comments (or Problems)</w:t>
            </w:r>
          </w:p>
        </w:tc>
      </w:tr>
      <w:tr w:rsidR="00973CF5" w:rsidRPr="00973CF5" w:rsidTr="002A3BBB">
        <w:trPr>
          <w:trHeight w:val="21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1</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Please see figure 2 (below) for setup connection.</w:t>
            </w:r>
            <w:r w:rsidRPr="00973CF5">
              <w:br/>
            </w:r>
            <w:r w:rsidRPr="00973CF5">
              <w:br/>
              <w:t xml:space="preserve">Configure </w:t>
            </w:r>
            <w:proofErr w:type="spellStart"/>
            <w:r w:rsidRPr="00973CF5">
              <w:t>Vlan</w:t>
            </w:r>
            <w:proofErr w:type="spellEnd"/>
            <w:r w:rsidRPr="00973CF5">
              <w:t xml:space="preserve"> Switch port 1 as access </w:t>
            </w:r>
            <w:proofErr w:type="spellStart"/>
            <w:r w:rsidRPr="00973CF5">
              <w:t>vlan</w:t>
            </w:r>
            <w:proofErr w:type="spellEnd"/>
            <w:r w:rsidRPr="00973CF5">
              <w:t xml:space="preserve"> 100, port 2 as trunk.</w:t>
            </w:r>
            <w:r w:rsidRPr="00973CF5">
              <w:br/>
            </w:r>
            <w:r w:rsidRPr="00973CF5">
              <w:br/>
              <w:t xml:space="preserve">Open </w:t>
            </w:r>
            <w:proofErr w:type="spellStart"/>
            <w:r w:rsidR="005B4A48">
              <w:t>Airmux</w:t>
            </w:r>
            <w:proofErr w:type="spellEnd"/>
            <w:r w:rsidRPr="00973CF5">
              <w:t xml:space="preserve"> Manager on "</w:t>
            </w:r>
            <w:proofErr w:type="spellStart"/>
            <w:r w:rsidRPr="00973CF5">
              <w:t>Local_PC</w:t>
            </w:r>
            <w:proofErr w:type="spellEnd"/>
            <w:r w:rsidRPr="00973CF5">
              <w:t>" (</w:t>
            </w:r>
            <w:proofErr w:type="spellStart"/>
            <w:r w:rsidRPr="00973CF5">
              <w:t>ip</w:t>
            </w:r>
            <w:proofErr w:type="spellEnd"/>
            <w:r w:rsidRPr="00973CF5">
              <w:t xml:space="preserve"> connection). Go to</w:t>
            </w:r>
            <w:r w:rsidRPr="00973CF5">
              <w:rPr>
                <w:b/>
                <w:bCs/>
              </w:rPr>
              <w:t xml:space="preserve"> Site configuration (Remote) -&gt;Ethernet-&gt;ODU VLAN-&gt;ODU VLAN Configuration</w:t>
            </w:r>
            <w:r w:rsidRPr="00973CF5">
              <w:t>. In "ODU VLAN Configuration Window", set ingress mode to "</w:t>
            </w:r>
            <w:proofErr w:type="spellStart"/>
            <w:r w:rsidRPr="00973CF5">
              <w:t>Untag</w:t>
            </w:r>
            <w:proofErr w:type="spellEnd"/>
            <w:r w:rsidRPr="00973CF5">
              <w:t xml:space="preserve"> all" and egress mode as "Tag </w:t>
            </w:r>
            <w:proofErr w:type="spellStart"/>
            <w:r w:rsidRPr="00973CF5">
              <w:t>vlan</w:t>
            </w:r>
            <w:proofErr w:type="spellEnd"/>
            <w:r w:rsidRPr="00973CF5">
              <w:t xml:space="preserve"> 100".</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1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2</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Open </w:t>
            </w:r>
            <w:proofErr w:type="spellStart"/>
            <w:r w:rsidR="005B4A48">
              <w:t>Airmux</w:t>
            </w:r>
            <w:proofErr w:type="spellEnd"/>
            <w:r w:rsidRPr="00973CF5">
              <w:t xml:space="preserve"> Manager on "</w:t>
            </w:r>
            <w:proofErr w:type="spellStart"/>
            <w:r w:rsidRPr="00973CF5">
              <w:t>Local_PC</w:t>
            </w:r>
            <w:proofErr w:type="spellEnd"/>
            <w:r w:rsidRPr="00973CF5">
              <w:t xml:space="preserve">". Go to </w:t>
            </w:r>
            <w:r w:rsidRPr="00973CF5">
              <w:rPr>
                <w:b/>
                <w:bCs/>
              </w:rPr>
              <w:t>Site configuration (Local) -&gt;Ethernet-&gt;ODU VLAN-&gt;ODU VLAN Configuration</w:t>
            </w:r>
            <w:r w:rsidRPr="00973CF5">
              <w:t>. In "ODU VLAN Configuration Window", set ingress and egress mode to "Transparent".</w:t>
            </w:r>
            <w:r w:rsidRPr="00973CF5">
              <w:br/>
              <w:t>Perform ping between "</w:t>
            </w:r>
            <w:proofErr w:type="spellStart"/>
            <w:r w:rsidRPr="00973CF5">
              <w:t>Local_PC</w:t>
            </w:r>
            <w:proofErr w:type="spellEnd"/>
            <w:r w:rsidRPr="00973CF5">
              <w:t>" and "</w:t>
            </w:r>
            <w:proofErr w:type="spellStart"/>
            <w:r w:rsidRPr="00973CF5">
              <w:t>Remote_PC</w:t>
            </w:r>
            <w:proofErr w:type="spellEnd"/>
            <w:r w:rsidRPr="00973CF5">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ping reply</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2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3</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Open </w:t>
            </w:r>
            <w:proofErr w:type="spellStart"/>
            <w:r w:rsidR="005B4A48">
              <w:t>Airmux</w:t>
            </w:r>
            <w:proofErr w:type="spellEnd"/>
            <w:r w:rsidRPr="00973CF5">
              <w:t xml:space="preserve"> Manager on "</w:t>
            </w:r>
            <w:proofErr w:type="spellStart"/>
            <w:r w:rsidRPr="00973CF5">
              <w:t>Local_PC</w:t>
            </w:r>
            <w:proofErr w:type="spellEnd"/>
            <w:r w:rsidRPr="00973CF5">
              <w:t xml:space="preserve">". Go to </w:t>
            </w:r>
            <w:r w:rsidRPr="00973CF5">
              <w:rPr>
                <w:b/>
                <w:bCs/>
              </w:rPr>
              <w:t>Site configuration (Remote) -&gt;Ethernet-&gt;ODU VLAN-&gt;ODU VLAN Configuration</w:t>
            </w:r>
            <w:r w:rsidRPr="00973CF5">
              <w:t xml:space="preserve">.  In "ODU VLAN Configuration Window", set egress mode as "Tag </w:t>
            </w:r>
            <w:proofErr w:type="spellStart"/>
            <w:r w:rsidRPr="00973CF5">
              <w:t>vlan</w:t>
            </w:r>
            <w:proofErr w:type="spellEnd"/>
            <w:r w:rsidRPr="00973CF5">
              <w:t xml:space="preserve"> 200".</w:t>
            </w:r>
            <w:r w:rsidRPr="00973CF5">
              <w:br/>
              <w:t>Perform ping between "</w:t>
            </w:r>
            <w:proofErr w:type="spellStart"/>
            <w:r w:rsidRPr="00973CF5">
              <w:t>Local_PC</w:t>
            </w:r>
            <w:proofErr w:type="spellEnd"/>
            <w:r w:rsidRPr="00973CF5">
              <w:t>" and "</w:t>
            </w:r>
            <w:proofErr w:type="spellStart"/>
            <w:r w:rsidRPr="00973CF5">
              <w:t>Remote_PC</w:t>
            </w:r>
            <w:proofErr w:type="spellEnd"/>
            <w:r w:rsidRPr="00973CF5">
              <w:t>".</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ping fail</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0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4</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Open </w:t>
            </w:r>
            <w:proofErr w:type="spellStart"/>
            <w:r w:rsidR="005B4A48">
              <w:t>Airmux</w:t>
            </w:r>
            <w:proofErr w:type="spellEnd"/>
            <w:r w:rsidRPr="00973CF5">
              <w:t xml:space="preserve"> Manager on "</w:t>
            </w:r>
            <w:proofErr w:type="spellStart"/>
            <w:r w:rsidRPr="00973CF5">
              <w:t>Local_PC</w:t>
            </w:r>
            <w:proofErr w:type="spellEnd"/>
            <w:r w:rsidRPr="00973CF5">
              <w:t xml:space="preserve">". Go to </w:t>
            </w:r>
            <w:r w:rsidRPr="00973CF5">
              <w:rPr>
                <w:b/>
                <w:bCs/>
              </w:rPr>
              <w:t>Site configuration (Remote) -&gt;Ethernet-&gt;ODU VLAN-&gt;ODU VLAN Configuration</w:t>
            </w:r>
            <w:r w:rsidRPr="00973CF5">
              <w:t xml:space="preserve">.  In "ODU VLAN Configuration Window", set egress mode as "Tag </w:t>
            </w:r>
            <w:proofErr w:type="spellStart"/>
            <w:r w:rsidRPr="00973CF5">
              <w:t>vlan</w:t>
            </w:r>
            <w:proofErr w:type="spellEnd"/>
            <w:r w:rsidRPr="00973CF5">
              <w:t xml:space="preserve"> 100".</w:t>
            </w:r>
            <w:r w:rsidRPr="00973CF5">
              <w:br/>
              <w:t>Perform ping between "</w:t>
            </w:r>
            <w:proofErr w:type="spellStart"/>
            <w:r w:rsidRPr="00973CF5">
              <w:t>Local_PC</w:t>
            </w:r>
            <w:proofErr w:type="spellEnd"/>
            <w:r w:rsidRPr="00973CF5">
              <w:t>" and "</w:t>
            </w:r>
            <w:proofErr w:type="spellStart"/>
            <w:r w:rsidRPr="00973CF5">
              <w:t>Remote_PC</w:t>
            </w:r>
            <w:proofErr w:type="spellEnd"/>
            <w:r w:rsidRPr="00973CF5">
              <w:t>".</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ping reply</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0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5</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Open </w:t>
            </w:r>
            <w:proofErr w:type="spellStart"/>
            <w:r w:rsidR="005B4A48">
              <w:t>Airmux</w:t>
            </w:r>
            <w:proofErr w:type="spellEnd"/>
            <w:r w:rsidRPr="00973CF5">
              <w:t xml:space="preserve"> Manager on "</w:t>
            </w:r>
            <w:proofErr w:type="spellStart"/>
            <w:r w:rsidRPr="00973CF5">
              <w:t>Local_PC</w:t>
            </w:r>
            <w:proofErr w:type="spellEnd"/>
            <w:r w:rsidRPr="00973CF5">
              <w:t xml:space="preserve">". Go to </w:t>
            </w:r>
            <w:r w:rsidRPr="00973CF5">
              <w:rPr>
                <w:b/>
                <w:bCs/>
              </w:rPr>
              <w:t>Site configuration (Remote) -&gt;Ethernet-&gt;ODU VLAN-&gt;ODU VLAN Configuration</w:t>
            </w:r>
            <w:r w:rsidRPr="00973CF5">
              <w:t xml:space="preserve">.  In "ODU VLAN Configuration Window", set Ingress </w:t>
            </w:r>
            <w:proofErr w:type="gramStart"/>
            <w:r w:rsidRPr="00973CF5">
              <w:t>mode to Filter and in the "Allowed VLAN IDs" add</w:t>
            </w:r>
            <w:proofErr w:type="gramEnd"/>
            <w:r w:rsidRPr="00973CF5">
              <w:t xml:space="preserve"> the VLAN 200 and VLAN 300.</w:t>
            </w:r>
            <w:r w:rsidRPr="00973CF5">
              <w:br/>
              <w:t>Perform ping between "</w:t>
            </w:r>
            <w:proofErr w:type="spellStart"/>
            <w:r w:rsidRPr="00973CF5">
              <w:t>Local_PC</w:t>
            </w:r>
            <w:proofErr w:type="spellEnd"/>
            <w:r w:rsidRPr="00973CF5">
              <w:t>" and "</w:t>
            </w:r>
            <w:proofErr w:type="spellStart"/>
            <w:r w:rsidRPr="00973CF5">
              <w:t>Remote_PC</w:t>
            </w:r>
            <w:proofErr w:type="spellEnd"/>
            <w:r w:rsidRPr="00973CF5">
              <w:t>".</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ping fail</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0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6</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Open </w:t>
            </w:r>
            <w:proofErr w:type="spellStart"/>
            <w:r w:rsidR="005B4A48">
              <w:t>Airmux</w:t>
            </w:r>
            <w:proofErr w:type="spellEnd"/>
            <w:r w:rsidRPr="00973CF5">
              <w:t xml:space="preserve"> Manager on "</w:t>
            </w:r>
            <w:proofErr w:type="spellStart"/>
            <w:r w:rsidRPr="00973CF5">
              <w:t>Local_PC</w:t>
            </w:r>
            <w:proofErr w:type="spellEnd"/>
            <w:r w:rsidRPr="00973CF5">
              <w:t xml:space="preserve">". Go to </w:t>
            </w:r>
            <w:r w:rsidRPr="00973CF5">
              <w:rPr>
                <w:b/>
                <w:bCs/>
              </w:rPr>
              <w:t>Site configuration (Remote) -&gt;Ethernet-&gt;ODU VLAN-&gt;ODU VLAN Configuration</w:t>
            </w:r>
            <w:r w:rsidRPr="00973CF5">
              <w:t xml:space="preserve">.  In "ODU VLAN Configuration Window", set Ingress </w:t>
            </w:r>
            <w:proofErr w:type="gramStart"/>
            <w:r w:rsidRPr="00973CF5">
              <w:t>mode to Filter and in the "Allowed VLAN IDs" add</w:t>
            </w:r>
            <w:proofErr w:type="gramEnd"/>
            <w:r w:rsidRPr="00973CF5">
              <w:t xml:space="preserve"> the VLAN 100.</w:t>
            </w:r>
            <w:r w:rsidRPr="00973CF5">
              <w:br/>
              <w:t>Perform ping between "</w:t>
            </w:r>
            <w:proofErr w:type="spellStart"/>
            <w:r w:rsidRPr="00973CF5">
              <w:t>Local_PC</w:t>
            </w:r>
            <w:proofErr w:type="spellEnd"/>
            <w:r w:rsidRPr="00973CF5">
              <w:t>" and "</w:t>
            </w:r>
            <w:proofErr w:type="spellStart"/>
            <w:r w:rsidRPr="00973CF5">
              <w:t>Remote_PC</w:t>
            </w:r>
            <w:proofErr w:type="spellEnd"/>
            <w:r w:rsidRPr="00973CF5">
              <w:t>".</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ping reply</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300"/>
        </w:trPr>
        <w:tc>
          <w:tcPr>
            <w:tcW w:w="0" w:type="auto"/>
            <w:tcBorders>
              <w:top w:val="nil"/>
              <w:left w:val="nil"/>
              <w:bottom w:val="nil"/>
              <w:right w:val="nil"/>
            </w:tcBorders>
            <w:shd w:val="clear" w:color="000000" w:fill="FFFFFF"/>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nil"/>
              <w:bottom w:val="nil"/>
              <w:right w:val="nil"/>
            </w:tcBorders>
            <w:shd w:val="clear" w:color="000000" w:fill="FFFFFF"/>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nil"/>
              <w:bottom w:val="nil"/>
              <w:right w:val="nil"/>
            </w:tcBorders>
            <w:shd w:val="clear" w:color="000000" w:fill="FFFFFF"/>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nil"/>
              <w:bottom w:val="nil"/>
              <w:right w:val="nil"/>
            </w:tcBorders>
            <w:shd w:val="clear" w:color="000000" w:fill="FFFFFF"/>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nil"/>
              <w:bottom w:val="nil"/>
              <w:right w:val="nil"/>
            </w:tcBorders>
            <w:shd w:val="clear" w:color="000000" w:fill="FFFFFF"/>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nil"/>
              <w:bottom w:val="nil"/>
              <w:right w:val="nil"/>
            </w:tcBorders>
            <w:shd w:val="clear" w:color="000000" w:fill="FFFFFF"/>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11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rsidR="00973CF5" w:rsidRPr="006C45B1" w:rsidRDefault="00973CF5" w:rsidP="005F51AE">
            <w:pPr>
              <w:pStyle w:val="TableText"/>
            </w:pPr>
            <w:r w:rsidRPr="006C45B1">
              <w:t>* Note that some Network Car</w:t>
            </w:r>
            <w:r w:rsidR="006F0726" w:rsidRPr="006C45B1">
              <w:t xml:space="preserve">ds have the capability to </w:t>
            </w:r>
            <w:proofErr w:type="spellStart"/>
            <w:r w:rsidR="006F0726" w:rsidRPr="006C45B1">
              <w:t>untag</w:t>
            </w:r>
            <w:proofErr w:type="spellEnd"/>
            <w:r w:rsidRPr="006C45B1">
              <w:t xml:space="preserve"> packets with VID tag. In this case these cards will reply to pings even if the packets are tagged. The test procedure above was designed to overcome this phenomenon</w:t>
            </w:r>
            <w:r w:rsidRPr="006C45B1">
              <w:br/>
              <w:t xml:space="preserve"> </w:t>
            </w:r>
          </w:p>
        </w:tc>
        <w:tc>
          <w:tcPr>
            <w:tcW w:w="0" w:type="auto"/>
            <w:tcBorders>
              <w:top w:val="nil"/>
              <w:left w:val="nil"/>
              <w:bottom w:val="nil"/>
              <w:right w:val="nil"/>
            </w:tcBorders>
            <w:shd w:val="clear" w:color="000000" w:fill="FFFFFF"/>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c>
          <w:tcPr>
            <w:tcW w:w="0" w:type="auto"/>
            <w:tcBorders>
              <w:top w:val="nil"/>
              <w:left w:val="nil"/>
              <w:bottom w:val="nil"/>
              <w:right w:val="nil"/>
            </w:tcBorders>
            <w:shd w:val="clear" w:color="000000" w:fill="FFFFFF"/>
            <w:hideMark/>
          </w:tcPr>
          <w:p w:rsidR="00973CF5" w:rsidRPr="00973CF5" w:rsidRDefault="00973CF5" w:rsidP="00973CF5">
            <w:pPr>
              <w:spacing w:after="0"/>
              <w:rPr>
                <w:rFonts w:ascii="Palatino Linotype" w:hAnsi="Palatino Linotype" w:cs="Times New Roman"/>
              </w:rPr>
            </w:pPr>
            <w:r w:rsidRPr="00973CF5">
              <w:rPr>
                <w:rFonts w:ascii="Palatino Linotype" w:hAnsi="Palatino Linotype" w:cs="Times New Roman"/>
              </w:rPr>
              <w:t> </w:t>
            </w:r>
          </w:p>
        </w:tc>
      </w:tr>
    </w:tbl>
    <w:p w:rsidR="00973CF5" w:rsidRDefault="00747C9D" w:rsidP="00747C9D">
      <w:pPr>
        <w:pStyle w:val="Para"/>
      </w:pPr>
      <w:r w:rsidRPr="00747C9D">
        <w:rPr>
          <w:noProof/>
        </w:rPr>
        <w:drawing>
          <wp:inline distT="0" distB="0" distL="0" distR="0">
            <wp:extent cx="6189980" cy="1247019"/>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189980" cy="1247019"/>
                    </a:xfrm>
                    <a:prstGeom prst="rect">
                      <a:avLst/>
                    </a:prstGeom>
                    <a:noFill/>
                    <a:ln w="9525">
                      <a:noFill/>
                      <a:miter lim="800000"/>
                      <a:headEnd/>
                      <a:tailEnd/>
                    </a:ln>
                  </pic:spPr>
                </pic:pic>
              </a:graphicData>
            </a:graphic>
          </wp:inline>
        </w:drawing>
      </w:r>
    </w:p>
    <w:p w:rsidR="00973CF5" w:rsidRDefault="00973CF5" w:rsidP="00973CF5">
      <w:pPr>
        <w:pStyle w:val="Heading2"/>
      </w:pPr>
      <w:bookmarkStart w:id="31" w:name="_Toc434227581"/>
      <w:r>
        <w:t xml:space="preserve">Provider </w:t>
      </w:r>
      <w:proofErr w:type="spellStart"/>
      <w:r>
        <w:t>QinQ</w:t>
      </w:r>
      <w:proofErr w:type="spellEnd"/>
      <w:r>
        <w:t xml:space="preserve"> ODU</w:t>
      </w:r>
      <w:bookmarkEnd w:id="31"/>
    </w:p>
    <w:p w:rsidR="006B25A5" w:rsidRDefault="006B25A5" w:rsidP="006B25A5">
      <w:pPr>
        <w:pStyle w:val="Heading5"/>
      </w:pPr>
      <w:r>
        <w:t>Test Description</w:t>
      </w:r>
    </w:p>
    <w:p w:rsidR="005F51AE" w:rsidRPr="005F51AE" w:rsidRDefault="005F51AE" w:rsidP="0038768F">
      <w:pPr>
        <w:pStyle w:val="Bul1"/>
      </w:pPr>
      <w:r w:rsidRPr="00973CF5">
        <w:t xml:space="preserve">Provider ODU </w:t>
      </w:r>
      <w:r w:rsidR="0038768F">
        <w:t>functionality</w:t>
      </w:r>
    </w:p>
    <w:p w:rsidR="006B25A5" w:rsidRDefault="006B25A5" w:rsidP="006B25A5">
      <w:pPr>
        <w:pStyle w:val="Heading5"/>
      </w:pPr>
      <w:r>
        <w:t>Test Equipment Required</w:t>
      </w:r>
    </w:p>
    <w:p w:rsidR="005F51AE" w:rsidRDefault="005F51AE" w:rsidP="0038768F">
      <w:pPr>
        <w:pStyle w:val="Bul1"/>
      </w:pPr>
      <w:r w:rsidRPr="00973CF5">
        <w:t>2 x ODUs</w:t>
      </w:r>
    </w:p>
    <w:p w:rsidR="005F51AE" w:rsidRDefault="005F51AE" w:rsidP="0038768F">
      <w:pPr>
        <w:pStyle w:val="Bul1"/>
      </w:pPr>
      <w:r w:rsidRPr="00973CF5">
        <w:t xml:space="preserve">2 x </w:t>
      </w:r>
      <w:proofErr w:type="spellStart"/>
      <w:r w:rsidRPr="00973CF5">
        <w:t>PoE</w:t>
      </w:r>
      <w:proofErr w:type="spellEnd"/>
    </w:p>
    <w:p w:rsidR="005F51AE" w:rsidRDefault="005F51AE" w:rsidP="0038768F">
      <w:pPr>
        <w:pStyle w:val="Bul1"/>
      </w:pPr>
      <w:r w:rsidRPr="00973CF5">
        <w:t>1 x PCs</w:t>
      </w:r>
    </w:p>
    <w:p w:rsidR="005F51AE" w:rsidRDefault="005F51AE" w:rsidP="0038768F">
      <w:pPr>
        <w:pStyle w:val="Bul1"/>
      </w:pPr>
      <w:r w:rsidRPr="00973CF5">
        <w:t xml:space="preserve">1x CD with latest </w:t>
      </w:r>
      <w:r>
        <w:t>AIRMUX</w:t>
      </w:r>
      <w:r w:rsidRPr="00973CF5">
        <w:t xml:space="preserve"> manager</w:t>
      </w:r>
    </w:p>
    <w:p w:rsidR="005F51AE" w:rsidRPr="005F51AE" w:rsidRDefault="005F51AE" w:rsidP="0038768F">
      <w:pPr>
        <w:pStyle w:val="Bul1"/>
      </w:pPr>
      <w:r w:rsidRPr="00973CF5">
        <w:t>Packet Generator with 2 ports</w:t>
      </w:r>
    </w:p>
    <w:tbl>
      <w:tblPr>
        <w:tblW w:w="0" w:type="auto"/>
        <w:tblInd w:w="103" w:type="dxa"/>
        <w:tblLook w:val="04A0"/>
      </w:tblPr>
      <w:tblGrid>
        <w:gridCol w:w="783"/>
        <w:gridCol w:w="3546"/>
        <w:gridCol w:w="2679"/>
        <w:gridCol w:w="1050"/>
        <w:gridCol w:w="276"/>
        <w:gridCol w:w="1527"/>
      </w:tblGrid>
      <w:tr w:rsidR="00973CF5" w:rsidRPr="00973CF5" w:rsidTr="002A3BBB">
        <w:trPr>
          <w:trHeight w:val="765"/>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Actual Results</w:t>
            </w:r>
          </w:p>
        </w:tc>
        <w:tc>
          <w:tcPr>
            <w:tcW w:w="0" w:type="auto"/>
            <w:tcBorders>
              <w:top w:val="nil"/>
              <w:left w:val="nil"/>
              <w:bottom w:val="nil"/>
              <w:right w:val="nil"/>
            </w:tcBorders>
            <w:shd w:val="clear" w:color="000000" w:fill="FFFFFF"/>
            <w:hideMark/>
          </w:tcPr>
          <w:p w:rsidR="00973CF5" w:rsidRPr="00973CF5" w:rsidRDefault="00973CF5" w:rsidP="005F51AE">
            <w:pPr>
              <w:pStyle w:val="TableHead"/>
              <w:rPr>
                <w:rFonts w:ascii="Palatino Linotype" w:hAnsi="Palatino Linotype" w:cs="Times New Roman"/>
              </w:rPr>
            </w:pPr>
            <w:r w:rsidRPr="00973CF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973CF5" w:rsidRPr="00973CF5" w:rsidRDefault="00973CF5" w:rsidP="005F51AE">
            <w:pPr>
              <w:pStyle w:val="TableHead"/>
            </w:pPr>
            <w:r w:rsidRPr="00973CF5">
              <w:t>Comments (or Problems)</w:t>
            </w:r>
          </w:p>
        </w:tc>
      </w:tr>
      <w:tr w:rsidR="00973CF5" w:rsidRPr="00973CF5" w:rsidTr="002A3BBB">
        <w:trPr>
          <w:trHeight w:val="35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1</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Connect the packet generator to local </w:t>
            </w:r>
            <w:proofErr w:type="spellStart"/>
            <w:r w:rsidRPr="00973CF5">
              <w:t>PoE</w:t>
            </w:r>
            <w:proofErr w:type="spellEnd"/>
            <w:r w:rsidRPr="00973CF5">
              <w:t xml:space="preserve"> and remote </w:t>
            </w:r>
            <w:proofErr w:type="spellStart"/>
            <w:r w:rsidRPr="00973CF5">
              <w:t>PoE</w:t>
            </w:r>
            <w:proofErr w:type="spellEnd"/>
            <w:r w:rsidRPr="00973CF5">
              <w:t xml:space="preserve"> according to figure below. </w:t>
            </w:r>
            <w:r w:rsidRPr="00973CF5">
              <w:br/>
            </w:r>
            <w:r w:rsidRPr="00973CF5">
              <w:br/>
              <w:t>Packet generator port 1configuration:</w:t>
            </w:r>
            <w:r w:rsidRPr="00973CF5">
              <w:br/>
              <w:t>Stream 1: Untagged</w:t>
            </w:r>
            <w:r w:rsidRPr="00973CF5">
              <w:br/>
              <w:t xml:space="preserve">Stream 2: 802.1Q with </w:t>
            </w:r>
            <w:proofErr w:type="spellStart"/>
            <w:r w:rsidRPr="00973CF5">
              <w:t>Vlan</w:t>
            </w:r>
            <w:proofErr w:type="spellEnd"/>
            <w:r w:rsidRPr="00973CF5">
              <w:t xml:space="preserve"> ID 3 and Eth type 8100 </w:t>
            </w:r>
            <w:r w:rsidRPr="00973CF5">
              <w:br/>
              <w:t xml:space="preserve">Stream 3: </w:t>
            </w:r>
            <w:proofErr w:type="spellStart"/>
            <w:r w:rsidRPr="00973CF5">
              <w:t>QinQ</w:t>
            </w:r>
            <w:proofErr w:type="spellEnd"/>
            <w:r w:rsidRPr="00973CF5">
              <w:t xml:space="preserve"> with Provider ID 2 and Eth type 9100 (Outer tag); </w:t>
            </w:r>
            <w:proofErr w:type="spellStart"/>
            <w:r w:rsidRPr="00973CF5">
              <w:t>Vlan</w:t>
            </w:r>
            <w:proofErr w:type="spellEnd"/>
            <w:r w:rsidRPr="00973CF5">
              <w:t xml:space="preserve"> ID 4</w:t>
            </w:r>
            <w:r w:rsidRPr="00973CF5">
              <w:br/>
              <w:t>and Eth type 8100 (Inner tag)</w:t>
            </w:r>
            <w:r w:rsidRPr="00973CF5">
              <w:br/>
            </w:r>
            <w:r w:rsidRPr="00973CF5">
              <w:br/>
              <w:t>Packet generator port 2 configuration:</w:t>
            </w:r>
            <w:r w:rsidRPr="00973CF5">
              <w:br/>
              <w:t>Stream 1: Untagged</w:t>
            </w:r>
            <w:r w:rsidRPr="00973CF5">
              <w:br/>
              <w:t xml:space="preserve">Stream 2: 802.1Q with </w:t>
            </w:r>
            <w:proofErr w:type="spellStart"/>
            <w:r w:rsidRPr="00973CF5">
              <w:t>Vlan</w:t>
            </w:r>
            <w:proofErr w:type="spellEnd"/>
            <w:r w:rsidRPr="00973CF5">
              <w:t xml:space="preserve"> ID 3 and Eth type 8100</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29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2</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Open </w:t>
            </w:r>
            <w:proofErr w:type="spellStart"/>
            <w:r w:rsidR="005B4A48">
              <w:t>Airmux</w:t>
            </w:r>
            <w:proofErr w:type="spellEnd"/>
            <w:r w:rsidRPr="00973CF5">
              <w:t xml:space="preserve"> Manager on "Management PC". Go to </w:t>
            </w:r>
            <w:r w:rsidRPr="00973CF5">
              <w:rPr>
                <w:b/>
                <w:bCs/>
              </w:rPr>
              <w:t>Site configuration (Remote) -&gt;Ethernet-&gt;ODU VLAN-&gt;Configuration-&gt;VLAN Configuration</w:t>
            </w:r>
            <w:r w:rsidRPr="00973CF5">
              <w:t xml:space="preserve">. </w:t>
            </w:r>
            <w:r w:rsidRPr="00973CF5">
              <w:br/>
              <w:t>In "</w:t>
            </w:r>
            <w:proofErr w:type="spellStart"/>
            <w:r w:rsidRPr="00973CF5">
              <w:t>Vlan</w:t>
            </w:r>
            <w:proofErr w:type="spellEnd"/>
            <w:r w:rsidRPr="00973CF5">
              <w:t xml:space="preserve"> Configuration Window", set "Ingress Mode" to "Transparent"</w:t>
            </w:r>
            <w:r w:rsidRPr="00973CF5">
              <w:br/>
              <w:t>In "</w:t>
            </w:r>
            <w:proofErr w:type="spellStart"/>
            <w:r w:rsidRPr="00973CF5">
              <w:t>Vlan</w:t>
            </w:r>
            <w:proofErr w:type="spellEnd"/>
            <w:r w:rsidRPr="00973CF5">
              <w:t xml:space="preserve"> Configuration Window", set "Egress Mode" to Transparent</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24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3</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xml:space="preserve">Open </w:t>
            </w:r>
            <w:proofErr w:type="spellStart"/>
            <w:r w:rsidR="005B4A48">
              <w:t>Airmux</w:t>
            </w:r>
            <w:proofErr w:type="spellEnd"/>
            <w:r w:rsidRPr="00973CF5">
              <w:t xml:space="preserve"> Manager on "Management PC". Go to </w:t>
            </w:r>
            <w:r w:rsidRPr="00973CF5">
              <w:rPr>
                <w:b/>
                <w:bCs/>
              </w:rPr>
              <w:t>Site configuration (Local) -&gt;Ethernet-&gt;ODU VLAN-&gt;Configuration-&gt;VLAN Configuration.</w:t>
            </w:r>
            <w:r w:rsidRPr="00973CF5">
              <w:br/>
              <w:t>In "</w:t>
            </w:r>
            <w:proofErr w:type="spellStart"/>
            <w:r w:rsidRPr="00973CF5">
              <w:t>Vlan</w:t>
            </w:r>
            <w:proofErr w:type="spellEnd"/>
            <w:r w:rsidRPr="00973CF5">
              <w:t xml:space="preserve"> Configuration Window", set "Ingress Mode" to "Transparent"</w:t>
            </w:r>
            <w:r w:rsidRPr="00973CF5">
              <w:br/>
              <w:t>In "</w:t>
            </w:r>
            <w:proofErr w:type="spellStart"/>
            <w:r w:rsidRPr="00973CF5">
              <w:t>Vlan</w:t>
            </w:r>
            <w:proofErr w:type="spellEnd"/>
            <w:r w:rsidRPr="00973CF5">
              <w:t xml:space="preserve"> Configuration Window", set "Egress Mode" to "Provider Tagging"</w:t>
            </w:r>
            <w:r w:rsidRPr="00973CF5">
              <w:br/>
              <w:t xml:space="preserve">Configure Provider </w:t>
            </w:r>
            <w:proofErr w:type="spellStart"/>
            <w:r w:rsidRPr="00973CF5">
              <w:t>Vlan</w:t>
            </w:r>
            <w:proofErr w:type="spellEnd"/>
            <w:r w:rsidRPr="00973CF5">
              <w:t xml:space="preserve"> ID = 2, priority = 6</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r>
      <w:tr w:rsidR="00973CF5" w:rsidRPr="00973CF5" w:rsidTr="002A3BBB">
        <w:trPr>
          <w:trHeight w:val="41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4</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Run traffic on both packet generator ports</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Check on packet generator port 2 receive (remote):</w:t>
            </w:r>
            <w:r w:rsidRPr="00973CF5">
              <w:br/>
              <w:t>1) Stream 1 is received untagged (no modification)</w:t>
            </w:r>
            <w:r w:rsidRPr="00973CF5">
              <w:br/>
              <w:t>2) Stream 2 is received untagged (</w:t>
            </w:r>
            <w:proofErr w:type="spellStart"/>
            <w:r w:rsidRPr="00973CF5">
              <w:t>Vlan</w:t>
            </w:r>
            <w:proofErr w:type="spellEnd"/>
            <w:r w:rsidRPr="00973CF5">
              <w:t xml:space="preserve"> is stripped)</w:t>
            </w:r>
            <w:r w:rsidRPr="00973CF5">
              <w:br/>
              <w:t xml:space="preserve">3) Stream 3 is received without the Provider tag and with </w:t>
            </w:r>
            <w:proofErr w:type="spellStart"/>
            <w:r w:rsidRPr="00973CF5">
              <w:t>Vlan</w:t>
            </w:r>
            <w:proofErr w:type="spellEnd"/>
            <w:r w:rsidRPr="00973CF5">
              <w:t xml:space="preserve"> ID 4 and Eth type 8100</w:t>
            </w:r>
            <w:r w:rsidRPr="00973CF5">
              <w:br/>
            </w:r>
            <w:r w:rsidRPr="00973CF5">
              <w:br/>
              <w:t>Check on packet generator port 1 receive (local):</w:t>
            </w:r>
            <w:r w:rsidRPr="00973CF5">
              <w:br/>
              <w:t>1) Stream 1 is received with Provider ID 2, Eth type 9100 and priority 6</w:t>
            </w:r>
            <w:r w:rsidRPr="00973CF5">
              <w:br/>
              <w:t xml:space="preserve">2) Stream 2 is received with </w:t>
            </w:r>
            <w:proofErr w:type="spellStart"/>
            <w:r w:rsidRPr="00973CF5">
              <w:t>QinQ</w:t>
            </w:r>
            <w:proofErr w:type="spellEnd"/>
            <w:r w:rsidRPr="00973CF5">
              <w:t xml:space="preserve">: Provider ID 2, Eth type 9100 (Outer tag) and priority 6; </w:t>
            </w:r>
            <w:proofErr w:type="spellStart"/>
            <w:r w:rsidRPr="00973CF5">
              <w:t>Vlan</w:t>
            </w:r>
            <w:proofErr w:type="spellEnd"/>
            <w:r w:rsidRPr="00973CF5">
              <w:t xml:space="preserve"> ID 3</w:t>
            </w:r>
            <w:r w:rsidRPr="00973CF5">
              <w:br/>
              <w:t xml:space="preserve">and Eth type 8100 (Inner tag) </w:t>
            </w:r>
          </w:p>
        </w:tc>
        <w:tc>
          <w:tcPr>
            <w:tcW w:w="0" w:type="auto"/>
            <w:tcBorders>
              <w:top w:val="nil"/>
              <w:left w:val="nil"/>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c>
          <w:tcPr>
            <w:tcW w:w="0" w:type="auto"/>
            <w:tcBorders>
              <w:top w:val="nil"/>
              <w:left w:val="nil"/>
              <w:bottom w:val="nil"/>
              <w:right w:val="nil"/>
            </w:tcBorders>
            <w:shd w:val="clear" w:color="000000" w:fill="FFFFFF"/>
            <w:vAlign w:val="center"/>
            <w:hideMark/>
          </w:tcPr>
          <w:p w:rsidR="00973CF5" w:rsidRPr="00973CF5" w:rsidRDefault="00973CF5" w:rsidP="005F51AE">
            <w:pPr>
              <w:pStyle w:val="TableText"/>
              <w:rPr>
                <w:rFonts w:ascii="Palatino Linotype" w:hAnsi="Palatino Linotype" w:cs="Times New Roman"/>
              </w:rPr>
            </w:pPr>
            <w:r w:rsidRPr="00973CF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973CF5" w:rsidRPr="00973CF5" w:rsidRDefault="00973CF5" w:rsidP="005F51AE">
            <w:pPr>
              <w:pStyle w:val="TableText"/>
            </w:pPr>
            <w:r w:rsidRPr="00973CF5">
              <w:t> </w:t>
            </w:r>
          </w:p>
        </w:tc>
      </w:tr>
    </w:tbl>
    <w:p w:rsidR="00973CF5" w:rsidRDefault="00D5410C" w:rsidP="00D5410C">
      <w:pPr>
        <w:pStyle w:val="Para"/>
      </w:pPr>
      <w:r w:rsidRPr="00D5410C">
        <w:rPr>
          <w:noProof/>
        </w:rPr>
        <w:drawing>
          <wp:inline distT="0" distB="0" distL="0" distR="0">
            <wp:extent cx="5320030" cy="2042795"/>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320030" cy="2042795"/>
                    </a:xfrm>
                    <a:prstGeom prst="rect">
                      <a:avLst/>
                    </a:prstGeom>
                    <a:noFill/>
                    <a:ln w="9525">
                      <a:noFill/>
                      <a:miter lim="800000"/>
                      <a:headEnd/>
                      <a:tailEnd/>
                    </a:ln>
                  </pic:spPr>
                </pic:pic>
              </a:graphicData>
            </a:graphic>
          </wp:inline>
        </w:drawing>
      </w:r>
    </w:p>
    <w:p w:rsidR="00973CF5" w:rsidRDefault="00B538DF" w:rsidP="00B538DF">
      <w:pPr>
        <w:pStyle w:val="Heading2"/>
      </w:pPr>
      <w:bookmarkStart w:id="32" w:name="_Toc434227582"/>
      <w:r>
        <w:t>QOS</w:t>
      </w:r>
      <w:bookmarkEnd w:id="32"/>
    </w:p>
    <w:p w:rsidR="006B25A5" w:rsidRDefault="006B25A5" w:rsidP="006B25A5">
      <w:pPr>
        <w:pStyle w:val="Heading5"/>
      </w:pPr>
      <w:r>
        <w:t>Test Description</w:t>
      </w:r>
    </w:p>
    <w:p w:rsidR="005F51AE" w:rsidRPr="005F51AE" w:rsidRDefault="005F51AE" w:rsidP="0038768F">
      <w:pPr>
        <w:pStyle w:val="Bul1"/>
      </w:pPr>
      <w:r w:rsidRPr="00B538DF">
        <w:t xml:space="preserve">Test </w:t>
      </w:r>
      <w:proofErr w:type="spellStart"/>
      <w:r w:rsidRPr="00B538DF">
        <w:t>QoS</w:t>
      </w:r>
      <w:proofErr w:type="spellEnd"/>
      <w:r w:rsidRPr="00B538DF">
        <w:t xml:space="preserve"> - </w:t>
      </w:r>
      <w:proofErr w:type="spellStart"/>
      <w:r w:rsidRPr="00B538DF">
        <w:t>Diffserve</w:t>
      </w:r>
      <w:proofErr w:type="spellEnd"/>
      <w:r w:rsidRPr="00B538DF">
        <w:t xml:space="preserve"> and 802.1p</w:t>
      </w:r>
    </w:p>
    <w:p w:rsidR="006B25A5" w:rsidRDefault="006B25A5" w:rsidP="006B25A5">
      <w:pPr>
        <w:pStyle w:val="Heading5"/>
      </w:pPr>
      <w:r>
        <w:t>Test Equipment Required</w:t>
      </w:r>
    </w:p>
    <w:p w:rsidR="005F51AE" w:rsidRDefault="005F51AE" w:rsidP="0038768F">
      <w:pPr>
        <w:pStyle w:val="Bul1"/>
      </w:pPr>
      <w:r w:rsidRPr="00B538DF">
        <w:t>2 x ODUs</w:t>
      </w:r>
    </w:p>
    <w:p w:rsidR="005F51AE" w:rsidRDefault="005F51AE" w:rsidP="0038768F">
      <w:pPr>
        <w:pStyle w:val="Bul1"/>
      </w:pPr>
      <w:r w:rsidRPr="00B538DF">
        <w:t xml:space="preserve">2 x </w:t>
      </w:r>
      <w:proofErr w:type="spellStart"/>
      <w:r w:rsidRPr="00B538DF">
        <w:t>PoE</w:t>
      </w:r>
      <w:proofErr w:type="spellEnd"/>
    </w:p>
    <w:p w:rsidR="005F51AE" w:rsidRDefault="005F51AE" w:rsidP="0038768F">
      <w:pPr>
        <w:pStyle w:val="Bul1"/>
      </w:pPr>
      <w:r w:rsidRPr="00B538DF">
        <w:t>1 x PC</w:t>
      </w:r>
    </w:p>
    <w:p w:rsidR="005F51AE" w:rsidRDefault="005F51AE" w:rsidP="0038768F">
      <w:pPr>
        <w:pStyle w:val="Bul1"/>
      </w:pPr>
      <w:r w:rsidRPr="00B538DF">
        <w:t xml:space="preserve">1x CD with latest </w:t>
      </w:r>
      <w:r>
        <w:t>AIRMUX</w:t>
      </w:r>
      <w:r w:rsidRPr="00B538DF">
        <w:t xml:space="preserve"> manager</w:t>
      </w:r>
    </w:p>
    <w:p w:rsidR="005F51AE" w:rsidRPr="005F51AE" w:rsidRDefault="005F51AE" w:rsidP="0038768F">
      <w:pPr>
        <w:pStyle w:val="Bul1"/>
      </w:pPr>
      <w:r w:rsidRPr="00B538DF">
        <w:t xml:space="preserve">Packet Generator to generate packets with different </w:t>
      </w:r>
      <w:proofErr w:type="spellStart"/>
      <w:r w:rsidRPr="00B538DF">
        <w:t>QoS</w:t>
      </w:r>
      <w:proofErr w:type="spellEnd"/>
    </w:p>
    <w:tbl>
      <w:tblPr>
        <w:tblW w:w="0" w:type="auto"/>
        <w:tblInd w:w="103" w:type="dxa"/>
        <w:tblLook w:val="04A0"/>
      </w:tblPr>
      <w:tblGrid>
        <w:gridCol w:w="752"/>
        <w:gridCol w:w="4482"/>
        <w:gridCol w:w="1904"/>
        <w:gridCol w:w="1007"/>
        <w:gridCol w:w="276"/>
        <w:gridCol w:w="1440"/>
      </w:tblGrid>
      <w:tr w:rsidR="00B538DF" w:rsidRPr="00B538DF" w:rsidTr="002A3BBB">
        <w:trPr>
          <w:trHeight w:val="510"/>
        </w:trPr>
        <w:tc>
          <w:tcPr>
            <w:tcW w:w="0" w:type="auto"/>
            <w:tcBorders>
              <w:top w:val="nil"/>
              <w:left w:val="single" w:sz="4" w:space="0" w:color="auto"/>
              <w:bottom w:val="single" w:sz="4" w:space="0" w:color="auto"/>
              <w:right w:val="single" w:sz="4" w:space="0" w:color="auto"/>
            </w:tcBorders>
            <w:shd w:val="clear" w:color="000000" w:fill="FFCC00"/>
            <w:vAlign w:val="center"/>
            <w:hideMark/>
          </w:tcPr>
          <w:p w:rsidR="00B538DF" w:rsidRPr="00B538DF" w:rsidRDefault="00B538DF" w:rsidP="005F51AE">
            <w:pPr>
              <w:pStyle w:val="TableHead"/>
            </w:pPr>
            <w:r w:rsidRPr="00B538DF">
              <w:t>Step Num</w:t>
            </w:r>
          </w:p>
        </w:tc>
        <w:tc>
          <w:tcPr>
            <w:tcW w:w="0" w:type="auto"/>
            <w:tcBorders>
              <w:top w:val="nil"/>
              <w:left w:val="nil"/>
              <w:bottom w:val="single" w:sz="4" w:space="0" w:color="auto"/>
              <w:right w:val="single" w:sz="4" w:space="0" w:color="auto"/>
            </w:tcBorders>
            <w:shd w:val="clear" w:color="000000" w:fill="FFCC00"/>
            <w:vAlign w:val="center"/>
            <w:hideMark/>
          </w:tcPr>
          <w:p w:rsidR="00B538DF" w:rsidRPr="00B538DF" w:rsidRDefault="00B538DF" w:rsidP="005F51AE">
            <w:pPr>
              <w:pStyle w:val="TableHead"/>
            </w:pPr>
            <w:r w:rsidRPr="00B538DF">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B538DF" w:rsidRPr="00B538DF" w:rsidRDefault="00B538DF" w:rsidP="005F51AE">
            <w:pPr>
              <w:pStyle w:val="TableHead"/>
            </w:pPr>
            <w:r w:rsidRPr="00B538DF">
              <w:t>Expected Results</w:t>
            </w:r>
          </w:p>
        </w:tc>
        <w:tc>
          <w:tcPr>
            <w:tcW w:w="0" w:type="auto"/>
            <w:tcBorders>
              <w:top w:val="nil"/>
              <w:left w:val="nil"/>
              <w:bottom w:val="single" w:sz="4" w:space="0" w:color="auto"/>
              <w:right w:val="single" w:sz="4" w:space="0" w:color="auto"/>
            </w:tcBorders>
            <w:shd w:val="clear" w:color="000000" w:fill="FFCC00"/>
            <w:vAlign w:val="center"/>
            <w:hideMark/>
          </w:tcPr>
          <w:p w:rsidR="00B538DF" w:rsidRPr="00B538DF" w:rsidRDefault="00B538DF" w:rsidP="005F51AE">
            <w:pPr>
              <w:pStyle w:val="TableHead"/>
            </w:pPr>
            <w:r w:rsidRPr="00B538DF">
              <w:t>Actual Results</w:t>
            </w:r>
          </w:p>
        </w:tc>
        <w:tc>
          <w:tcPr>
            <w:tcW w:w="0" w:type="auto"/>
            <w:tcBorders>
              <w:top w:val="nil"/>
              <w:left w:val="nil"/>
              <w:bottom w:val="nil"/>
              <w:right w:val="nil"/>
            </w:tcBorders>
            <w:shd w:val="clear" w:color="000000" w:fill="FFFFFF"/>
            <w:hideMark/>
          </w:tcPr>
          <w:p w:rsidR="00B538DF" w:rsidRPr="00B538DF" w:rsidRDefault="00B538DF" w:rsidP="005F51AE">
            <w:pPr>
              <w:pStyle w:val="TableHead"/>
              <w:rPr>
                <w:rFonts w:ascii="Palatino Linotype" w:hAnsi="Palatino Linotype" w:cs="Times New Roman"/>
              </w:rPr>
            </w:pPr>
            <w:r w:rsidRPr="00B538DF">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CC00"/>
            <w:vAlign w:val="center"/>
            <w:hideMark/>
          </w:tcPr>
          <w:p w:rsidR="00B538DF" w:rsidRPr="00B538DF" w:rsidRDefault="00B538DF" w:rsidP="005F51AE">
            <w:pPr>
              <w:pStyle w:val="TableHead"/>
            </w:pPr>
            <w:r w:rsidRPr="00B538DF">
              <w:t>Comments (or Problems)</w:t>
            </w:r>
          </w:p>
        </w:tc>
      </w:tr>
      <w:tr w:rsidR="00B538DF" w:rsidRPr="00B538DF" w:rsidTr="002A3BBB">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1</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xml:space="preserve">Configure </w:t>
            </w:r>
            <w:r w:rsidR="005B4A48">
              <w:t>Airmux-200</w:t>
            </w:r>
            <w:r w:rsidRPr="00B538DF">
              <w:t xml:space="preserve"> B/C link: </w:t>
            </w:r>
            <w:r w:rsidRPr="00B538DF">
              <w:br/>
              <w:t xml:space="preserve">CBW-20MHz, Antenna Mode - MIMO, HSS enabled (Link throughput 50Mbps Symmetric). Connect network test equipment (see setup bellow) Connect traffic ports of testing equipment to LAN </w:t>
            </w:r>
            <w:proofErr w:type="gramStart"/>
            <w:r w:rsidRPr="00B538DF">
              <w:t>port  of</w:t>
            </w:r>
            <w:proofErr w:type="gramEnd"/>
            <w:r w:rsidRPr="00B538DF">
              <w:t xml:space="preserve"> "local" ODU. Connect traffic evaluation port of network testing equipment to LAN port of "remote" ODU</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w:t>
            </w:r>
          </w:p>
        </w:tc>
        <w:tc>
          <w:tcPr>
            <w:tcW w:w="0" w:type="auto"/>
            <w:tcBorders>
              <w:top w:val="nil"/>
              <w:left w:val="nil"/>
              <w:bottom w:val="nil"/>
              <w:right w:val="nil"/>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r>
      <w:tr w:rsidR="00B538DF" w:rsidRPr="00B538DF" w:rsidTr="002A3BBB">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2</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xml:space="preserve">Configure </w:t>
            </w:r>
            <w:proofErr w:type="spellStart"/>
            <w:r w:rsidRPr="00B538DF">
              <w:t>Diffserve</w:t>
            </w:r>
            <w:proofErr w:type="spellEnd"/>
            <w:r w:rsidRPr="00B538DF">
              <w:t xml:space="preserve"> priorities for two DL streams (from packet generator port 1 to port 2) traffic from test equipment. Highest priority (63) for packets from port 1 for first stream and low priority (0) for packets from port 1 for second stream. Configure 20Mbps for first </w:t>
            </w:r>
            <w:proofErr w:type="spellStart"/>
            <w:r w:rsidRPr="00B538DF">
              <w:t>first</w:t>
            </w:r>
            <w:proofErr w:type="spellEnd"/>
            <w:r w:rsidRPr="00B538DF">
              <w:t xml:space="preserve"> stream of traffic. Configure 40Mbps for second stream of traffic. Disable </w:t>
            </w:r>
            <w:proofErr w:type="spellStart"/>
            <w:r w:rsidRPr="00B538DF">
              <w:t>QoS</w:t>
            </w:r>
            <w:proofErr w:type="spellEnd"/>
            <w:r w:rsidRPr="00B538DF">
              <w:t xml:space="preserve"> for the Link and run test.</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xml:space="preserve">Some high priority marked packet are </w:t>
            </w:r>
            <w:proofErr w:type="spellStart"/>
            <w:r w:rsidRPr="00B538DF">
              <w:t>droped</w:t>
            </w:r>
            <w:proofErr w:type="spellEnd"/>
            <w:r w:rsidRPr="00B538DF">
              <w:t xml:space="preserve"> (as link in one direction is ~50Mbps and)</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w:t>
            </w:r>
          </w:p>
        </w:tc>
        <w:tc>
          <w:tcPr>
            <w:tcW w:w="0" w:type="auto"/>
            <w:tcBorders>
              <w:top w:val="nil"/>
              <w:left w:val="nil"/>
              <w:bottom w:val="nil"/>
              <w:right w:val="nil"/>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r>
      <w:tr w:rsidR="00B538DF" w:rsidRPr="00B538DF" w:rsidTr="002A3BBB">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3</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xml:space="preserve">Configure </w:t>
            </w:r>
            <w:proofErr w:type="spellStart"/>
            <w:r w:rsidRPr="00B538DF">
              <w:t>Diffserve</w:t>
            </w:r>
            <w:proofErr w:type="spellEnd"/>
            <w:r w:rsidRPr="00B538DF">
              <w:t xml:space="preserve"> priorities for traffic of packet generator. Highest priority (63) for packets from first stream lowest priority (0) for packets of second stream. Configure 20Mbps for first stream. Configure 40Mbps for second stream. Enable </w:t>
            </w:r>
            <w:proofErr w:type="spellStart"/>
            <w:r w:rsidRPr="00B538DF">
              <w:t>QoS</w:t>
            </w:r>
            <w:proofErr w:type="spellEnd"/>
            <w:r w:rsidRPr="00B538DF">
              <w:t xml:space="preserve"> </w:t>
            </w:r>
            <w:proofErr w:type="spellStart"/>
            <w:r w:rsidRPr="00B538DF">
              <w:t>Diffserve</w:t>
            </w:r>
            <w:proofErr w:type="spellEnd"/>
            <w:r w:rsidRPr="00B538DF">
              <w:t xml:space="preserve"> for the Link. </w:t>
            </w:r>
            <w:r w:rsidRPr="00B538DF">
              <w:rPr>
                <w:b/>
                <w:bCs/>
              </w:rPr>
              <w:t>Real Time</w:t>
            </w:r>
            <w:r w:rsidRPr="00B538DF">
              <w:t xml:space="preserve">-50%, </w:t>
            </w:r>
            <w:r w:rsidRPr="00B538DF">
              <w:rPr>
                <w:b/>
                <w:bCs/>
              </w:rPr>
              <w:t>Best effort</w:t>
            </w:r>
            <w:r w:rsidRPr="00B538DF">
              <w:t xml:space="preserve">-50% (Un-check </w:t>
            </w:r>
            <w:r w:rsidRPr="00B538DF">
              <w:rPr>
                <w:b/>
                <w:bCs/>
              </w:rPr>
              <w:t>Near Real</w:t>
            </w:r>
            <w:r w:rsidRPr="00B538DF">
              <w:t xml:space="preserve"> </w:t>
            </w:r>
            <w:r w:rsidRPr="00B538DF">
              <w:rPr>
                <w:b/>
                <w:bCs/>
              </w:rPr>
              <w:t>Time</w:t>
            </w:r>
            <w:r w:rsidRPr="00B538DF">
              <w:t xml:space="preserve"> and </w:t>
            </w:r>
            <w:r w:rsidRPr="00B538DF">
              <w:rPr>
                <w:b/>
                <w:bCs/>
              </w:rPr>
              <w:t>Controlled Load</w:t>
            </w:r>
            <w:r w:rsidRPr="00B538DF">
              <w:t>). run test</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6C45B1" w:rsidP="005F51AE">
            <w:pPr>
              <w:pStyle w:val="TableText"/>
            </w:pPr>
            <w:r>
              <w:t>H</w:t>
            </w:r>
            <w:r w:rsidRPr="00B538DF">
              <w:t xml:space="preserve">igh </w:t>
            </w:r>
            <w:r w:rsidR="00B538DF" w:rsidRPr="00B538DF">
              <w:t xml:space="preserve">priority marked packets are prioritized (actual rate of high priority packets is 20 Mbps). </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w:t>
            </w:r>
          </w:p>
        </w:tc>
        <w:tc>
          <w:tcPr>
            <w:tcW w:w="0" w:type="auto"/>
            <w:tcBorders>
              <w:top w:val="nil"/>
              <w:left w:val="nil"/>
              <w:bottom w:val="nil"/>
              <w:right w:val="nil"/>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r>
      <w:tr w:rsidR="00B538DF" w:rsidRPr="00B538DF" w:rsidTr="002A3BBB">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4</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xml:space="preserve">Configure 802.1p priorities for two DL streams (from packet generator port 1 to port 2) traffic from test equipment. Highest priority (6) for packets from port 1 for first stream and low priority (0) for packets from port 1 for second stream. Configure 20Mbps for first stream of traffic. Configure 40Mbps for second stream of traffic. Disable </w:t>
            </w:r>
            <w:proofErr w:type="spellStart"/>
            <w:r w:rsidRPr="00B538DF">
              <w:t>QoS</w:t>
            </w:r>
            <w:proofErr w:type="spellEnd"/>
            <w:r w:rsidRPr="00B538DF">
              <w:t xml:space="preserve"> for the Link and run test.</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xml:space="preserve">Some high priority marked packet are </w:t>
            </w:r>
            <w:proofErr w:type="spellStart"/>
            <w:r w:rsidRPr="00B538DF">
              <w:t>droped</w:t>
            </w:r>
            <w:proofErr w:type="spellEnd"/>
            <w:r w:rsidRPr="00B538DF">
              <w:t xml:space="preserve"> (as link in one direction is ~50Mbps and)</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w:t>
            </w:r>
          </w:p>
        </w:tc>
        <w:tc>
          <w:tcPr>
            <w:tcW w:w="0" w:type="auto"/>
            <w:tcBorders>
              <w:top w:val="nil"/>
              <w:left w:val="nil"/>
              <w:bottom w:val="nil"/>
              <w:right w:val="nil"/>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r>
      <w:tr w:rsidR="00B538DF" w:rsidRPr="00B538DF" w:rsidTr="002A3BBB">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5</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xml:space="preserve">Configure 802.1p priorities for traffic of packet generator. Highest priority (6) for packets from first stream lowest priority (0) for packets of second stream. Configure 20Mbps for first stream. Configure 40Mbps for second stream. Enable </w:t>
            </w:r>
            <w:proofErr w:type="spellStart"/>
            <w:r w:rsidRPr="00B538DF">
              <w:t>QoS</w:t>
            </w:r>
            <w:proofErr w:type="spellEnd"/>
            <w:r w:rsidRPr="00B538DF">
              <w:t xml:space="preserve"> 802.1p for the Link. </w:t>
            </w:r>
            <w:r w:rsidRPr="00B538DF">
              <w:rPr>
                <w:b/>
                <w:bCs/>
              </w:rPr>
              <w:t>Real Time</w:t>
            </w:r>
            <w:r w:rsidRPr="00B538DF">
              <w:t xml:space="preserve">-50%, </w:t>
            </w:r>
            <w:r w:rsidRPr="00B538DF">
              <w:rPr>
                <w:b/>
                <w:bCs/>
              </w:rPr>
              <w:t>Best effort</w:t>
            </w:r>
            <w:r w:rsidRPr="00B538DF">
              <w:t xml:space="preserve">-50% (Un-check </w:t>
            </w:r>
            <w:r w:rsidRPr="00B538DF">
              <w:rPr>
                <w:b/>
                <w:bCs/>
              </w:rPr>
              <w:t>Near Real</w:t>
            </w:r>
            <w:r w:rsidRPr="00B538DF">
              <w:t xml:space="preserve"> </w:t>
            </w:r>
            <w:r w:rsidRPr="00B538DF">
              <w:rPr>
                <w:b/>
                <w:bCs/>
              </w:rPr>
              <w:t>Time</w:t>
            </w:r>
            <w:r w:rsidRPr="00B538DF">
              <w:t xml:space="preserve"> and </w:t>
            </w:r>
            <w:r w:rsidRPr="00B538DF">
              <w:rPr>
                <w:b/>
                <w:bCs/>
              </w:rPr>
              <w:t>Controlled Load</w:t>
            </w:r>
            <w:r w:rsidRPr="00B538DF">
              <w:t>). run test</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6C45B1" w:rsidP="005F51AE">
            <w:pPr>
              <w:pStyle w:val="TableText"/>
            </w:pPr>
            <w:r>
              <w:t>H</w:t>
            </w:r>
            <w:r w:rsidR="00B538DF" w:rsidRPr="00B538DF">
              <w:t xml:space="preserve">igh priority marked packets are prioritized (actual rate of high priority packets is 20 Mbps). </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w:t>
            </w:r>
          </w:p>
        </w:tc>
        <w:tc>
          <w:tcPr>
            <w:tcW w:w="0" w:type="auto"/>
            <w:tcBorders>
              <w:top w:val="nil"/>
              <w:left w:val="nil"/>
              <w:bottom w:val="nil"/>
              <w:right w:val="nil"/>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r>
      <w:tr w:rsidR="00B538DF" w:rsidRPr="00B538DF" w:rsidTr="002A3BBB">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6</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xml:space="preserve">Repeat steps 1-5 for </w:t>
            </w:r>
            <w:proofErr w:type="spellStart"/>
            <w:r w:rsidRPr="00B538DF">
              <w:t>QoS</w:t>
            </w:r>
            <w:proofErr w:type="spellEnd"/>
            <w:r w:rsidRPr="00B538DF">
              <w:t xml:space="preserve"> in UL direction (streams from port 2 of packet generator to port 1 of packet generator </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6C45B1" w:rsidP="005F51AE">
            <w:pPr>
              <w:pStyle w:val="TableText"/>
            </w:pPr>
            <w:r>
              <w:t>H</w:t>
            </w:r>
            <w:r w:rsidR="00B538DF" w:rsidRPr="00B538DF">
              <w:t xml:space="preserve">igh priority marked packets are prioritized (actual rate of high priority packets is 20 Mbps). </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w:t>
            </w:r>
          </w:p>
        </w:tc>
        <w:tc>
          <w:tcPr>
            <w:tcW w:w="0" w:type="auto"/>
            <w:tcBorders>
              <w:top w:val="nil"/>
              <w:left w:val="nil"/>
              <w:bottom w:val="nil"/>
              <w:right w:val="nil"/>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r>
      <w:tr w:rsidR="00B538DF" w:rsidRPr="00B538DF" w:rsidTr="002A3BBB">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7</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xml:space="preserve">Repeat steps 1-6 for </w:t>
            </w:r>
            <w:proofErr w:type="spellStart"/>
            <w:r w:rsidRPr="00B538DF">
              <w:t>QoS</w:t>
            </w:r>
            <w:proofErr w:type="spellEnd"/>
            <w:r w:rsidRPr="00B538DF">
              <w:t xml:space="preserve"> in full-duplex (UL strea</w:t>
            </w:r>
            <w:r w:rsidR="006C45B1">
              <w:t>m</w:t>
            </w:r>
            <w:r w:rsidRPr="00B538DF">
              <w:t xml:space="preserve">s and DL streams should work in parallel) </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6C45B1" w:rsidP="005F51AE">
            <w:pPr>
              <w:pStyle w:val="TableText"/>
            </w:pPr>
            <w:r>
              <w:t>H</w:t>
            </w:r>
            <w:r w:rsidR="00B538DF" w:rsidRPr="00B538DF">
              <w:t xml:space="preserve">igh priority marked packets are prioritized (actual rate of high priority packets is 20 Mbps). </w:t>
            </w:r>
          </w:p>
        </w:tc>
        <w:tc>
          <w:tcPr>
            <w:tcW w:w="0" w:type="auto"/>
            <w:tcBorders>
              <w:top w:val="nil"/>
              <w:left w:val="nil"/>
              <w:bottom w:val="single" w:sz="4" w:space="0" w:color="auto"/>
              <w:right w:val="single" w:sz="4" w:space="0" w:color="auto"/>
            </w:tcBorders>
            <w:shd w:val="clear" w:color="000000" w:fill="FFFFFF"/>
            <w:vAlign w:val="center"/>
            <w:hideMark/>
          </w:tcPr>
          <w:p w:rsidR="00B538DF" w:rsidRPr="00B538DF" w:rsidRDefault="00B538DF" w:rsidP="005F51AE">
            <w:pPr>
              <w:pStyle w:val="TableText"/>
            </w:pPr>
            <w:r w:rsidRPr="00B538DF">
              <w:t> </w:t>
            </w:r>
          </w:p>
        </w:tc>
        <w:tc>
          <w:tcPr>
            <w:tcW w:w="0" w:type="auto"/>
            <w:tcBorders>
              <w:top w:val="nil"/>
              <w:left w:val="nil"/>
              <w:bottom w:val="nil"/>
              <w:right w:val="nil"/>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538DF" w:rsidRPr="00B538DF" w:rsidRDefault="00B538DF" w:rsidP="005F51AE">
            <w:pPr>
              <w:pStyle w:val="TableText"/>
              <w:rPr>
                <w:rFonts w:ascii="Palatino Linotype" w:hAnsi="Palatino Linotype" w:cs="Times New Roman"/>
              </w:rPr>
            </w:pPr>
            <w:r w:rsidRPr="00B538DF">
              <w:rPr>
                <w:rFonts w:ascii="Palatino Linotype" w:hAnsi="Palatino Linotype" w:cs="Times New Roman"/>
              </w:rPr>
              <w:t> </w:t>
            </w:r>
          </w:p>
        </w:tc>
      </w:tr>
    </w:tbl>
    <w:p w:rsidR="00B538DF" w:rsidRPr="00B538DF" w:rsidRDefault="00747C9D" w:rsidP="00747C9D">
      <w:pPr>
        <w:pStyle w:val="Para"/>
      </w:pPr>
      <w:r w:rsidRPr="00747C9D">
        <w:rPr>
          <w:noProof/>
        </w:rPr>
        <w:drawing>
          <wp:inline distT="0" distB="0" distL="0" distR="0">
            <wp:extent cx="5320030" cy="204279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320030" cy="2042795"/>
                    </a:xfrm>
                    <a:prstGeom prst="rect">
                      <a:avLst/>
                    </a:prstGeom>
                    <a:noFill/>
                    <a:ln w="9525">
                      <a:noFill/>
                      <a:miter lim="800000"/>
                      <a:headEnd/>
                      <a:tailEnd/>
                    </a:ln>
                  </pic:spPr>
                </pic:pic>
              </a:graphicData>
            </a:graphic>
          </wp:inline>
        </w:drawing>
      </w:r>
    </w:p>
    <w:p w:rsidR="00FE6368" w:rsidRDefault="008D27B1" w:rsidP="008D27B1">
      <w:pPr>
        <w:pStyle w:val="Heading1"/>
      </w:pPr>
      <w:bookmarkStart w:id="33" w:name="_Toc434227583"/>
      <w:bookmarkEnd w:id="9"/>
      <w:bookmarkEnd w:id="10"/>
      <w:r>
        <w:t>Throughput Acceptance Tests</w:t>
      </w:r>
      <w:bookmarkEnd w:id="33"/>
    </w:p>
    <w:p w:rsidR="008D27B1" w:rsidRDefault="008D27B1" w:rsidP="008D27B1">
      <w:pPr>
        <w:pStyle w:val="Heading2"/>
      </w:pPr>
      <w:bookmarkStart w:id="34" w:name="_Toc434227584"/>
      <w:r>
        <w:t>IDU LEDs</w:t>
      </w:r>
      <w:bookmarkEnd w:id="34"/>
    </w:p>
    <w:p w:rsidR="001B1611" w:rsidRDefault="001B1611" w:rsidP="001B1611">
      <w:pPr>
        <w:pStyle w:val="Heading5"/>
      </w:pPr>
      <w:r>
        <w:t>Test Description</w:t>
      </w:r>
    </w:p>
    <w:p w:rsidR="001B1611" w:rsidRDefault="001B1611" w:rsidP="001B1611">
      <w:pPr>
        <w:pStyle w:val="Para"/>
      </w:pPr>
      <w:r w:rsidRPr="00054EE6">
        <w:t xml:space="preserve">Confirm correct behavior of IDU-E or IDU-C front panel </w:t>
      </w:r>
      <w:proofErr w:type="spellStart"/>
      <w:r w:rsidRPr="00054EE6">
        <w:t>leds</w:t>
      </w:r>
      <w:proofErr w:type="spellEnd"/>
      <w:r>
        <w:t xml:space="preserve"> </w:t>
      </w:r>
    </w:p>
    <w:p w:rsidR="001B1611" w:rsidRDefault="001B1611" w:rsidP="001B1611">
      <w:pPr>
        <w:pStyle w:val="Heading5"/>
      </w:pPr>
      <w:r>
        <w:t>Test Equipment Required</w:t>
      </w:r>
    </w:p>
    <w:p w:rsidR="001B1611" w:rsidRDefault="001B1611" w:rsidP="001665A8">
      <w:pPr>
        <w:pStyle w:val="Bul1"/>
      </w:pPr>
      <w:r w:rsidRPr="00054EE6">
        <w:t>2 x ODUs</w:t>
      </w:r>
    </w:p>
    <w:p w:rsidR="001B1611" w:rsidRDefault="001B1611" w:rsidP="0042765B">
      <w:pPr>
        <w:pStyle w:val="Bul1"/>
      </w:pPr>
      <w:r w:rsidRPr="00054EE6">
        <w:t>2 x</w:t>
      </w:r>
      <w:r w:rsidR="0036751D" w:rsidRPr="00054EE6" w:rsidDel="0036751D">
        <w:t xml:space="preserve"> </w:t>
      </w:r>
      <w:r w:rsidR="0042765B">
        <w:t>TBD</w:t>
      </w:r>
    </w:p>
    <w:p w:rsidR="001B1611" w:rsidRDefault="001B1611" w:rsidP="001665A8">
      <w:pPr>
        <w:pStyle w:val="Bul1"/>
      </w:pPr>
      <w:r w:rsidRPr="00054EE6">
        <w:t>1 x PC</w:t>
      </w:r>
    </w:p>
    <w:p w:rsidR="001B1611" w:rsidRPr="001B1611" w:rsidRDefault="001B1611" w:rsidP="001665A8">
      <w:pPr>
        <w:pStyle w:val="Bul1"/>
        <w:rPr>
          <w:rtl/>
        </w:rPr>
      </w:pPr>
      <w:r w:rsidRPr="00054EE6">
        <w:t xml:space="preserve">1x CD with latest </w:t>
      </w:r>
      <w:proofErr w:type="spellStart"/>
      <w:r>
        <w:t>Airmux</w:t>
      </w:r>
      <w:proofErr w:type="spellEnd"/>
      <w:r w:rsidRPr="00054EE6">
        <w:t xml:space="preserve"> manager</w:t>
      </w:r>
    </w:p>
    <w:tbl>
      <w:tblPr>
        <w:tblW w:w="0" w:type="auto"/>
        <w:tblInd w:w="103" w:type="dxa"/>
        <w:tblLook w:val="04A0"/>
      </w:tblPr>
      <w:tblGrid>
        <w:gridCol w:w="801"/>
        <w:gridCol w:w="4031"/>
        <w:gridCol w:w="2098"/>
        <w:gridCol w:w="1075"/>
        <w:gridCol w:w="276"/>
        <w:gridCol w:w="1580"/>
      </w:tblGrid>
      <w:tr w:rsidR="008D27B1" w:rsidRPr="00054EE6" w:rsidTr="001B1611">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Actual Results</w:t>
            </w:r>
          </w:p>
        </w:tc>
        <w:tc>
          <w:tcPr>
            <w:tcW w:w="0" w:type="auto"/>
            <w:tcBorders>
              <w:top w:val="nil"/>
              <w:left w:val="nil"/>
              <w:bottom w:val="nil"/>
              <w:right w:val="nil"/>
            </w:tcBorders>
            <w:shd w:val="clear" w:color="000000" w:fill="FFFFFF"/>
            <w:hideMark/>
          </w:tcPr>
          <w:p w:rsidR="008D27B1" w:rsidRPr="00054EE6" w:rsidRDefault="008D27B1" w:rsidP="00C77FE7">
            <w:pPr>
              <w:pStyle w:val="TableHead"/>
              <w:rPr>
                <w:rFonts w:ascii="Palatino Linotype" w:hAnsi="Palatino Linotype" w:cs="Times New Roman"/>
              </w:rPr>
            </w:pPr>
            <w:r w:rsidRPr="00054EE6">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Comments (or Problems)</w:t>
            </w:r>
          </w:p>
        </w:tc>
      </w:tr>
      <w:tr w:rsidR="008D27B1" w:rsidRPr="00054EE6" w:rsidTr="001B1611">
        <w:trPr>
          <w:trHeight w:val="15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Verify PWR led.</w:t>
            </w:r>
            <w:r w:rsidRPr="00054EE6">
              <w:br/>
              <w:t>Connect IDU to the power source either using the AC power adaptor or to DC source supplying -20 to -60 Green On  – Power Supply OK</w:t>
            </w:r>
            <w:r w:rsidRPr="00054EE6">
              <w:br/>
              <w:t xml:space="preserve">Off – Power off or power failure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Green On  – Power Supply OK</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1B1611">
        <w:trPr>
          <w:trHeight w:val="15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Verify ODU led.</w:t>
            </w:r>
            <w:r w:rsidRPr="00054EE6">
              <w:br/>
              <w:t>Connect the IDU to the ODU via CAT5e cable (on the IDU use the interface labeled with "ODU" and on the ODU use the interface labeled with "IDU"</w:t>
            </w:r>
            <w:r w:rsidRPr="00054EE6">
              <w:br/>
              <w:t xml:space="preserve">Green On – Communication with ODU </w:t>
            </w:r>
            <w:r w:rsidRPr="00054EE6">
              <w:br/>
              <w:t>Red On – No Communication with ODU</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br/>
              <w:t xml:space="preserve">Green On – Communication with ODU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1B1611">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Verify IDU led.</w:t>
            </w:r>
            <w:r w:rsidRPr="00054EE6">
              <w:br/>
              <w:t>Make sure IDU is connected to the ODU, Power LED is Green, ODU LED is Green</w:t>
            </w:r>
            <w:r w:rsidRPr="00054EE6">
              <w:br/>
              <w:t xml:space="preserve">IDU LED Blinking Orange – Boot Application is running waiting for ODU to </w:t>
            </w:r>
            <w:proofErr w:type="spellStart"/>
            <w:r w:rsidRPr="00054EE6">
              <w:t>complate</w:t>
            </w:r>
            <w:proofErr w:type="spellEnd"/>
            <w:r w:rsidRPr="00054EE6">
              <w:t xml:space="preserve"> the boot process</w:t>
            </w:r>
            <w:r w:rsidRPr="00054EE6">
              <w:br/>
              <w:t>IDU LED Green On – IDU is operational</w:t>
            </w:r>
            <w:r w:rsidRPr="00054EE6">
              <w:br/>
              <w:t>IDU LED Red On – Software failure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Power LED - Green On</w:t>
            </w:r>
            <w:r w:rsidRPr="00054EE6">
              <w:br/>
              <w:t>ODU LED - Green On</w:t>
            </w:r>
            <w:r w:rsidRPr="00054EE6">
              <w:br/>
              <w:t xml:space="preserve">IDU LED - Green On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1B1611">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Verify AIR I/F led.</w:t>
            </w:r>
            <w:r w:rsidRPr="00054EE6">
              <w:br/>
              <w:t>Make sure IDU is connected to the ODU, Power LED is Green, ODU LED is Green, IDU LED is Green at both sides of the link</w:t>
            </w:r>
            <w:r w:rsidRPr="00054EE6">
              <w:br/>
              <w:t>Air LED Green On – In Service Mode</w:t>
            </w:r>
            <w:r w:rsidRPr="00054EE6">
              <w:br/>
              <w:t>Air LED Orange – ODU in one of sync states but not in service</w:t>
            </w:r>
            <w:r w:rsidRPr="00054EE6">
              <w:br/>
              <w:t>Air LED Red On – ODU in not synchronized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Power LED - Green On</w:t>
            </w:r>
            <w:r w:rsidRPr="00054EE6">
              <w:br/>
              <w:t>ODU LED - Green On</w:t>
            </w:r>
            <w:r w:rsidRPr="00054EE6">
              <w:br/>
              <w:t xml:space="preserve">IDU LED - Green On </w:t>
            </w:r>
            <w:r w:rsidRPr="00054EE6">
              <w:br/>
              <w:t>Air LED - Green On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1B1611">
        <w:trPr>
          <w:trHeight w:val="280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Verify Service LED.</w:t>
            </w:r>
            <w:r w:rsidRPr="00054EE6">
              <w:br/>
              <w:t xml:space="preserve">When E1 or T1 service is configure, make sure that the E1/T1 cable of the external </w:t>
            </w:r>
            <w:proofErr w:type="spellStart"/>
            <w:r w:rsidRPr="00054EE6">
              <w:t>eqipment</w:t>
            </w:r>
            <w:proofErr w:type="spellEnd"/>
            <w:r w:rsidRPr="00054EE6">
              <w:t xml:space="preserve"> is connected properly to the E1/T1 port in the IDU. </w:t>
            </w:r>
            <w:r w:rsidRPr="00054EE6">
              <w:br/>
              <w:t>Green - E1 or T1 line is synchronized</w:t>
            </w:r>
            <w:r w:rsidRPr="00054EE6">
              <w:br/>
              <w:t>Orange - Alarm detected at the opposite site interface; Normal or LOSS</w:t>
            </w:r>
            <w:r w:rsidRPr="00054EE6">
              <w:br/>
              <w:t>Blinking Orange - Local or remote loopback</w:t>
            </w:r>
            <w:r w:rsidRPr="00054EE6">
              <w:br/>
              <w:t xml:space="preserve">Red - Alarm detected at this site interface </w:t>
            </w:r>
            <w:r w:rsidRPr="00054EE6">
              <w:br/>
              <w:t>Off - E1/T1 service not configured</w:t>
            </w:r>
            <w:r w:rsidRPr="00054EE6">
              <w:b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xml:space="preserve">E1/T1 LED - Green On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1B1611">
        <w:trPr>
          <w:trHeight w:val="15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Verify LAN1 LAN2 led. Connect a PC to LAN1 and to LAN2.</w:t>
            </w:r>
            <w:r w:rsidRPr="00054EE6">
              <w:br/>
              <w:t>Make sure the link is synchronized</w:t>
            </w:r>
            <w:r w:rsidRPr="00054EE6">
              <w:br/>
              <w:t>Green On – Ethernet signal detected</w:t>
            </w:r>
            <w:r w:rsidRPr="00054EE6">
              <w:br/>
              <w:t>Green Off –  Ethernet signal not detected</w:t>
            </w:r>
            <w:r w:rsidRPr="00054EE6">
              <w:br/>
              <w:t xml:space="preserve">Orange Blinking – Ethernet Activity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Green On – Ethernet signal detected</w:t>
            </w:r>
            <w:r w:rsidRPr="00054EE6">
              <w:br/>
              <w:t>Green Off –  Ethernet signal not detected</w:t>
            </w:r>
            <w:r w:rsidRPr="00054EE6">
              <w:br/>
              <w:t xml:space="preserve">Orange Blinking – Ethernet Activity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bl>
    <w:p w:rsidR="008D27B1" w:rsidRPr="00054EE6" w:rsidRDefault="008D27B1" w:rsidP="008D27B1">
      <w:pPr>
        <w:pStyle w:val="Para"/>
      </w:pPr>
    </w:p>
    <w:p w:rsidR="008D27B1" w:rsidRDefault="008D27B1" w:rsidP="008D27B1">
      <w:pPr>
        <w:pStyle w:val="Heading2"/>
      </w:pPr>
      <w:bookmarkStart w:id="35" w:name="_Toc434227585"/>
      <w:r>
        <w:t>Link Installation</w:t>
      </w:r>
      <w:bookmarkEnd w:id="35"/>
    </w:p>
    <w:p w:rsidR="00C77FE7" w:rsidRDefault="00C77FE7" w:rsidP="00C77FE7">
      <w:pPr>
        <w:pStyle w:val="Heading5"/>
      </w:pPr>
      <w:r>
        <w:t>Test Description</w:t>
      </w:r>
    </w:p>
    <w:p w:rsidR="00C77FE7" w:rsidRDefault="00C77FE7" w:rsidP="00C77FE7">
      <w:pPr>
        <w:pStyle w:val="Para"/>
      </w:pPr>
      <w:r w:rsidRPr="00054EE6">
        <w:t xml:space="preserve">Ensure that </w:t>
      </w:r>
      <w:proofErr w:type="spellStart"/>
      <w:r>
        <w:t>Airmux</w:t>
      </w:r>
      <w:proofErr w:type="spellEnd"/>
      <w:r w:rsidRPr="00054EE6">
        <w:t xml:space="preserve"> manager is able to install a full link</w:t>
      </w:r>
      <w:r>
        <w:t xml:space="preserve"> </w:t>
      </w:r>
    </w:p>
    <w:p w:rsidR="00C77FE7" w:rsidRDefault="00C77FE7" w:rsidP="00C77FE7">
      <w:pPr>
        <w:pStyle w:val="Heading5"/>
      </w:pPr>
      <w:r>
        <w:t>Test Equipment Required</w:t>
      </w:r>
    </w:p>
    <w:p w:rsidR="00C77FE7" w:rsidRDefault="00C77FE7" w:rsidP="00C77FE7">
      <w:pPr>
        <w:pStyle w:val="Bul1"/>
      </w:pPr>
      <w:r w:rsidRPr="00054EE6">
        <w:t>2 x ODUs</w:t>
      </w:r>
    </w:p>
    <w:p w:rsidR="00C77FE7" w:rsidRDefault="00C77FE7" w:rsidP="0042765B">
      <w:pPr>
        <w:pStyle w:val="Bul1"/>
      </w:pPr>
      <w:r w:rsidRPr="00054EE6">
        <w:t xml:space="preserve">1 x </w:t>
      </w:r>
      <w:r w:rsidR="0042765B">
        <w:t>TBC</w:t>
      </w:r>
    </w:p>
    <w:p w:rsidR="00C77FE7" w:rsidRDefault="00C77FE7" w:rsidP="0042765B">
      <w:pPr>
        <w:pStyle w:val="Bul1"/>
      </w:pPr>
      <w:r w:rsidRPr="00054EE6">
        <w:t xml:space="preserve">1 x </w:t>
      </w:r>
      <w:r w:rsidR="0042765B">
        <w:t>TBD</w:t>
      </w:r>
    </w:p>
    <w:p w:rsidR="00C77FE7" w:rsidRPr="00C77FE7" w:rsidRDefault="00C77FE7" w:rsidP="00C77FE7">
      <w:pPr>
        <w:pStyle w:val="Bul1"/>
      </w:pPr>
      <w:r w:rsidRPr="00054EE6">
        <w:t xml:space="preserve">1 x PC, 1x CD with latest </w:t>
      </w:r>
      <w:proofErr w:type="spellStart"/>
      <w:r>
        <w:t>Airmux</w:t>
      </w:r>
      <w:proofErr w:type="spellEnd"/>
      <w:r w:rsidRPr="00054EE6">
        <w:t xml:space="preserve"> manager</w:t>
      </w:r>
    </w:p>
    <w:tbl>
      <w:tblPr>
        <w:tblW w:w="0" w:type="auto"/>
        <w:tblInd w:w="103" w:type="dxa"/>
        <w:tblLook w:val="04A0"/>
      </w:tblPr>
      <w:tblGrid>
        <w:gridCol w:w="791"/>
        <w:gridCol w:w="3881"/>
        <w:gridCol w:w="2302"/>
        <w:gridCol w:w="1061"/>
        <w:gridCol w:w="276"/>
        <w:gridCol w:w="1550"/>
      </w:tblGrid>
      <w:tr w:rsidR="008D27B1" w:rsidRPr="00054EE6" w:rsidTr="00C77FE7">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Actual Results</w:t>
            </w:r>
          </w:p>
        </w:tc>
        <w:tc>
          <w:tcPr>
            <w:tcW w:w="0" w:type="auto"/>
            <w:tcBorders>
              <w:top w:val="nil"/>
              <w:left w:val="nil"/>
              <w:bottom w:val="nil"/>
              <w:right w:val="nil"/>
            </w:tcBorders>
            <w:shd w:val="clear" w:color="000000" w:fill="FFFFFF"/>
            <w:hideMark/>
          </w:tcPr>
          <w:p w:rsidR="008D27B1" w:rsidRPr="00054EE6" w:rsidRDefault="008D27B1" w:rsidP="00C77FE7">
            <w:pPr>
              <w:pStyle w:val="TableHead"/>
              <w:rPr>
                <w:rFonts w:ascii="Palatino Linotype" w:hAnsi="Palatino Linotype" w:cs="Times New Roman"/>
              </w:rPr>
            </w:pPr>
            <w:r w:rsidRPr="00054EE6">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054EE6" w:rsidRDefault="008D27B1" w:rsidP="00C77FE7">
            <w:pPr>
              <w:pStyle w:val="TableHead"/>
            </w:pPr>
            <w:r w:rsidRPr="00054EE6">
              <w:t>Comments (or Problems)</w:t>
            </w:r>
          </w:p>
        </w:tc>
      </w:tr>
      <w:tr w:rsidR="008D27B1" w:rsidRPr="00054EE6" w:rsidTr="00C77FE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Check for continuous single beeps when unit is connected to power trough the IDU</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The unit sounds continuous single beeps when connected to power</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C77FE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Check for continuous double beeps when starting link alignment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The unit sounds continuous double beeps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C77FE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Check for continuous triple beeps on completion of link alignment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xml:space="preserve">When link synchronizes, the unit sounds </w:t>
            </w:r>
            <w:proofErr w:type="spellStart"/>
            <w:r w:rsidRPr="00054EE6">
              <w:t>conntinuous</w:t>
            </w:r>
            <w:proofErr w:type="spellEnd"/>
            <w:r w:rsidRPr="00054EE6">
              <w:t xml:space="preserve"> triple beeps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C77FE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Verify that the link is in installation mode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After link synchronizes, manager shows link in install mode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C77FE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xml:space="preserve">Use the manager to install the link by running the </w:t>
            </w:r>
            <w:proofErr w:type="spellStart"/>
            <w:r w:rsidRPr="00054EE6">
              <w:t>Instalation</w:t>
            </w:r>
            <w:proofErr w:type="spellEnd"/>
            <w:r w:rsidRPr="00054EE6">
              <w:t xml:space="preserve"> wizard. (Defines link parameters: Product Type, Channels [MHz], Link name</w:t>
            </w:r>
            <w:proofErr w:type="gramStart"/>
            <w:r w:rsidRPr="00054EE6">
              <w:t>,  ,</w:t>
            </w:r>
            <w:proofErr w:type="gramEnd"/>
            <w:r w:rsidRPr="00054EE6">
              <w:t xml:space="preserve"> number of streams etc…)</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Link parameters defined OK</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C77FE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Complete link installation and verify that link is established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Installation is completed and link is established OK</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C77FE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7</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Ensure that ODUs stop beeping</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Beeping stopped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C77FE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8</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Ensure that the link is in normal mode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Link is configurable (normal mode)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C77FE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9</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Open link Site configuration and move the link to installation mode. Check that the link is back in installation mode and the ODUs are beeping</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Link is back in installation mode and three beeps sound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C77FE7">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C77FE7">
            <w:pPr>
              <w:pStyle w:val="TableText"/>
              <w:rPr>
                <w:rFonts w:ascii="Palatino Linotype" w:hAnsi="Palatino Linotype" w:cs="Times New Roman"/>
              </w:rPr>
            </w:pPr>
            <w:r w:rsidRPr="00054EE6">
              <w:rPr>
                <w:rFonts w:ascii="Palatino Linotype" w:hAnsi="Palatino Linotype" w:cs="Times New Roman"/>
              </w:rPr>
              <w:t> </w:t>
            </w:r>
          </w:p>
        </w:tc>
      </w:tr>
    </w:tbl>
    <w:p w:rsidR="008D27B1" w:rsidRPr="00054EE6" w:rsidRDefault="008D27B1" w:rsidP="008D27B1">
      <w:pPr>
        <w:pStyle w:val="Para"/>
      </w:pPr>
    </w:p>
    <w:p w:rsidR="008D27B1" w:rsidRDefault="008D27B1" w:rsidP="008D27B1">
      <w:pPr>
        <w:pStyle w:val="Heading2"/>
      </w:pPr>
      <w:bookmarkStart w:id="36" w:name="_Toc434227586"/>
      <w:r>
        <w:t>Ping Latency</w:t>
      </w:r>
      <w:bookmarkEnd w:id="36"/>
    </w:p>
    <w:p w:rsidR="00C77FE7" w:rsidRDefault="00C77FE7" w:rsidP="00C77FE7">
      <w:pPr>
        <w:pStyle w:val="Heading5"/>
      </w:pPr>
      <w:r>
        <w:t>Test Description</w:t>
      </w:r>
    </w:p>
    <w:p w:rsidR="00C77FE7" w:rsidRDefault="00C77FE7" w:rsidP="00C77FE7">
      <w:pPr>
        <w:pStyle w:val="Para"/>
      </w:pPr>
      <w:r w:rsidRPr="00054EE6">
        <w:t>Test ping latency (round trip delay) from Local PC to Remote PC</w:t>
      </w:r>
      <w:r>
        <w:t xml:space="preserve"> </w:t>
      </w:r>
    </w:p>
    <w:p w:rsidR="00C77FE7" w:rsidRDefault="00C77FE7" w:rsidP="00C77FE7">
      <w:pPr>
        <w:pStyle w:val="Heading5"/>
      </w:pPr>
      <w:r>
        <w:t>Test Equipment Required</w:t>
      </w:r>
    </w:p>
    <w:p w:rsidR="00C77FE7" w:rsidRDefault="00C77FE7" w:rsidP="00C77FE7">
      <w:pPr>
        <w:pStyle w:val="Bul1"/>
      </w:pPr>
      <w:r w:rsidRPr="00054EE6">
        <w:t>2 x ODUs</w:t>
      </w:r>
    </w:p>
    <w:p w:rsidR="0036751D" w:rsidRDefault="0036751D" w:rsidP="0042765B">
      <w:pPr>
        <w:pStyle w:val="Bul1"/>
      </w:pPr>
      <w:r w:rsidRPr="00054EE6">
        <w:t xml:space="preserve">1 x </w:t>
      </w:r>
      <w:r w:rsidR="0042765B">
        <w:t>TBD</w:t>
      </w:r>
    </w:p>
    <w:p w:rsidR="0036751D" w:rsidRDefault="0036751D" w:rsidP="0042765B">
      <w:pPr>
        <w:pStyle w:val="Bul1"/>
      </w:pPr>
      <w:r w:rsidRPr="00054EE6">
        <w:t xml:space="preserve">1 x </w:t>
      </w:r>
      <w:r w:rsidR="0042765B">
        <w:t>TBD</w:t>
      </w:r>
    </w:p>
    <w:p w:rsidR="00C77FE7" w:rsidRDefault="00C77FE7" w:rsidP="00C77FE7">
      <w:pPr>
        <w:pStyle w:val="Bul1"/>
      </w:pPr>
      <w:r w:rsidRPr="00054EE6">
        <w:t xml:space="preserve">2 x PC running </w:t>
      </w:r>
      <w:proofErr w:type="spellStart"/>
      <w:r>
        <w:t>I</w:t>
      </w:r>
      <w:r w:rsidRPr="00054EE6">
        <w:t>perf</w:t>
      </w:r>
      <w:proofErr w:type="spellEnd"/>
      <w:r w:rsidRPr="00054EE6">
        <w:t xml:space="preserve"> application</w:t>
      </w:r>
    </w:p>
    <w:p w:rsidR="00C77FE7" w:rsidRPr="00C77FE7" w:rsidRDefault="00C77FE7" w:rsidP="00C77FE7">
      <w:pPr>
        <w:pStyle w:val="Bul1"/>
      </w:pPr>
      <w:r w:rsidRPr="00054EE6">
        <w:t xml:space="preserve">1x CD with latest </w:t>
      </w:r>
      <w:proofErr w:type="spellStart"/>
      <w:r>
        <w:t>Airmux</w:t>
      </w:r>
      <w:proofErr w:type="spellEnd"/>
      <w:r w:rsidRPr="00054EE6">
        <w:t xml:space="preserve"> manager</w:t>
      </w:r>
    </w:p>
    <w:tbl>
      <w:tblPr>
        <w:tblW w:w="0" w:type="auto"/>
        <w:tblInd w:w="103" w:type="dxa"/>
        <w:tblLook w:val="04A0"/>
      </w:tblPr>
      <w:tblGrid>
        <w:gridCol w:w="803"/>
        <w:gridCol w:w="4109"/>
        <w:gridCol w:w="1960"/>
        <w:gridCol w:w="1112"/>
        <w:gridCol w:w="266"/>
        <w:gridCol w:w="1611"/>
      </w:tblGrid>
      <w:tr w:rsidR="008D27B1" w:rsidRPr="00054EE6" w:rsidTr="00C77FE7">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054EE6" w:rsidRDefault="008D27B1" w:rsidP="001665A8">
            <w:pPr>
              <w:spacing w:after="0"/>
              <w:jc w:val="center"/>
              <w:rPr>
                <w:rFonts w:ascii="Tahoma" w:hAnsi="Tahoma" w:cs="Tahoma"/>
                <w:b/>
                <w:bCs/>
                <w:color w:val="003366"/>
              </w:rPr>
            </w:pPr>
            <w:r w:rsidRPr="00054EE6">
              <w:rPr>
                <w:rFonts w:ascii="Tahoma" w:hAnsi="Tahoma" w:cs="Tahoma"/>
                <w:b/>
                <w:bCs/>
                <w:color w:val="003366"/>
              </w:rPr>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1665A8">
            <w:pPr>
              <w:spacing w:after="0"/>
              <w:jc w:val="center"/>
              <w:rPr>
                <w:rFonts w:ascii="Tahoma" w:hAnsi="Tahoma" w:cs="Tahoma"/>
                <w:b/>
                <w:bCs/>
                <w:color w:val="003366"/>
              </w:rPr>
            </w:pPr>
            <w:r w:rsidRPr="00054EE6">
              <w:rPr>
                <w:rFonts w:ascii="Tahoma" w:hAnsi="Tahoma" w:cs="Tahoma"/>
                <w:b/>
                <w:bCs/>
                <w:color w:val="003366"/>
              </w:rPr>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1665A8">
            <w:pPr>
              <w:spacing w:after="0"/>
              <w:jc w:val="center"/>
              <w:rPr>
                <w:rFonts w:ascii="Tahoma" w:hAnsi="Tahoma" w:cs="Tahoma"/>
                <w:b/>
                <w:bCs/>
                <w:color w:val="003366"/>
              </w:rPr>
            </w:pPr>
            <w:r w:rsidRPr="00054EE6">
              <w:rPr>
                <w:rFonts w:ascii="Tahoma" w:hAnsi="Tahoma" w:cs="Tahoma"/>
                <w:b/>
                <w:bCs/>
                <w:color w:val="003366"/>
              </w:rPr>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1665A8">
            <w:pPr>
              <w:spacing w:after="0"/>
              <w:jc w:val="center"/>
              <w:rPr>
                <w:rFonts w:ascii="Tahoma" w:hAnsi="Tahoma" w:cs="Tahoma"/>
                <w:b/>
                <w:bCs/>
                <w:color w:val="003366"/>
              </w:rPr>
            </w:pPr>
            <w:r w:rsidRPr="00054EE6">
              <w:rPr>
                <w:rFonts w:ascii="Tahoma" w:hAnsi="Tahoma" w:cs="Tahoma"/>
                <w:b/>
                <w:bCs/>
                <w:color w:val="003366"/>
              </w:rPr>
              <w:t>Actual Results</w:t>
            </w:r>
          </w:p>
        </w:tc>
        <w:tc>
          <w:tcPr>
            <w:tcW w:w="0" w:type="auto"/>
            <w:tcBorders>
              <w:top w:val="nil"/>
              <w:left w:val="nil"/>
              <w:bottom w:val="nil"/>
              <w:right w:val="nil"/>
            </w:tcBorders>
            <w:shd w:val="clear" w:color="000000" w:fill="FFFFFF"/>
            <w:hideMark/>
          </w:tcPr>
          <w:p w:rsidR="008D27B1" w:rsidRPr="00054EE6" w:rsidRDefault="008D27B1" w:rsidP="001665A8">
            <w:pPr>
              <w:spacing w:after="0"/>
              <w:rPr>
                <w:rFonts w:ascii="Palatino Linotype" w:hAnsi="Palatino Linotype" w:cs="Times New Roman"/>
              </w:rPr>
            </w:pPr>
            <w:r w:rsidRPr="00054EE6">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054EE6" w:rsidRDefault="008D27B1" w:rsidP="001665A8">
            <w:pPr>
              <w:spacing w:after="0"/>
              <w:jc w:val="center"/>
              <w:rPr>
                <w:rFonts w:ascii="Tahoma" w:hAnsi="Tahoma" w:cs="Tahoma"/>
                <w:b/>
                <w:bCs/>
                <w:color w:val="003366"/>
              </w:rPr>
            </w:pPr>
            <w:r w:rsidRPr="00054EE6">
              <w:rPr>
                <w:rFonts w:ascii="Tahoma" w:hAnsi="Tahoma" w:cs="Tahoma"/>
                <w:b/>
                <w:bCs/>
                <w:color w:val="003366"/>
              </w:rPr>
              <w:t>Comments (or Problems)</w:t>
            </w:r>
          </w:p>
        </w:tc>
      </w:tr>
      <w:tr w:rsidR="008D27B1" w:rsidRPr="00054EE6" w:rsidTr="00C77FE7">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1665A8">
            <w:pPr>
              <w:spacing w:after="0"/>
              <w:jc w:val="center"/>
              <w:rPr>
                <w:rFonts w:ascii="Tahoma" w:hAnsi="Tahoma" w:cs="Tahoma"/>
              </w:rPr>
            </w:pPr>
            <w:r w:rsidRPr="00054EE6">
              <w:rPr>
                <w:rFonts w:ascii="Tahoma" w:hAnsi="Tahoma" w:cs="Tahoma"/>
              </w:rPr>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spacing w:after="0"/>
              <w:rPr>
                <w:rFonts w:ascii="Tahoma" w:hAnsi="Tahoma" w:cs="Tahoma"/>
              </w:rPr>
            </w:pPr>
            <w:r w:rsidRPr="00054EE6">
              <w:rPr>
                <w:rFonts w:ascii="Tahoma" w:hAnsi="Tahoma" w:cs="Tahoma"/>
              </w:rPr>
              <w:t xml:space="preserve">Establish a radio link and make sure link is up and Ethernet service is </w:t>
            </w:r>
            <w:proofErr w:type="spellStart"/>
            <w:r w:rsidRPr="00054EE6">
              <w:rPr>
                <w:rFonts w:ascii="Tahoma" w:hAnsi="Tahoma" w:cs="Tahoma"/>
              </w:rPr>
              <w:t>opened.and</w:t>
            </w:r>
            <w:proofErr w:type="spellEnd"/>
            <w:r w:rsidRPr="00054EE6">
              <w:rPr>
                <w:rFonts w:ascii="Tahoma" w:hAnsi="Tahoma" w:cs="Tahoma"/>
              </w:rPr>
              <w:t xml:space="preserve"> run the "Estimated </w:t>
            </w:r>
            <w:proofErr w:type="spellStart"/>
            <w:r w:rsidRPr="00054EE6">
              <w:rPr>
                <w:rFonts w:ascii="Tahoma" w:hAnsi="Tahoma" w:cs="Tahoma"/>
              </w:rPr>
              <w:t>T</w:t>
            </w:r>
            <w:r w:rsidR="00561D4F">
              <w:rPr>
                <w:rFonts w:ascii="Tahoma" w:hAnsi="Tahoma" w:cs="Tahoma"/>
              </w:rPr>
              <w:t>h</w:t>
            </w:r>
            <w:r w:rsidRPr="00054EE6">
              <w:rPr>
                <w:rFonts w:ascii="Tahoma" w:hAnsi="Tahoma" w:cs="Tahoma"/>
              </w:rPr>
              <w:t>roughPut</w:t>
            </w:r>
            <w:proofErr w:type="spellEnd"/>
            <w:r w:rsidRPr="00054EE6">
              <w:rPr>
                <w:rFonts w:ascii="Tahoma" w:hAnsi="Tahoma" w:cs="Tahoma"/>
              </w:rPr>
              <w:t>" command from the Maintenance menu</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1665A8">
            <w:pPr>
              <w:spacing w:after="0"/>
              <w:rPr>
                <w:rFonts w:ascii="Tahoma" w:hAnsi="Tahoma" w:cs="Tahoma"/>
              </w:rPr>
            </w:pPr>
            <w:r w:rsidRPr="00054EE6">
              <w:rPr>
                <w:rFonts w:ascii="Tahoma" w:hAnsi="Tahoma" w:cs="Tahoma"/>
              </w:rPr>
              <w:t>Capacity of the link doesn't droop</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1665A8">
            <w:pPr>
              <w:spacing w:after="0"/>
              <w:jc w:val="center"/>
              <w:rPr>
                <w:rFonts w:ascii="Tahoma" w:hAnsi="Tahoma" w:cs="Tahoma"/>
              </w:rPr>
            </w:pPr>
            <w:r w:rsidRPr="00054EE6">
              <w:rPr>
                <w:rFonts w:ascii="Tahoma" w:hAnsi="Tahoma" w:cs="Tahoma"/>
              </w:rPr>
              <w:t> </w:t>
            </w:r>
          </w:p>
        </w:tc>
        <w:tc>
          <w:tcPr>
            <w:tcW w:w="0" w:type="auto"/>
            <w:tcBorders>
              <w:top w:val="nil"/>
              <w:left w:val="nil"/>
              <w:bottom w:val="nil"/>
              <w:right w:val="nil"/>
            </w:tcBorders>
            <w:shd w:val="clear" w:color="000000" w:fill="FFFFFF"/>
            <w:vAlign w:val="center"/>
            <w:hideMark/>
          </w:tcPr>
          <w:p w:rsidR="008D27B1" w:rsidRPr="00054EE6" w:rsidRDefault="008D27B1" w:rsidP="001665A8">
            <w:pPr>
              <w:spacing w:after="0"/>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1665A8">
            <w:pPr>
              <w:spacing w:after="0"/>
              <w:rPr>
                <w:rFonts w:ascii="Palatino Linotype" w:hAnsi="Palatino Linotype" w:cs="Times New Roman"/>
              </w:rPr>
            </w:pPr>
            <w:r w:rsidRPr="00054EE6">
              <w:rPr>
                <w:rFonts w:ascii="Palatino Linotype" w:hAnsi="Palatino Linotype" w:cs="Times New Roman"/>
              </w:rPr>
              <w:t> </w:t>
            </w:r>
          </w:p>
        </w:tc>
      </w:tr>
      <w:tr w:rsidR="008D27B1" w:rsidRPr="00054EE6" w:rsidTr="00C77FE7">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1665A8">
            <w:pPr>
              <w:spacing w:after="0"/>
              <w:jc w:val="center"/>
              <w:rPr>
                <w:rFonts w:ascii="Tahoma" w:hAnsi="Tahoma" w:cs="Tahoma"/>
              </w:rPr>
            </w:pPr>
            <w:r w:rsidRPr="00054EE6">
              <w:rPr>
                <w:rFonts w:ascii="Tahoma" w:hAnsi="Tahoma" w:cs="Tahoma"/>
              </w:rPr>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1665A8">
            <w:pPr>
              <w:spacing w:after="0"/>
              <w:rPr>
                <w:rFonts w:ascii="Tahoma" w:hAnsi="Tahoma" w:cs="Tahoma"/>
              </w:rPr>
            </w:pPr>
            <w:r w:rsidRPr="00054EE6">
              <w:rPr>
                <w:rFonts w:ascii="Tahoma" w:hAnsi="Tahoma" w:cs="Tahoma"/>
              </w:rPr>
              <w:t xml:space="preserve">Open a command line window at the local PC and ping the IP address of remote PC. </w:t>
            </w:r>
            <w:proofErr w:type="spellStart"/>
            <w:r w:rsidRPr="00054EE6">
              <w:rPr>
                <w:rFonts w:ascii="Tahoma" w:hAnsi="Tahoma" w:cs="Tahoma"/>
              </w:rPr>
              <w:t>Mesure</w:t>
            </w:r>
            <w:proofErr w:type="spellEnd"/>
            <w:r w:rsidRPr="00054EE6">
              <w:rPr>
                <w:rFonts w:ascii="Tahoma" w:hAnsi="Tahoma" w:cs="Tahoma"/>
              </w:rPr>
              <w:t xml:space="preserve"> latency to local ODU</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1665A8">
            <w:pPr>
              <w:spacing w:after="0"/>
              <w:rPr>
                <w:rFonts w:ascii="Tahoma" w:hAnsi="Tahoma" w:cs="Tahoma"/>
              </w:rPr>
            </w:pPr>
            <w:r w:rsidRPr="00054EE6">
              <w:rPr>
                <w:rFonts w:ascii="Tahoma" w:hAnsi="Tahoma" w:cs="Tahoma"/>
              </w:rPr>
              <w:t xml:space="preserve">average &lt; 9m/s please </w:t>
            </w:r>
            <w:proofErr w:type="spellStart"/>
            <w:r w:rsidRPr="00054EE6">
              <w:rPr>
                <w:rFonts w:ascii="Tahoma" w:hAnsi="Tahoma" w:cs="Tahoma"/>
              </w:rPr>
              <w:t>embedd</w:t>
            </w:r>
            <w:proofErr w:type="spellEnd"/>
            <w:r w:rsidRPr="00054EE6">
              <w:rPr>
                <w:rFonts w:ascii="Tahoma" w:hAnsi="Tahoma" w:cs="Tahoma"/>
              </w:rPr>
              <w:t xml:space="preserve"> results to this sheet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1665A8">
            <w:pPr>
              <w:spacing w:after="0"/>
              <w:jc w:val="center"/>
              <w:rPr>
                <w:rFonts w:ascii="Tahoma" w:hAnsi="Tahoma" w:cs="Tahoma"/>
              </w:rPr>
            </w:pPr>
            <w:r w:rsidRPr="00054EE6">
              <w:rPr>
                <w:rFonts w:ascii="Tahoma" w:hAnsi="Tahoma" w:cs="Tahoma"/>
              </w:rPr>
              <w:t> </w:t>
            </w:r>
          </w:p>
        </w:tc>
        <w:tc>
          <w:tcPr>
            <w:tcW w:w="0" w:type="auto"/>
            <w:tcBorders>
              <w:top w:val="nil"/>
              <w:left w:val="nil"/>
              <w:bottom w:val="nil"/>
              <w:right w:val="nil"/>
            </w:tcBorders>
            <w:shd w:val="clear" w:color="000000" w:fill="FFFFFF"/>
            <w:vAlign w:val="center"/>
            <w:hideMark/>
          </w:tcPr>
          <w:p w:rsidR="008D27B1" w:rsidRPr="00054EE6" w:rsidRDefault="008D27B1" w:rsidP="001665A8">
            <w:pPr>
              <w:spacing w:after="0"/>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1665A8">
            <w:pPr>
              <w:spacing w:after="0"/>
              <w:rPr>
                <w:rFonts w:ascii="Palatino Linotype" w:hAnsi="Palatino Linotype" w:cs="Times New Roman"/>
              </w:rPr>
            </w:pPr>
            <w:r w:rsidRPr="00054EE6">
              <w:rPr>
                <w:rFonts w:ascii="Palatino Linotype" w:hAnsi="Palatino Linotype" w:cs="Times New Roman"/>
              </w:rPr>
              <w:t> </w:t>
            </w:r>
          </w:p>
        </w:tc>
      </w:tr>
    </w:tbl>
    <w:p w:rsidR="008D27B1" w:rsidRDefault="008D27B1" w:rsidP="008D27B1">
      <w:pPr>
        <w:pStyle w:val="Heading2"/>
      </w:pPr>
      <w:bookmarkStart w:id="37" w:name="_Toc434227587"/>
      <w:r>
        <w:t>Latency</w:t>
      </w:r>
      <w:bookmarkEnd w:id="37"/>
    </w:p>
    <w:p w:rsidR="00561D4F" w:rsidRDefault="00561D4F" w:rsidP="00561D4F">
      <w:pPr>
        <w:pStyle w:val="Heading5"/>
      </w:pPr>
      <w:r>
        <w:t>Test Description</w:t>
      </w:r>
    </w:p>
    <w:p w:rsidR="00561D4F" w:rsidRPr="00561D4F" w:rsidRDefault="00561D4F" w:rsidP="00561D4F">
      <w:pPr>
        <w:pStyle w:val="Para"/>
      </w:pPr>
      <w:proofErr w:type="gramStart"/>
      <w:r w:rsidRPr="00561D4F">
        <w:t>To measure the latency for different packet sizes generated by a Packet Generator.</w:t>
      </w:r>
      <w:proofErr w:type="gramEnd"/>
      <w:r w:rsidRPr="00561D4F">
        <w:t xml:space="preserve"> The test method is based on RFC 2544: Benchmarking Terminology for Network Interconnection Devices</w:t>
      </w:r>
    </w:p>
    <w:p w:rsidR="00561D4F" w:rsidRDefault="00561D4F" w:rsidP="00561D4F">
      <w:pPr>
        <w:pStyle w:val="Heading5"/>
      </w:pPr>
      <w:r>
        <w:t>Test Equipment Required</w:t>
      </w:r>
    </w:p>
    <w:p w:rsidR="00561D4F" w:rsidRDefault="00561D4F" w:rsidP="00561D4F">
      <w:pPr>
        <w:pStyle w:val="Bul1"/>
      </w:pPr>
      <w:r w:rsidRPr="00561D4F">
        <w:t>2 x ODUs</w:t>
      </w:r>
    </w:p>
    <w:p w:rsidR="0036751D" w:rsidRDefault="0036751D" w:rsidP="0042765B">
      <w:pPr>
        <w:pStyle w:val="Bul1"/>
      </w:pPr>
      <w:r w:rsidRPr="00054EE6">
        <w:t xml:space="preserve">1 x </w:t>
      </w:r>
      <w:r w:rsidR="0042765B">
        <w:t>TBD</w:t>
      </w:r>
    </w:p>
    <w:p w:rsidR="0036751D" w:rsidRDefault="0036751D" w:rsidP="0042765B">
      <w:pPr>
        <w:pStyle w:val="Bul1"/>
      </w:pPr>
      <w:r w:rsidRPr="00054EE6">
        <w:t xml:space="preserve">1 x </w:t>
      </w:r>
      <w:r w:rsidR="0042765B">
        <w:t>TBD</w:t>
      </w:r>
    </w:p>
    <w:p w:rsidR="00561D4F" w:rsidRDefault="00561D4F" w:rsidP="00561D4F">
      <w:pPr>
        <w:pStyle w:val="Bul1"/>
      </w:pPr>
      <w:r w:rsidRPr="00561D4F">
        <w:t xml:space="preserve">1 x PC running latest </w:t>
      </w:r>
      <w:proofErr w:type="spellStart"/>
      <w:r>
        <w:t>Airmux</w:t>
      </w:r>
      <w:proofErr w:type="spellEnd"/>
      <w:r w:rsidRPr="00561D4F">
        <w:t xml:space="preserve"> manager</w:t>
      </w:r>
    </w:p>
    <w:p w:rsidR="00ED6D15" w:rsidRPr="00ED6D15" w:rsidRDefault="00561D4F" w:rsidP="00561D4F">
      <w:pPr>
        <w:pStyle w:val="Bul1"/>
      </w:pPr>
      <w:r w:rsidRPr="00561D4F">
        <w:t xml:space="preserve">1 x Packet Generator (Like </w:t>
      </w:r>
      <w:proofErr w:type="spellStart"/>
      <w:r w:rsidRPr="00561D4F">
        <w:t>SmartBit</w:t>
      </w:r>
      <w:proofErr w:type="spellEnd"/>
      <w:r w:rsidRPr="00561D4F">
        <w:t>)</w:t>
      </w:r>
    </w:p>
    <w:tbl>
      <w:tblPr>
        <w:tblW w:w="0" w:type="auto"/>
        <w:tblInd w:w="103" w:type="dxa"/>
        <w:tblLook w:val="04A0"/>
      </w:tblPr>
      <w:tblGrid>
        <w:gridCol w:w="768"/>
        <w:gridCol w:w="4100"/>
        <w:gridCol w:w="2201"/>
        <w:gridCol w:w="1030"/>
        <w:gridCol w:w="276"/>
        <w:gridCol w:w="1486"/>
      </w:tblGrid>
      <w:tr w:rsidR="008D27B1" w:rsidRPr="00054EE6" w:rsidTr="00ED6D15">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054EE6" w:rsidRDefault="008D27B1" w:rsidP="00561D4F">
            <w:pPr>
              <w:pStyle w:val="TableHead"/>
            </w:pPr>
            <w:r w:rsidRPr="00054EE6">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561D4F">
            <w:pPr>
              <w:pStyle w:val="TableHead"/>
            </w:pPr>
            <w:r w:rsidRPr="00054EE6">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561D4F">
            <w:pPr>
              <w:pStyle w:val="TableHead"/>
            </w:pPr>
            <w:r w:rsidRPr="00054EE6">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054EE6" w:rsidRDefault="008D27B1" w:rsidP="00561D4F">
            <w:pPr>
              <w:pStyle w:val="TableHead"/>
            </w:pPr>
            <w:r w:rsidRPr="00054EE6">
              <w:t>Actual Results</w:t>
            </w:r>
          </w:p>
        </w:tc>
        <w:tc>
          <w:tcPr>
            <w:tcW w:w="0" w:type="auto"/>
            <w:tcBorders>
              <w:top w:val="nil"/>
              <w:left w:val="nil"/>
              <w:bottom w:val="nil"/>
              <w:right w:val="nil"/>
            </w:tcBorders>
            <w:shd w:val="clear" w:color="000000" w:fill="FFFFFF"/>
            <w:hideMark/>
          </w:tcPr>
          <w:p w:rsidR="008D27B1" w:rsidRPr="00054EE6" w:rsidRDefault="008D27B1" w:rsidP="00561D4F">
            <w:pPr>
              <w:pStyle w:val="TableHead"/>
              <w:rPr>
                <w:rFonts w:ascii="Palatino Linotype" w:hAnsi="Palatino Linotype" w:cs="Times New Roman"/>
              </w:rPr>
            </w:pPr>
            <w:r w:rsidRPr="00054EE6">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054EE6" w:rsidRDefault="008D27B1" w:rsidP="00561D4F">
            <w:pPr>
              <w:pStyle w:val="TableHead"/>
            </w:pPr>
            <w:r w:rsidRPr="00054EE6">
              <w:t>Comments (or Problems)</w:t>
            </w:r>
          </w:p>
        </w:tc>
      </w:tr>
      <w:tr w:rsidR="008D27B1" w:rsidRPr="00054EE6" w:rsidTr="00ED6D15">
        <w:trPr>
          <w:trHeight w:val="17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proofErr w:type="spellStart"/>
            <w:r w:rsidRPr="00054EE6">
              <w:t>Esstablish</w:t>
            </w:r>
            <w:proofErr w:type="spellEnd"/>
            <w:r w:rsidRPr="00054EE6">
              <w:t xml:space="preserve"> a radio link and make sure the link is up. </w:t>
            </w:r>
            <w:r w:rsidRPr="00054EE6">
              <w:br/>
              <w:t>RSS (</w:t>
            </w:r>
            <w:proofErr w:type="spellStart"/>
            <w:r w:rsidRPr="00054EE6">
              <w:t>dBm</w:t>
            </w:r>
            <w:proofErr w:type="spellEnd"/>
            <w:r w:rsidRPr="00054EE6">
              <w:t>) on both side of the link - between -55dBm to -62dBm</w:t>
            </w:r>
            <w:r w:rsidRPr="00054EE6">
              <w:br/>
              <w:t>CBW - 20Mhz</w:t>
            </w:r>
            <w:r w:rsidRPr="00054EE6">
              <w:br/>
            </w:r>
            <w:proofErr w:type="spellStart"/>
            <w:r w:rsidRPr="00054EE6">
              <w:t>Asymetric</w:t>
            </w:r>
            <w:proofErr w:type="spellEnd"/>
            <w:r w:rsidRPr="00054EE6">
              <w:t xml:space="preserve"> ratio (</w:t>
            </w:r>
            <w:proofErr w:type="spellStart"/>
            <w:r w:rsidR="00A07333">
              <w:t>Airmux</w:t>
            </w:r>
            <w:proofErr w:type="spellEnd"/>
            <w:r w:rsidRPr="00054EE6">
              <w:t xml:space="preserve"> 2000 B&amp;C&amp;X) -  50%/50%.</w:t>
            </w:r>
            <w:r w:rsidRPr="00054EE6">
              <w:br/>
              <w:t xml:space="preserve">Open </w:t>
            </w:r>
            <w:proofErr w:type="spellStart"/>
            <w:r w:rsidRPr="00054EE6">
              <w:t>etherent</w:t>
            </w:r>
            <w:proofErr w:type="spellEnd"/>
            <w:r w:rsidRPr="00054EE6">
              <w:t xml:space="preserve"> service and run the "Estimated </w:t>
            </w:r>
            <w:proofErr w:type="spellStart"/>
            <w:r w:rsidRPr="00054EE6">
              <w:t>T</w:t>
            </w:r>
            <w:r w:rsidR="00A07333">
              <w:t>h</w:t>
            </w:r>
            <w:r w:rsidRPr="00054EE6">
              <w:t>roughPut</w:t>
            </w:r>
            <w:proofErr w:type="spellEnd"/>
            <w:r w:rsidRPr="00054EE6">
              <w:t>" command from the Maintenance menu</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 xml:space="preserve">Capacity of the link should be stable and expected throughput is according to </w:t>
            </w:r>
            <w:proofErr w:type="spellStart"/>
            <w:r w:rsidR="00A07333">
              <w:t>Airmux</w:t>
            </w:r>
            <w:proofErr w:type="spellEnd"/>
            <w:r w:rsidRPr="00054EE6">
              <w:t xml:space="preserve"> LBC.</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561D4F">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561D4F">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ED6D15">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 xml:space="preserve">Connect first port of the packet </w:t>
            </w:r>
            <w:proofErr w:type="spellStart"/>
            <w:r w:rsidRPr="00054EE6">
              <w:t>gerator</w:t>
            </w:r>
            <w:proofErr w:type="spellEnd"/>
            <w:r w:rsidRPr="00054EE6">
              <w:t xml:space="preserve"> to the </w:t>
            </w:r>
            <w:proofErr w:type="spellStart"/>
            <w:r w:rsidRPr="00054EE6">
              <w:t>Etherent</w:t>
            </w:r>
            <w:proofErr w:type="spellEnd"/>
            <w:r w:rsidRPr="00054EE6">
              <w:t xml:space="preserve"> port of the local ODU and the second port of the packet generator to the </w:t>
            </w:r>
            <w:proofErr w:type="spellStart"/>
            <w:r w:rsidRPr="00054EE6">
              <w:t>Etherent</w:t>
            </w:r>
            <w:proofErr w:type="spellEnd"/>
            <w:r w:rsidRPr="00054EE6">
              <w:t xml:space="preserve"> port of the remote ODU</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561D4F">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561D4F">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ED6D15">
        <w:trPr>
          <w:trHeight w:val="17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Using the "Smart Bit"&gt;"Smart application"&gt;"latency test", test the UL system latency for packet sizes of 64</w:t>
            </w:r>
            <w:proofErr w:type="gramStart"/>
            <w:r w:rsidRPr="00054EE6">
              <w:t>,51</w:t>
            </w:r>
            <w:r w:rsidR="00A07333">
              <w:t>2,1514</w:t>
            </w:r>
            <w:proofErr w:type="gramEnd"/>
            <w:r w:rsidR="00A07333">
              <w:t xml:space="preserve"> bytes.</w:t>
            </w:r>
            <w:r w:rsidR="00A07333">
              <w:br/>
              <w:t>In order to get p</w:t>
            </w:r>
            <w:r w:rsidRPr="00054EE6">
              <w:t>roper latency test results, the</w:t>
            </w:r>
            <w:r w:rsidR="00A07333">
              <w:t xml:space="preserve"> </w:t>
            </w:r>
            <w:r w:rsidRPr="00054EE6">
              <w:t xml:space="preserve">test stream should run at least 120 sec. Repeat the test at least 10 times. The reported value should be the average of the tests values.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 xml:space="preserve">&lt; 6m/s .Please </w:t>
            </w:r>
            <w:proofErr w:type="spellStart"/>
            <w:r w:rsidRPr="00054EE6">
              <w:t>embedd</w:t>
            </w:r>
            <w:proofErr w:type="spellEnd"/>
            <w:r w:rsidRPr="00054EE6">
              <w:t xml:space="preserve"> results to this sheet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561D4F">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561D4F">
            <w:pPr>
              <w:pStyle w:val="TableText"/>
              <w:rPr>
                <w:rFonts w:ascii="Palatino Linotype" w:hAnsi="Palatino Linotype" w:cs="Times New Roman"/>
              </w:rPr>
            </w:pPr>
            <w:r w:rsidRPr="00054EE6">
              <w:rPr>
                <w:rFonts w:ascii="Palatino Linotype" w:hAnsi="Palatino Linotype" w:cs="Times New Roman"/>
              </w:rPr>
              <w:t> </w:t>
            </w:r>
          </w:p>
        </w:tc>
      </w:tr>
      <w:tr w:rsidR="008D27B1" w:rsidRPr="00054EE6" w:rsidTr="00ED6D15">
        <w:trPr>
          <w:trHeight w:val="17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Using the "Smart Bit"&gt;"Smart application"&gt;"latency test", test the DL system latency for or packet sizes of 64</w:t>
            </w:r>
            <w:proofErr w:type="gramStart"/>
            <w:r w:rsidRPr="00054EE6">
              <w:t>,512,1514</w:t>
            </w:r>
            <w:proofErr w:type="gramEnd"/>
            <w:r w:rsidRPr="00054EE6">
              <w:t xml:space="preserve"> bytes.</w:t>
            </w:r>
            <w:r w:rsidRPr="00054EE6">
              <w:br/>
              <w:t xml:space="preserve">In order to get </w:t>
            </w:r>
            <w:proofErr w:type="spellStart"/>
            <w:r w:rsidR="00A07333">
              <w:t>proper</w:t>
            </w:r>
            <w:r w:rsidRPr="00054EE6">
              <w:t>latency</w:t>
            </w:r>
            <w:proofErr w:type="spellEnd"/>
            <w:r w:rsidRPr="00054EE6">
              <w:t xml:space="preserve"> test results, </w:t>
            </w:r>
            <w:r w:rsidR="00A07333">
              <w:t>the test</w:t>
            </w:r>
            <w:r w:rsidRPr="00054EE6">
              <w:t xml:space="preserve"> stream should run at least 120 sec. Repeat the test at least 10 times. The reported value should be the average of the tests values.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 xml:space="preserve">&lt; 6m/s .Please </w:t>
            </w:r>
            <w:proofErr w:type="spellStart"/>
            <w:r w:rsidRPr="00054EE6">
              <w:t>embedd</w:t>
            </w:r>
            <w:proofErr w:type="spellEnd"/>
            <w:r w:rsidRPr="00054EE6">
              <w:t xml:space="preserve"> results to this sheet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054EE6" w:rsidRDefault="008D27B1" w:rsidP="00561D4F">
            <w:pPr>
              <w:pStyle w:val="TableText"/>
            </w:pPr>
            <w:r w:rsidRPr="00054EE6">
              <w:t> </w:t>
            </w:r>
          </w:p>
        </w:tc>
        <w:tc>
          <w:tcPr>
            <w:tcW w:w="0" w:type="auto"/>
            <w:tcBorders>
              <w:top w:val="nil"/>
              <w:left w:val="nil"/>
              <w:bottom w:val="nil"/>
              <w:right w:val="nil"/>
            </w:tcBorders>
            <w:shd w:val="clear" w:color="000000" w:fill="FFFFFF"/>
            <w:vAlign w:val="center"/>
            <w:hideMark/>
          </w:tcPr>
          <w:p w:rsidR="008D27B1" w:rsidRPr="00054EE6" w:rsidRDefault="008D27B1" w:rsidP="00561D4F">
            <w:pPr>
              <w:pStyle w:val="TableText"/>
              <w:rPr>
                <w:rFonts w:ascii="Palatino Linotype" w:hAnsi="Palatino Linotype" w:cs="Times New Roman"/>
              </w:rPr>
            </w:pPr>
            <w:r w:rsidRPr="00054EE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054EE6" w:rsidRDefault="008D27B1" w:rsidP="00561D4F">
            <w:pPr>
              <w:pStyle w:val="TableText"/>
              <w:rPr>
                <w:rFonts w:ascii="Palatino Linotype" w:hAnsi="Palatino Linotype" w:cs="Times New Roman"/>
              </w:rPr>
            </w:pPr>
            <w:r w:rsidRPr="00054EE6">
              <w:rPr>
                <w:rFonts w:ascii="Palatino Linotype" w:hAnsi="Palatino Linotype" w:cs="Times New Roman"/>
              </w:rPr>
              <w:t> </w:t>
            </w:r>
          </w:p>
        </w:tc>
      </w:tr>
    </w:tbl>
    <w:p w:rsidR="008D27B1" w:rsidRDefault="008D27B1" w:rsidP="008D27B1">
      <w:pPr>
        <w:pStyle w:val="Heading2"/>
      </w:pPr>
      <w:bookmarkStart w:id="38" w:name="_Toc433624136"/>
      <w:bookmarkStart w:id="39" w:name="_Toc434227588"/>
      <w:r>
        <w:t>Throughput</w:t>
      </w:r>
      <w:bookmarkEnd w:id="38"/>
      <w:bookmarkEnd w:id="39"/>
    </w:p>
    <w:p w:rsidR="00561D4F" w:rsidRDefault="00561D4F" w:rsidP="00561D4F">
      <w:pPr>
        <w:pStyle w:val="Heading5"/>
      </w:pPr>
      <w:r>
        <w:t>Test Description</w:t>
      </w:r>
    </w:p>
    <w:p w:rsidR="00A07333" w:rsidRDefault="00A07333" w:rsidP="00A07333">
      <w:pPr>
        <w:pStyle w:val="Para"/>
      </w:pPr>
      <w:proofErr w:type="gramStart"/>
      <w:r w:rsidRPr="001D6EF6">
        <w:t xml:space="preserve">Measure FTP performance of </w:t>
      </w:r>
      <w:r>
        <w:t>Airmux-200</w:t>
      </w:r>
      <w:r w:rsidRPr="001D6EF6">
        <w:t xml:space="preserve">, using </w:t>
      </w:r>
      <w:proofErr w:type="spellStart"/>
      <w:r w:rsidRPr="001D6EF6">
        <w:t>iperf</w:t>
      </w:r>
      <w:proofErr w:type="spellEnd"/>
      <w:r w:rsidRPr="001D6EF6">
        <w:t xml:space="preserve"> SW.</w:t>
      </w:r>
      <w:proofErr w:type="gramEnd"/>
    </w:p>
    <w:p w:rsidR="00A07333" w:rsidRPr="00A07333" w:rsidRDefault="00A07333" w:rsidP="00A07333">
      <w:pPr>
        <w:pStyle w:val="Para"/>
      </w:pPr>
      <w:r w:rsidRPr="00A07333">
        <w:t xml:space="preserve">When performing throughput tests, it is recommended using a </w:t>
      </w:r>
      <w:proofErr w:type="spellStart"/>
      <w:r w:rsidRPr="00A07333">
        <w:t>proffesional</w:t>
      </w:r>
      <w:proofErr w:type="spellEnd"/>
      <w:r w:rsidRPr="00A07333">
        <w:t xml:space="preserve"> traffic generator like </w:t>
      </w:r>
      <w:proofErr w:type="spellStart"/>
      <w:r w:rsidRPr="00A07333">
        <w:t>SmartBit</w:t>
      </w:r>
      <w:proofErr w:type="spellEnd"/>
      <w:r w:rsidRPr="00A07333">
        <w:t xml:space="preserve"> or Ixia and run test according to RFC 2544. Software application (.e.g. </w:t>
      </w:r>
      <w:proofErr w:type="spellStart"/>
      <w:r w:rsidRPr="00A07333">
        <w:t>Ipref</w:t>
      </w:r>
      <w:proofErr w:type="spellEnd"/>
      <w:r w:rsidRPr="00A07333">
        <w:t xml:space="preserve">) can also be used </w:t>
      </w:r>
      <w:r w:rsidRPr="00A07333">
        <w:br/>
        <w:t xml:space="preserve">In case of preferring s/w application, please note that the results might be </w:t>
      </w:r>
      <w:proofErr w:type="spellStart"/>
      <w:r w:rsidRPr="00A07333">
        <w:t>differennt</w:t>
      </w:r>
      <w:proofErr w:type="spellEnd"/>
      <w:r w:rsidRPr="00A07333">
        <w:t xml:space="preserve"> from the tests with </w:t>
      </w:r>
      <w:proofErr w:type="spellStart"/>
      <w:r w:rsidRPr="00A07333">
        <w:t>profesional</w:t>
      </w:r>
      <w:proofErr w:type="spellEnd"/>
      <w:r w:rsidRPr="00A07333">
        <w:t xml:space="preserve"> products. This difference is due to PC performances affected by H/W of PC and OS that running on the PC and the capabilities of the s/w applications.</w:t>
      </w:r>
      <w:r w:rsidRPr="00A07333">
        <w:br/>
        <w:t xml:space="preserve">Note - use the attached </w:t>
      </w:r>
      <w:proofErr w:type="spellStart"/>
      <w:r w:rsidRPr="00A07333">
        <w:t>iperf</w:t>
      </w:r>
      <w:proofErr w:type="spellEnd"/>
      <w:r w:rsidRPr="00A07333">
        <w:t xml:space="preserve"> application version 1.7.0.</w:t>
      </w:r>
      <w:r w:rsidRPr="00A07333">
        <w:br/>
        <w:t xml:space="preserve">In order to get more reliable test results, for full duplex test, on each PC run </w:t>
      </w:r>
      <w:proofErr w:type="spellStart"/>
      <w:r w:rsidRPr="00A07333">
        <w:t>Iperf</w:t>
      </w:r>
      <w:proofErr w:type="spellEnd"/>
      <w:r w:rsidRPr="00A07333">
        <w:t xml:space="preserve"> server for uplink session and </w:t>
      </w:r>
      <w:proofErr w:type="spellStart"/>
      <w:r w:rsidRPr="00A07333">
        <w:t>iperf</w:t>
      </w:r>
      <w:proofErr w:type="spellEnd"/>
      <w:r w:rsidRPr="00A07333">
        <w:t xml:space="preserve"> client for downlink session. </w:t>
      </w:r>
      <w:proofErr w:type="gramStart"/>
      <w:r w:rsidRPr="00A07333">
        <w:t>as</w:t>
      </w:r>
      <w:proofErr w:type="gramEnd"/>
      <w:r w:rsidRPr="00A07333">
        <w:t xml:space="preserve"> described in test 3.</w:t>
      </w:r>
    </w:p>
    <w:p w:rsidR="00561D4F" w:rsidRDefault="00561D4F" w:rsidP="00561D4F">
      <w:pPr>
        <w:pStyle w:val="Heading5"/>
      </w:pPr>
      <w:r>
        <w:t>Test Equipment Required</w:t>
      </w:r>
    </w:p>
    <w:p w:rsidR="00A07333" w:rsidRDefault="00A07333" w:rsidP="00A07333">
      <w:pPr>
        <w:pStyle w:val="Bul1"/>
      </w:pPr>
      <w:r w:rsidRPr="001D6EF6">
        <w:t>2 x ODUs</w:t>
      </w:r>
    </w:p>
    <w:p w:rsidR="0036751D" w:rsidRDefault="0036751D" w:rsidP="0042765B">
      <w:pPr>
        <w:pStyle w:val="Bul1"/>
      </w:pPr>
      <w:r>
        <w:t>2</w:t>
      </w:r>
      <w:r w:rsidRPr="00054EE6">
        <w:t xml:space="preserve"> x </w:t>
      </w:r>
      <w:r w:rsidR="0042765B">
        <w:t>TBD</w:t>
      </w:r>
    </w:p>
    <w:p w:rsidR="00A07333" w:rsidRDefault="0042765B" w:rsidP="00A07333">
      <w:pPr>
        <w:pStyle w:val="Bul1"/>
      </w:pPr>
      <w:r>
        <w:t>TBD</w:t>
      </w:r>
      <w:r w:rsidR="00A07333" w:rsidRPr="001D6EF6">
        <w:t xml:space="preserve">2 x PC running </w:t>
      </w:r>
      <w:proofErr w:type="spellStart"/>
      <w:r w:rsidR="00A07333" w:rsidRPr="001D6EF6">
        <w:t>iperf</w:t>
      </w:r>
      <w:proofErr w:type="spellEnd"/>
      <w:r w:rsidR="00A07333" w:rsidRPr="001D6EF6">
        <w:t xml:space="preserve"> application</w:t>
      </w:r>
    </w:p>
    <w:p w:rsidR="00561D4F" w:rsidRPr="00561D4F" w:rsidRDefault="00A07333" w:rsidP="00A07333">
      <w:pPr>
        <w:pStyle w:val="Bul1"/>
      </w:pPr>
      <w:r w:rsidRPr="001D6EF6">
        <w:t xml:space="preserve">1x CD with latest </w:t>
      </w:r>
      <w:r>
        <w:t>AIRMUX</w:t>
      </w:r>
      <w:r w:rsidRPr="001D6EF6">
        <w:t xml:space="preserve"> manager</w:t>
      </w:r>
    </w:p>
    <w:tbl>
      <w:tblPr>
        <w:tblW w:w="0" w:type="auto"/>
        <w:tblInd w:w="103" w:type="dxa"/>
        <w:tblLook w:val="04A0"/>
      </w:tblPr>
      <w:tblGrid>
        <w:gridCol w:w="777"/>
        <w:gridCol w:w="3893"/>
        <w:gridCol w:w="2357"/>
        <w:gridCol w:w="1043"/>
        <w:gridCol w:w="276"/>
        <w:gridCol w:w="1515"/>
      </w:tblGrid>
      <w:tr w:rsidR="008D27B1" w:rsidRPr="001D6EF6" w:rsidTr="00A07333">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1D6EF6" w:rsidRDefault="008D27B1" w:rsidP="00A07333">
            <w:pPr>
              <w:pStyle w:val="TableHead"/>
            </w:pPr>
            <w:r w:rsidRPr="001D6EF6">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1D6EF6" w:rsidRDefault="008D27B1" w:rsidP="00A07333">
            <w:pPr>
              <w:pStyle w:val="TableHead"/>
            </w:pPr>
            <w:r w:rsidRPr="001D6EF6">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1D6EF6" w:rsidRDefault="008D27B1" w:rsidP="00A07333">
            <w:pPr>
              <w:pStyle w:val="TableHead"/>
            </w:pPr>
            <w:r w:rsidRPr="001D6EF6">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1D6EF6" w:rsidRDefault="008D27B1" w:rsidP="00A07333">
            <w:pPr>
              <w:pStyle w:val="TableHead"/>
            </w:pPr>
            <w:r w:rsidRPr="001D6EF6">
              <w:t>Actual Results</w:t>
            </w:r>
          </w:p>
        </w:tc>
        <w:tc>
          <w:tcPr>
            <w:tcW w:w="0" w:type="auto"/>
            <w:tcBorders>
              <w:top w:val="nil"/>
              <w:left w:val="nil"/>
              <w:bottom w:val="nil"/>
              <w:right w:val="nil"/>
            </w:tcBorders>
            <w:shd w:val="clear" w:color="000000" w:fill="FFFFFF"/>
            <w:hideMark/>
          </w:tcPr>
          <w:p w:rsidR="008D27B1" w:rsidRPr="001D6EF6" w:rsidRDefault="008D27B1" w:rsidP="00A07333">
            <w:pPr>
              <w:pStyle w:val="TableHead"/>
              <w:rPr>
                <w:rFonts w:ascii="Palatino Linotype" w:hAnsi="Palatino Linotype" w:cs="Times New Roman"/>
              </w:rPr>
            </w:pPr>
            <w:r w:rsidRPr="001D6EF6">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1D6EF6" w:rsidRDefault="008D27B1" w:rsidP="00A07333">
            <w:pPr>
              <w:pStyle w:val="TableHead"/>
            </w:pPr>
            <w:r w:rsidRPr="001D6EF6">
              <w:t>Comments (or Problems)</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A07333" w:rsidP="00A07333">
            <w:pPr>
              <w:pStyle w:val="TableText"/>
            </w:pPr>
            <w:r>
              <w:t>Es</w:t>
            </w:r>
            <w:r w:rsidR="008D27B1" w:rsidRPr="001D6EF6">
              <w:t xml:space="preserve">tablish a radio link and make sure the link is up. </w:t>
            </w:r>
            <w:r w:rsidR="008D27B1" w:rsidRPr="001D6EF6">
              <w:br/>
              <w:t xml:space="preserve">Open </w:t>
            </w:r>
            <w:r w:rsidR="008D27B1">
              <w:t>AIRMUX</w:t>
            </w:r>
            <w:r w:rsidR="008D27B1" w:rsidRPr="001D6EF6">
              <w:t xml:space="preserve"> manager go to Site Configuration -&gt; Ethernet and </w:t>
            </w:r>
            <w:proofErr w:type="spellStart"/>
            <w:r w:rsidR="008D27B1" w:rsidRPr="001D6EF6">
              <w:t>and</w:t>
            </w:r>
            <w:proofErr w:type="spellEnd"/>
            <w:r w:rsidR="008D27B1" w:rsidRPr="001D6EF6">
              <w:t xml:space="preserve"> in "Ethernet Ports Configuration" check that the "Current" </w:t>
            </w:r>
            <w:proofErr w:type="spellStart"/>
            <w:r w:rsidR="008D27B1" w:rsidRPr="001D6EF6">
              <w:t>Etherent</w:t>
            </w:r>
            <w:proofErr w:type="spellEnd"/>
            <w:r w:rsidR="008D27B1" w:rsidRPr="001D6EF6">
              <w:t xml:space="preserve"> duplex rate is the properly (</w:t>
            </w:r>
            <w:proofErr w:type="spellStart"/>
            <w:r w:rsidR="008D27B1" w:rsidRPr="001D6EF6">
              <w:t>e.g</w:t>
            </w:r>
            <w:proofErr w:type="spellEnd"/>
            <w:r w:rsidR="008D27B1" w:rsidRPr="001D6EF6">
              <w:t xml:space="preserve"> 100Mbps/FD).</w:t>
            </w:r>
            <w:r w:rsidR="008D27B1" w:rsidRPr="001D6EF6">
              <w:br/>
            </w:r>
            <w:proofErr w:type="spellStart"/>
            <w:r w:rsidR="008D27B1" w:rsidRPr="001D6EF6">
              <w:t>Cofigure</w:t>
            </w:r>
            <w:proofErr w:type="spellEnd"/>
            <w:r w:rsidR="008D27B1" w:rsidRPr="001D6EF6">
              <w:t xml:space="preserve"> link to dual antenna type and MIMO and Set the Rate [Mbps] to Adaptive</w:t>
            </w:r>
            <w:r w:rsidR="008D27B1" w:rsidRPr="001D6EF6">
              <w:br/>
              <w:t xml:space="preserve">Open </w:t>
            </w:r>
            <w:proofErr w:type="spellStart"/>
            <w:r w:rsidR="008D27B1" w:rsidRPr="001D6EF6">
              <w:t>etherent</w:t>
            </w:r>
            <w:proofErr w:type="spellEnd"/>
            <w:r w:rsidR="008D27B1" w:rsidRPr="001D6EF6">
              <w:t xml:space="preserve"> service and run the "Estimated </w:t>
            </w:r>
            <w:proofErr w:type="spellStart"/>
            <w:r w:rsidR="008D27B1" w:rsidRPr="001D6EF6">
              <w:t>TroughPut</w:t>
            </w:r>
            <w:proofErr w:type="spellEnd"/>
            <w:r w:rsidR="008D27B1" w:rsidRPr="001D6EF6">
              <w:t>" command from the Maintenance menu</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Capacity of the link should be stable and expected throughput is according to </w:t>
            </w:r>
            <w:r>
              <w:t>AIRMUX</w:t>
            </w:r>
            <w:r w:rsidRPr="001D6EF6">
              <w:t xml:space="preserve"> LBC.</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Save iperf.exe application to c:\  at both remote and local PC's/laptops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iperf.exe is located  at c:\  at both sites PC's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8D27B1" w:rsidRPr="001D6EF6" w:rsidRDefault="008D27B1" w:rsidP="00A07333">
            <w:pPr>
              <w:pStyle w:val="TableHeadLeft"/>
            </w:pPr>
            <w:r w:rsidRPr="001D6EF6">
              <w:t>Test 1: UL Throughput (Remote to Local)</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HeadLeft"/>
            </w:pPr>
            <w:r w:rsidRPr="001D6EF6">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HeadLeft"/>
              <w:rPr>
                <w:rFonts w:ascii="Palatino Linotype" w:hAnsi="Palatino Linotype" w:cs="Times New Roman"/>
              </w:rPr>
            </w:pPr>
            <w:r w:rsidRPr="001D6EF6">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HeadLef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HeadLef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Open a command line window at the </w:t>
            </w:r>
            <w:r w:rsidRPr="001D6EF6">
              <w:rPr>
                <w:b/>
                <w:bCs/>
              </w:rPr>
              <w:t>local</w:t>
            </w:r>
            <w:r w:rsidRPr="001D6EF6">
              <w:t xml:space="preserve"> PC. Change directory to        c:\. Set the local PC to be an FTP Server by using the following command line: </w:t>
            </w:r>
            <w:r w:rsidRPr="001D6EF6">
              <w:br/>
            </w:r>
            <w:r w:rsidRPr="001D6EF6">
              <w:rPr>
                <w:b/>
                <w:bCs/>
              </w:rPr>
              <w:t xml:space="preserve">c:\iperf -s -i1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FTP Server is set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Open a command line window at the </w:t>
            </w:r>
            <w:r w:rsidRPr="001D6EF6">
              <w:rPr>
                <w:b/>
                <w:bCs/>
              </w:rPr>
              <w:t>remote</w:t>
            </w:r>
            <w:r w:rsidRPr="001D6EF6">
              <w:t xml:space="preserve"> PC. Change directory         to c:\. Set the remote PC to be an FTP client by using the following command line: </w:t>
            </w:r>
            <w:r w:rsidRPr="001D6EF6">
              <w:br/>
            </w:r>
            <w:r w:rsidRPr="001D6EF6">
              <w:rPr>
                <w:b/>
                <w:bCs/>
              </w:rPr>
              <w:t>c:\iperf -c &lt;</w:t>
            </w:r>
            <w:proofErr w:type="spellStart"/>
            <w:r w:rsidRPr="001D6EF6">
              <w:rPr>
                <w:b/>
                <w:bCs/>
              </w:rPr>
              <w:t>ip</w:t>
            </w:r>
            <w:proofErr w:type="spellEnd"/>
            <w:r w:rsidRPr="001D6EF6">
              <w:rPr>
                <w:b/>
                <w:bCs/>
              </w:rPr>
              <w:t xml:space="preserve"> address of </w:t>
            </w:r>
            <w:proofErr w:type="spellStart"/>
            <w:r w:rsidRPr="001D6EF6">
              <w:rPr>
                <w:b/>
                <w:bCs/>
              </w:rPr>
              <w:t>iperf</w:t>
            </w:r>
            <w:proofErr w:type="spellEnd"/>
            <w:r w:rsidRPr="001D6EF6">
              <w:rPr>
                <w:b/>
                <w:bCs/>
              </w:rPr>
              <w:t xml:space="preserve"> server&gt; -P10 -i1 -t 300</w:t>
            </w:r>
            <w:r w:rsidRPr="001D6EF6">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FTP Client is set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br/>
              <w:t xml:space="preserve">Start test by running </w:t>
            </w:r>
            <w:proofErr w:type="spellStart"/>
            <w:r w:rsidRPr="001D6EF6">
              <w:t>iperf</w:t>
            </w:r>
            <w:proofErr w:type="spellEnd"/>
            <w:r w:rsidRPr="001D6EF6">
              <w:t xml:space="preserve"> server and client on the local and remote pc.</w:t>
            </w:r>
            <w:r w:rsidRPr="001D6EF6">
              <w:br/>
              <w:t xml:space="preserve">Verify using NMS, </w:t>
            </w:r>
            <w:proofErr w:type="gramStart"/>
            <w:r w:rsidRPr="001D6EF6">
              <w:t>that  UL</w:t>
            </w:r>
            <w:proofErr w:type="gramEnd"/>
            <w:r w:rsidRPr="001D6EF6">
              <w:t xml:space="preserve"> Ethernet traffic equals to actual Eth </w:t>
            </w:r>
            <w:proofErr w:type="spellStart"/>
            <w:r w:rsidRPr="001D6EF6">
              <w:t>Tput</w:t>
            </w:r>
            <w:proofErr w:type="spellEnd"/>
            <w:r w:rsidRPr="001D6EF6">
              <w:br/>
              <w:t>Verify FTP expected result.</w:t>
            </w:r>
            <w:r w:rsidRPr="001D6EF6">
              <w:br/>
            </w:r>
            <w:r w:rsidRPr="001D6EF6">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NMS Ethernet traffic full duplex equals to </w:t>
            </w:r>
            <w:proofErr w:type="spellStart"/>
            <w:r w:rsidRPr="001D6EF6">
              <w:t>actuall</w:t>
            </w:r>
            <w:proofErr w:type="spellEnd"/>
            <w:r w:rsidRPr="001D6EF6">
              <w:t xml:space="preserve"> Eth </w:t>
            </w:r>
            <w:proofErr w:type="spellStart"/>
            <w:r w:rsidRPr="001D6EF6">
              <w:t>Tput</w:t>
            </w:r>
            <w:proofErr w:type="spellEnd"/>
            <w:r w:rsidRPr="001D6EF6">
              <w:t>.</w:t>
            </w:r>
            <w:r w:rsidRPr="001D6EF6">
              <w:br/>
              <w:t xml:space="preserve">FTP result not lower </w:t>
            </w:r>
            <w:proofErr w:type="spellStart"/>
            <w:r w:rsidRPr="001D6EF6">
              <w:t>then</w:t>
            </w:r>
            <w:proofErr w:type="spellEnd"/>
            <w:r w:rsidRPr="001D6EF6">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8D27B1" w:rsidRPr="001D6EF6" w:rsidRDefault="008D27B1" w:rsidP="00A07333">
            <w:pPr>
              <w:pStyle w:val="TableHeadLeft"/>
            </w:pPr>
            <w:r w:rsidRPr="001D6EF6">
              <w:t>Test 2: DL Throughput (Local to Remote)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HeadLeft"/>
            </w:pPr>
            <w:r w:rsidRPr="001D6EF6">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HeadLef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HeadLef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HeadLef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Open a command line window at the </w:t>
            </w:r>
            <w:r w:rsidRPr="001D6EF6">
              <w:rPr>
                <w:b/>
                <w:bCs/>
              </w:rPr>
              <w:t>remote</w:t>
            </w:r>
            <w:r w:rsidRPr="001D6EF6">
              <w:t xml:space="preserve"> PC. Change </w:t>
            </w:r>
            <w:proofErr w:type="gramStart"/>
            <w:r w:rsidRPr="001D6EF6">
              <w:t>directory  to</w:t>
            </w:r>
            <w:proofErr w:type="gramEnd"/>
            <w:r w:rsidRPr="001D6EF6">
              <w:t xml:space="preserve"> c:\. Set the local site to be an FTP Server by using the following command line: </w:t>
            </w:r>
            <w:r w:rsidRPr="001D6EF6">
              <w:br/>
            </w:r>
            <w:r w:rsidRPr="001D6EF6">
              <w:rPr>
                <w:b/>
                <w:bCs/>
              </w:rPr>
              <w:t>c:\iperf -s -i1 -p5005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FTP Server is set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7</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Open a command line window at the </w:t>
            </w:r>
            <w:r w:rsidRPr="001D6EF6">
              <w:rPr>
                <w:b/>
                <w:bCs/>
              </w:rPr>
              <w:t>local</w:t>
            </w:r>
            <w:r w:rsidRPr="001D6EF6">
              <w:t xml:space="preserve"> PC. Change </w:t>
            </w:r>
            <w:proofErr w:type="gramStart"/>
            <w:r w:rsidRPr="001D6EF6">
              <w:t>directory  to</w:t>
            </w:r>
            <w:proofErr w:type="gramEnd"/>
            <w:r w:rsidRPr="001D6EF6">
              <w:t xml:space="preserve"> c:\. Set the local site to be FTP client by using the following command line: </w:t>
            </w:r>
            <w:r w:rsidRPr="001D6EF6">
              <w:br/>
            </w:r>
            <w:r w:rsidRPr="001D6EF6">
              <w:rPr>
                <w:b/>
                <w:bCs/>
              </w:rPr>
              <w:t>c:\iperf -c &lt;</w:t>
            </w:r>
            <w:proofErr w:type="spellStart"/>
            <w:r w:rsidRPr="001D6EF6">
              <w:rPr>
                <w:b/>
                <w:bCs/>
              </w:rPr>
              <w:t>ip</w:t>
            </w:r>
            <w:proofErr w:type="spellEnd"/>
            <w:r w:rsidRPr="001D6EF6">
              <w:rPr>
                <w:b/>
                <w:bCs/>
              </w:rPr>
              <w:t xml:space="preserve"> address of </w:t>
            </w:r>
            <w:proofErr w:type="spellStart"/>
            <w:r w:rsidRPr="001D6EF6">
              <w:rPr>
                <w:b/>
                <w:bCs/>
              </w:rPr>
              <w:t>iperf</w:t>
            </w:r>
            <w:proofErr w:type="spellEnd"/>
            <w:r w:rsidRPr="001D6EF6">
              <w:rPr>
                <w:b/>
                <w:bCs/>
              </w:rPr>
              <w:t xml:space="preserve"> server&gt; -P10 -i1 -t 300</w:t>
            </w:r>
            <w:r w:rsidRPr="001D6EF6">
              <w:t xml:space="preserve"> -</w:t>
            </w:r>
            <w:r w:rsidRPr="001D6EF6">
              <w:rPr>
                <w:b/>
                <w:bCs/>
              </w:rPr>
              <w:t>p5005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FTP Client is set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auto" w:fill="auto"/>
            <w:vAlign w:val="center"/>
            <w:hideMark/>
          </w:tcPr>
          <w:p w:rsidR="008D27B1" w:rsidRPr="001D6EF6" w:rsidRDefault="008D27B1" w:rsidP="00A07333">
            <w:pPr>
              <w:pStyle w:val="TableText"/>
            </w:pPr>
            <w:r w:rsidRPr="001D6EF6">
              <w:t>8</w:t>
            </w:r>
          </w:p>
        </w:tc>
        <w:tc>
          <w:tcPr>
            <w:tcW w:w="0" w:type="auto"/>
            <w:tcBorders>
              <w:top w:val="nil"/>
              <w:left w:val="nil"/>
              <w:bottom w:val="single" w:sz="4" w:space="0" w:color="auto"/>
              <w:right w:val="single" w:sz="4" w:space="0" w:color="auto"/>
            </w:tcBorders>
            <w:shd w:val="clear" w:color="auto" w:fill="auto"/>
            <w:vAlign w:val="center"/>
            <w:hideMark/>
          </w:tcPr>
          <w:p w:rsidR="008D27B1" w:rsidRPr="001D6EF6" w:rsidRDefault="008D27B1" w:rsidP="00A07333">
            <w:pPr>
              <w:pStyle w:val="TableText"/>
            </w:pPr>
            <w:r w:rsidRPr="001D6EF6">
              <w:br/>
              <w:t xml:space="preserve">Start test by running </w:t>
            </w:r>
            <w:proofErr w:type="spellStart"/>
            <w:r w:rsidRPr="001D6EF6">
              <w:t>iperf</w:t>
            </w:r>
            <w:proofErr w:type="spellEnd"/>
            <w:r w:rsidRPr="001D6EF6">
              <w:t xml:space="preserve"> server and client on the local and remote pc.</w:t>
            </w:r>
            <w:r w:rsidRPr="001D6EF6">
              <w:br/>
              <w:t xml:space="preserve">Verify using NMS, </w:t>
            </w:r>
            <w:proofErr w:type="gramStart"/>
            <w:r w:rsidRPr="001D6EF6">
              <w:t>that  UL</w:t>
            </w:r>
            <w:proofErr w:type="gramEnd"/>
            <w:r w:rsidRPr="001D6EF6">
              <w:t xml:space="preserve"> Ethernet traffic equals to actual Eth </w:t>
            </w:r>
            <w:proofErr w:type="spellStart"/>
            <w:r w:rsidRPr="001D6EF6">
              <w:t>Tput</w:t>
            </w:r>
            <w:proofErr w:type="spellEnd"/>
            <w:r w:rsidRPr="001D6EF6">
              <w:br/>
              <w:t>Verify FTP expected result.</w:t>
            </w:r>
            <w:r w:rsidRPr="001D6EF6">
              <w:br/>
            </w:r>
            <w:r w:rsidRPr="001D6EF6">
              <w:rPr>
                <w:b/>
                <w:bCs/>
                <w:color w:val="FF0000"/>
              </w:rPr>
              <w:t>Note: test run 300s=5min</w:t>
            </w:r>
          </w:p>
        </w:tc>
        <w:tc>
          <w:tcPr>
            <w:tcW w:w="0" w:type="auto"/>
            <w:tcBorders>
              <w:top w:val="nil"/>
              <w:left w:val="nil"/>
              <w:bottom w:val="single" w:sz="4" w:space="0" w:color="auto"/>
              <w:right w:val="single" w:sz="4" w:space="0" w:color="auto"/>
            </w:tcBorders>
            <w:shd w:val="clear" w:color="auto" w:fill="auto"/>
            <w:vAlign w:val="center"/>
            <w:hideMark/>
          </w:tcPr>
          <w:p w:rsidR="008D27B1" w:rsidRPr="001D6EF6" w:rsidRDefault="008D27B1" w:rsidP="00A07333">
            <w:pPr>
              <w:pStyle w:val="TableText"/>
            </w:pPr>
            <w:r w:rsidRPr="001D6EF6">
              <w:t xml:space="preserve">NMS Ethernet traffic full duplex equals to </w:t>
            </w:r>
            <w:proofErr w:type="spellStart"/>
            <w:r w:rsidRPr="001D6EF6">
              <w:t>actuall</w:t>
            </w:r>
            <w:proofErr w:type="spellEnd"/>
            <w:r w:rsidRPr="001D6EF6">
              <w:t xml:space="preserve"> Eth </w:t>
            </w:r>
            <w:proofErr w:type="spellStart"/>
            <w:r w:rsidRPr="001D6EF6">
              <w:t>Tput</w:t>
            </w:r>
            <w:proofErr w:type="spellEnd"/>
            <w:r w:rsidRPr="001D6EF6">
              <w:t>.</w:t>
            </w:r>
            <w:r w:rsidRPr="001D6EF6">
              <w:br/>
              <w:t xml:space="preserve">FTP result not lower </w:t>
            </w:r>
            <w:proofErr w:type="spellStart"/>
            <w:r w:rsidRPr="001D6EF6">
              <w:t>then</w:t>
            </w:r>
            <w:proofErr w:type="spellEnd"/>
            <w:r w:rsidRPr="001D6EF6">
              <w:t xml:space="preserve"> 90%</w:t>
            </w:r>
          </w:p>
        </w:tc>
        <w:tc>
          <w:tcPr>
            <w:tcW w:w="0" w:type="auto"/>
            <w:tcBorders>
              <w:top w:val="nil"/>
              <w:left w:val="nil"/>
              <w:bottom w:val="single" w:sz="4" w:space="0" w:color="auto"/>
              <w:right w:val="single" w:sz="4" w:space="0" w:color="auto"/>
            </w:tcBorders>
            <w:shd w:val="clear" w:color="auto" w:fill="auto"/>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auto" w:fill="auto"/>
            <w:vAlign w:val="center"/>
            <w:hideMark/>
          </w:tcPr>
          <w:p w:rsidR="008D27B1" w:rsidRPr="001D6EF6" w:rsidRDefault="008D27B1" w:rsidP="00A07333">
            <w:pPr>
              <w:pStyle w:val="TableText"/>
              <w:rPr>
                <w:rFonts w:ascii="Palatino Linotype" w:hAnsi="Palatino Linotype" w:cs="Times New Roman"/>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8D27B1" w:rsidRPr="001D6EF6" w:rsidRDefault="008D27B1" w:rsidP="00A07333">
            <w:pPr>
              <w:pStyle w:val="TableHeadLeft"/>
            </w:pPr>
            <w:r w:rsidRPr="001D6EF6">
              <w:t>Test 3: Full Duplex Throughput</w:t>
            </w:r>
          </w:p>
        </w:tc>
        <w:tc>
          <w:tcPr>
            <w:tcW w:w="0" w:type="auto"/>
            <w:tcBorders>
              <w:top w:val="nil"/>
              <w:left w:val="nil"/>
              <w:bottom w:val="single" w:sz="4" w:space="0" w:color="auto"/>
              <w:right w:val="single" w:sz="4" w:space="0" w:color="auto"/>
            </w:tcBorders>
            <w:shd w:val="clear" w:color="auto" w:fill="auto"/>
            <w:vAlign w:val="center"/>
            <w:hideMark/>
          </w:tcPr>
          <w:p w:rsidR="008D27B1" w:rsidRPr="001D6EF6" w:rsidRDefault="008D27B1" w:rsidP="00A07333">
            <w:pPr>
              <w:pStyle w:val="TableHeadLeft"/>
            </w:pPr>
            <w:r w:rsidRPr="001D6EF6">
              <w:t> </w:t>
            </w:r>
          </w:p>
        </w:tc>
        <w:tc>
          <w:tcPr>
            <w:tcW w:w="0" w:type="auto"/>
            <w:tcBorders>
              <w:top w:val="nil"/>
              <w:left w:val="nil"/>
              <w:bottom w:val="single" w:sz="4" w:space="0" w:color="auto"/>
              <w:right w:val="single" w:sz="4" w:space="0" w:color="auto"/>
            </w:tcBorders>
            <w:shd w:val="clear" w:color="auto" w:fill="auto"/>
            <w:vAlign w:val="center"/>
            <w:hideMark/>
          </w:tcPr>
          <w:p w:rsidR="008D27B1" w:rsidRPr="001D6EF6" w:rsidRDefault="008D27B1" w:rsidP="00A07333">
            <w:pPr>
              <w:pStyle w:val="TableHeadLeft"/>
            </w:pPr>
            <w:r w:rsidRPr="001D6EF6">
              <w:t> </w:t>
            </w:r>
          </w:p>
        </w:tc>
        <w:tc>
          <w:tcPr>
            <w:tcW w:w="0" w:type="auto"/>
            <w:tcBorders>
              <w:top w:val="nil"/>
              <w:left w:val="nil"/>
              <w:bottom w:val="nil"/>
              <w:right w:val="nil"/>
            </w:tcBorders>
            <w:shd w:val="clear" w:color="auto" w:fill="auto"/>
            <w:vAlign w:val="center"/>
            <w:hideMark/>
          </w:tcPr>
          <w:p w:rsidR="008D27B1" w:rsidRPr="001D6EF6" w:rsidRDefault="008D27B1" w:rsidP="00A07333">
            <w:pPr>
              <w:pStyle w:val="TableHeadLeft"/>
              <w:rPr>
                <w:rFonts w:ascii="Palatino Linotype" w:hAnsi="Palatino Linotype" w:cs="Times New Roman"/>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D27B1" w:rsidRPr="001D6EF6" w:rsidRDefault="008D27B1" w:rsidP="00A07333">
            <w:pPr>
              <w:pStyle w:val="TableHeadLef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9</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Open two command lines window at the </w:t>
            </w:r>
            <w:r w:rsidRPr="001D6EF6">
              <w:rPr>
                <w:b/>
                <w:bCs/>
              </w:rPr>
              <w:t>Local</w:t>
            </w:r>
            <w:r w:rsidRPr="001D6EF6">
              <w:t xml:space="preserve"> PC. Change </w:t>
            </w:r>
            <w:proofErr w:type="gramStart"/>
            <w:r w:rsidRPr="001D6EF6">
              <w:t>directory  to</w:t>
            </w:r>
            <w:proofErr w:type="gramEnd"/>
            <w:r w:rsidRPr="001D6EF6">
              <w:t xml:space="preserve"> c:\. Set the local site to be an FTP Server by using the following command line: </w:t>
            </w:r>
            <w:r w:rsidRPr="001D6EF6">
              <w:rPr>
                <w:b/>
                <w:bCs/>
              </w:rPr>
              <w:t xml:space="preserve">c:\iperf -s -i1 </w:t>
            </w:r>
            <w:r w:rsidRPr="001D6EF6">
              <w:rPr>
                <w:b/>
                <w:bCs/>
              </w:rPr>
              <w:br/>
            </w:r>
            <w:r w:rsidRPr="001D6EF6">
              <w:t xml:space="preserve">Set the local site to be an FTP </w:t>
            </w:r>
            <w:proofErr w:type="spellStart"/>
            <w:r w:rsidRPr="001D6EF6">
              <w:t>cleint</w:t>
            </w:r>
            <w:proofErr w:type="spellEnd"/>
            <w:r w:rsidRPr="001D6EF6">
              <w:t xml:space="preserve"> by using the following command line: </w:t>
            </w:r>
            <w:r w:rsidRPr="001D6EF6">
              <w:rPr>
                <w:b/>
                <w:bCs/>
              </w:rPr>
              <w:t>c:\iperf -c &lt;</w:t>
            </w:r>
            <w:proofErr w:type="spellStart"/>
            <w:r w:rsidRPr="001D6EF6">
              <w:rPr>
                <w:b/>
                <w:bCs/>
              </w:rPr>
              <w:t>ip</w:t>
            </w:r>
            <w:proofErr w:type="spellEnd"/>
            <w:r w:rsidRPr="001D6EF6">
              <w:rPr>
                <w:b/>
                <w:bCs/>
              </w:rPr>
              <w:t xml:space="preserve"> address of </w:t>
            </w:r>
            <w:proofErr w:type="spellStart"/>
            <w:r w:rsidRPr="001D6EF6">
              <w:rPr>
                <w:b/>
                <w:bCs/>
              </w:rPr>
              <w:t>iperf</w:t>
            </w:r>
            <w:proofErr w:type="spellEnd"/>
            <w:r w:rsidRPr="001D6EF6">
              <w:rPr>
                <w:b/>
                <w:bCs/>
              </w:rPr>
              <w:t xml:space="preserve"> server&gt; -P10 -i1 -t 300 -p5005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FTP Server and client are set in Local PC</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10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Open two command lines window at the </w:t>
            </w:r>
            <w:r w:rsidRPr="001D6EF6">
              <w:rPr>
                <w:b/>
                <w:bCs/>
              </w:rPr>
              <w:t>Remote</w:t>
            </w:r>
            <w:r w:rsidRPr="001D6EF6">
              <w:t xml:space="preserve"> PC. Change </w:t>
            </w:r>
            <w:proofErr w:type="gramStart"/>
            <w:r w:rsidRPr="001D6EF6">
              <w:t>directory  to</w:t>
            </w:r>
            <w:proofErr w:type="gramEnd"/>
            <w:r w:rsidRPr="001D6EF6">
              <w:t xml:space="preserve"> c:\. Set the local site to be an FTP Server by using the following command line: </w:t>
            </w:r>
            <w:r w:rsidRPr="001D6EF6">
              <w:rPr>
                <w:b/>
                <w:bCs/>
              </w:rPr>
              <w:t>c:\iperf -s -i1 -p5005</w:t>
            </w:r>
            <w:r w:rsidRPr="001D6EF6">
              <w:rPr>
                <w:b/>
                <w:bCs/>
              </w:rPr>
              <w:br/>
            </w:r>
            <w:r w:rsidRPr="001D6EF6">
              <w:t xml:space="preserve">Set the local site to be an FTP </w:t>
            </w:r>
            <w:proofErr w:type="spellStart"/>
            <w:r w:rsidRPr="001D6EF6">
              <w:t>cleint</w:t>
            </w:r>
            <w:proofErr w:type="spellEnd"/>
            <w:r w:rsidRPr="001D6EF6">
              <w:t xml:space="preserve"> by using the following command line: </w:t>
            </w:r>
            <w:r w:rsidRPr="001D6EF6">
              <w:rPr>
                <w:b/>
                <w:bCs/>
              </w:rPr>
              <w:t>c:\iperf -c &lt;</w:t>
            </w:r>
            <w:proofErr w:type="spellStart"/>
            <w:r w:rsidRPr="001D6EF6">
              <w:rPr>
                <w:b/>
                <w:bCs/>
              </w:rPr>
              <w:t>ip</w:t>
            </w:r>
            <w:proofErr w:type="spellEnd"/>
            <w:r w:rsidRPr="001D6EF6">
              <w:rPr>
                <w:b/>
                <w:bCs/>
              </w:rPr>
              <w:t xml:space="preserve"> address of </w:t>
            </w:r>
            <w:proofErr w:type="spellStart"/>
            <w:r w:rsidRPr="001D6EF6">
              <w:rPr>
                <w:b/>
                <w:bCs/>
              </w:rPr>
              <w:t>iperf</w:t>
            </w:r>
            <w:proofErr w:type="spellEnd"/>
            <w:r w:rsidRPr="001D6EF6">
              <w:rPr>
                <w:b/>
                <w:bCs/>
              </w:rPr>
              <w:t xml:space="preserve"> server&gt; -P10 -i1 -t 300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FTP Server and client are set in Remote PC</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11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proofErr w:type="spellStart"/>
            <w:r w:rsidRPr="001D6EF6">
              <w:t>Cofigure</w:t>
            </w:r>
            <w:proofErr w:type="spellEnd"/>
            <w:r w:rsidRPr="001D6EF6">
              <w:t xml:space="preserve"> link to dual antenna type and </w:t>
            </w:r>
            <w:r w:rsidRPr="001D6EF6">
              <w:rPr>
                <w:b/>
                <w:bCs/>
              </w:rPr>
              <w:t>MIMO</w:t>
            </w:r>
            <w:r w:rsidRPr="001D6EF6">
              <w:t xml:space="preserve">. </w:t>
            </w:r>
            <w:r w:rsidRPr="001D6EF6">
              <w:br/>
              <w:t>Set the Rate [Mbps] to the minimum rate.</w:t>
            </w:r>
            <w:r w:rsidRPr="001D6EF6">
              <w:br/>
              <w:t xml:space="preserve">Start test by running </w:t>
            </w:r>
            <w:proofErr w:type="spellStart"/>
            <w:r w:rsidRPr="001D6EF6">
              <w:t>iperf</w:t>
            </w:r>
            <w:proofErr w:type="spellEnd"/>
            <w:r w:rsidRPr="001D6EF6">
              <w:t xml:space="preserve"> server and client on the local and remote pc.</w:t>
            </w:r>
            <w:r w:rsidRPr="001D6EF6">
              <w:br/>
              <w:t xml:space="preserve">Verify using NMS, </w:t>
            </w:r>
            <w:proofErr w:type="gramStart"/>
            <w:r w:rsidRPr="001D6EF6">
              <w:t>that  Ethernet</w:t>
            </w:r>
            <w:proofErr w:type="gramEnd"/>
            <w:r w:rsidRPr="001D6EF6">
              <w:t xml:space="preserve"> traffic full duplex equals to actual Eth </w:t>
            </w:r>
            <w:proofErr w:type="spellStart"/>
            <w:r w:rsidRPr="001D6EF6">
              <w:t>Tput</w:t>
            </w:r>
            <w:proofErr w:type="spellEnd"/>
            <w:r w:rsidRPr="001D6EF6">
              <w:br/>
              <w:t>Verify FTP expected result.</w:t>
            </w:r>
            <w:r w:rsidRPr="001D6EF6">
              <w:br/>
            </w:r>
            <w:r w:rsidRPr="001D6EF6">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NMS Ethernet traffic full duplex equals to </w:t>
            </w:r>
            <w:proofErr w:type="spellStart"/>
            <w:r w:rsidRPr="001D6EF6">
              <w:t>actuall</w:t>
            </w:r>
            <w:proofErr w:type="spellEnd"/>
            <w:r w:rsidRPr="001D6EF6">
              <w:t xml:space="preserve"> Eth </w:t>
            </w:r>
            <w:proofErr w:type="spellStart"/>
            <w:r w:rsidRPr="001D6EF6">
              <w:t>Tput</w:t>
            </w:r>
            <w:proofErr w:type="spellEnd"/>
            <w:r w:rsidRPr="001D6EF6">
              <w:t>.</w:t>
            </w:r>
            <w:r w:rsidRPr="001D6EF6">
              <w:br/>
              <w:t xml:space="preserve">FTP result not lower </w:t>
            </w:r>
            <w:proofErr w:type="spellStart"/>
            <w:r w:rsidRPr="001D6EF6">
              <w:t>then</w:t>
            </w:r>
            <w:proofErr w:type="spellEnd"/>
            <w:r w:rsidRPr="001D6EF6">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12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Set the Rate [Mbps] to the maximum.</w:t>
            </w:r>
            <w:r w:rsidRPr="001D6EF6">
              <w:br/>
              <w:t xml:space="preserve">Start test by running </w:t>
            </w:r>
            <w:proofErr w:type="spellStart"/>
            <w:r w:rsidRPr="001D6EF6">
              <w:t>iperf</w:t>
            </w:r>
            <w:proofErr w:type="spellEnd"/>
            <w:r w:rsidRPr="001D6EF6">
              <w:t xml:space="preserve"> server and client on the local and remote pc.</w:t>
            </w:r>
            <w:r w:rsidRPr="001D6EF6">
              <w:br/>
              <w:t xml:space="preserve">Verify using NMS, </w:t>
            </w:r>
            <w:proofErr w:type="gramStart"/>
            <w:r w:rsidRPr="001D6EF6">
              <w:t>that  Ethernet</w:t>
            </w:r>
            <w:proofErr w:type="gramEnd"/>
            <w:r w:rsidRPr="001D6EF6">
              <w:t xml:space="preserve"> traffic full duplex equals to actual Eth </w:t>
            </w:r>
            <w:proofErr w:type="spellStart"/>
            <w:r w:rsidRPr="001D6EF6">
              <w:t>Tput</w:t>
            </w:r>
            <w:proofErr w:type="spellEnd"/>
            <w:r w:rsidRPr="001D6EF6">
              <w:br/>
              <w:t>Verify FTP expected result.</w:t>
            </w:r>
            <w:r w:rsidRPr="001D6EF6">
              <w:br/>
            </w:r>
            <w:r w:rsidRPr="001D6EF6">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NMS Ethernet traffic full duplex equals to </w:t>
            </w:r>
            <w:proofErr w:type="spellStart"/>
            <w:r w:rsidRPr="001D6EF6">
              <w:t>actuall</w:t>
            </w:r>
            <w:proofErr w:type="spellEnd"/>
            <w:r w:rsidRPr="001D6EF6">
              <w:t xml:space="preserve"> Eth </w:t>
            </w:r>
            <w:proofErr w:type="spellStart"/>
            <w:r w:rsidRPr="001D6EF6">
              <w:t>Tput</w:t>
            </w:r>
            <w:proofErr w:type="spellEnd"/>
            <w:r w:rsidRPr="001D6EF6">
              <w:t>.</w:t>
            </w:r>
            <w:r w:rsidRPr="001D6EF6">
              <w:br/>
              <w:t xml:space="preserve">FTP result not lower </w:t>
            </w:r>
            <w:proofErr w:type="spellStart"/>
            <w:r w:rsidRPr="001D6EF6">
              <w:t>then</w:t>
            </w:r>
            <w:proofErr w:type="spellEnd"/>
            <w:r w:rsidRPr="001D6EF6">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13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proofErr w:type="spellStart"/>
            <w:r w:rsidRPr="001D6EF6">
              <w:t>Cofigure</w:t>
            </w:r>
            <w:proofErr w:type="spellEnd"/>
            <w:r w:rsidRPr="001D6EF6">
              <w:t xml:space="preserve"> link to dual antenna type and </w:t>
            </w:r>
            <w:r w:rsidRPr="001D6EF6">
              <w:rPr>
                <w:b/>
                <w:bCs/>
              </w:rPr>
              <w:t>Single</w:t>
            </w:r>
            <w:r w:rsidRPr="001D6EF6">
              <w:t xml:space="preserve">. </w:t>
            </w:r>
            <w:r w:rsidRPr="001D6EF6">
              <w:br/>
              <w:t>Set the Rate [Mbps] to the minimum rate.</w:t>
            </w:r>
            <w:r w:rsidRPr="001D6EF6">
              <w:br/>
              <w:t xml:space="preserve">Start test by running </w:t>
            </w:r>
            <w:proofErr w:type="spellStart"/>
            <w:r w:rsidRPr="001D6EF6">
              <w:t>iperf</w:t>
            </w:r>
            <w:proofErr w:type="spellEnd"/>
            <w:r w:rsidRPr="001D6EF6">
              <w:t xml:space="preserve"> server and client on the local and remote pc.</w:t>
            </w:r>
            <w:r w:rsidRPr="001D6EF6">
              <w:br/>
              <w:t xml:space="preserve">Verify using NMS, </w:t>
            </w:r>
            <w:proofErr w:type="gramStart"/>
            <w:r w:rsidRPr="001D6EF6">
              <w:t>that  Ethernet</w:t>
            </w:r>
            <w:proofErr w:type="gramEnd"/>
            <w:r w:rsidRPr="001D6EF6">
              <w:t xml:space="preserve"> traffic full duplex equals to actual Eth </w:t>
            </w:r>
            <w:proofErr w:type="spellStart"/>
            <w:r w:rsidRPr="001D6EF6">
              <w:t>Tput</w:t>
            </w:r>
            <w:proofErr w:type="spellEnd"/>
            <w:r w:rsidRPr="001D6EF6">
              <w:br/>
              <w:t>Verify FTP expected result.</w:t>
            </w:r>
            <w:r w:rsidRPr="001D6EF6">
              <w:br/>
            </w:r>
            <w:r w:rsidRPr="001D6EF6">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NMS Ethernet traffic full duplex equals to </w:t>
            </w:r>
            <w:proofErr w:type="spellStart"/>
            <w:r w:rsidRPr="001D6EF6">
              <w:t>actuall</w:t>
            </w:r>
            <w:proofErr w:type="spellEnd"/>
            <w:r w:rsidRPr="001D6EF6">
              <w:t xml:space="preserve"> Eth </w:t>
            </w:r>
            <w:proofErr w:type="spellStart"/>
            <w:r w:rsidRPr="001D6EF6">
              <w:t>Tput</w:t>
            </w:r>
            <w:proofErr w:type="spellEnd"/>
            <w:r w:rsidRPr="001D6EF6">
              <w:t>.</w:t>
            </w:r>
            <w:r w:rsidRPr="001D6EF6">
              <w:br/>
              <w:t xml:space="preserve">FTP result not lower </w:t>
            </w:r>
            <w:proofErr w:type="spellStart"/>
            <w:r w:rsidRPr="001D6EF6">
              <w:t>then</w:t>
            </w:r>
            <w:proofErr w:type="spellEnd"/>
            <w:r w:rsidRPr="001D6EF6">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r w:rsidR="008D27B1" w:rsidRPr="001D6EF6" w:rsidTr="00A0733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14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Set the Rate [Mbps] to the maximum.</w:t>
            </w:r>
            <w:r w:rsidRPr="001D6EF6">
              <w:br/>
              <w:t xml:space="preserve">Start test by running </w:t>
            </w:r>
            <w:proofErr w:type="spellStart"/>
            <w:r w:rsidRPr="001D6EF6">
              <w:t>iperf</w:t>
            </w:r>
            <w:proofErr w:type="spellEnd"/>
            <w:r w:rsidRPr="001D6EF6">
              <w:t xml:space="preserve"> server and client on the local and remote pc.</w:t>
            </w:r>
            <w:r w:rsidRPr="001D6EF6">
              <w:br/>
              <w:t xml:space="preserve">Verify using NMS, </w:t>
            </w:r>
            <w:proofErr w:type="gramStart"/>
            <w:r w:rsidRPr="001D6EF6">
              <w:t>that  Ethernet</w:t>
            </w:r>
            <w:proofErr w:type="gramEnd"/>
            <w:r w:rsidRPr="001D6EF6">
              <w:t xml:space="preserve"> traffic full duplex equals to actual Eth </w:t>
            </w:r>
            <w:proofErr w:type="spellStart"/>
            <w:r w:rsidRPr="001D6EF6">
              <w:t>Tput</w:t>
            </w:r>
            <w:proofErr w:type="spellEnd"/>
            <w:r w:rsidRPr="001D6EF6">
              <w:br/>
              <w:t>Verify FTP expected result.</w:t>
            </w:r>
            <w:r w:rsidRPr="001D6EF6">
              <w:br/>
            </w:r>
            <w:r w:rsidRPr="001D6EF6">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xml:space="preserve">NMS Ethernet traffic full duplex equals to </w:t>
            </w:r>
            <w:proofErr w:type="spellStart"/>
            <w:r w:rsidRPr="001D6EF6">
              <w:t>actuall</w:t>
            </w:r>
            <w:proofErr w:type="spellEnd"/>
            <w:r w:rsidRPr="001D6EF6">
              <w:t xml:space="preserve"> Eth </w:t>
            </w:r>
            <w:proofErr w:type="spellStart"/>
            <w:r w:rsidRPr="001D6EF6">
              <w:t>Tput</w:t>
            </w:r>
            <w:proofErr w:type="spellEnd"/>
            <w:r w:rsidRPr="001D6EF6">
              <w:t>.</w:t>
            </w:r>
            <w:r w:rsidRPr="001D6EF6">
              <w:br/>
              <w:t xml:space="preserve">FTP result not lower </w:t>
            </w:r>
            <w:proofErr w:type="spellStart"/>
            <w:r w:rsidRPr="001D6EF6">
              <w:t>then</w:t>
            </w:r>
            <w:proofErr w:type="spellEnd"/>
            <w:r w:rsidRPr="001D6EF6">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1D6EF6" w:rsidRDefault="008D27B1" w:rsidP="00A07333">
            <w:pPr>
              <w:pStyle w:val="TableText"/>
            </w:pPr>
            <w:r w:rsidRPr="001D6EF6">
              <w:t> </w:t>
            </w:r>
          </w:p>
        </w:tc>
        <w:tc>
          <w:tcPr>
            <w:tcW w:w="0" w:type="auto"/>
            <w:tcBorders>
              <w:top w:val="nil"/>
              <w:left w:val="nil"/>
              <w:bottom w:val="nil"/>
              <w:right w:val="nil"/>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1D6EF6" w:rsidRDefault="008D27B1" w:rsidP="00A07333">
            <w:pPr>
              <w:pStyle w:val="TableText"/>
              <w:rPr>
                <w:rFonts w:ascii="Palatino Linotype" w:hAnsi="Palatino Linotype" w:cs="Times New Roman"/>
              </w:rPr>
            </w:pPr>
            <w:r w:rsidRPr="001D6EF6">
              <w:rPr>
                <w:rFonts w:ascii="Palatino Linotype" w:hAnsi="Palatino Linotype" w:cs="Times New Roman"/>
              </w:rPr>
              <w:t> </w:t>
            </w:r>
          </w:p>
        </w:tc>
      </w:tr>
    </w:tbl>
    <w:p w:rsidR="008D27B1" w:rsidRPr="007417B5" w:rsidRDefault="008D27B1" w:rsidP="008D27B1">
      <w:pPr>
        <w:spacing w:after="0"/>
        <w:rPr>
          <w:rFonts w:ascii="Tahoma" w:hAnsi="Tahoma" w:cs="Tahoma"/>
        </w:rPr>
      </w:pPr>
      <w:r w:rsidRPr="007417B5">
        <w:rPr>
          <w:rFonts w:ascii="Tahoma" w:hAnsi="Tahoma" w:cs="Tahoma"/>
        </w:rPr>
        <w:t>1. Ensure that you have a zip file extractor (e.g. WinZip) installed on your computer.</w:t>
      </w:r>
    </w:p>
    <w:p w:rsidR="008D27B1" w:rsidRDefault="008D27B1" w:rsidP="008D27B1">
      <w:pPr>
        <w:pStyle w:val="Para"/>
      </w:pPr>
      <w:r>
        <w:object w:dxaOrig="492" w:dyaOrig="578">
          <v:shape id="_x0000_i1039" type="#_x0000_t75" style="width:24.3pt;height:28.05pt" o:ole="" o:bordertopcolor="black" o:borderleftcolor="black" o:borderbottomcolor="black" o:borderrightcolor="black" o:allowoverlap="f" filled="t">
            <v:imagedata r:id="rId19" o:title=""/>
            <w10:bordertop type="single" width="6"/>
            <w10:borderleft type="single" width="6"/>
            <w10:borderbottom type="single" width="6"/>
            <w10:borderright type="single" width="6"/>
          </v:shape>
          <o:OLEObject Type="Embed" ProgID="Package" ShapeID="_x0000_i1039" DrawAspect="Content" ObjectID="_1509865604" r:id="rId20"/>
        </w:object>
      </w:r>
    </w:p>
    <w:p w:rsidR="008D27B1" w:rsidRDefault="008D27B1" w:rsidP="008D27B1">
      <w:pPr>
        <w:pStyle w:val="Heading2"/>
      </w:pPr>
      <w:bookmarkStart w:id="40" w:name="_Toc433624137"/>
      <w:bookmarkStart w:id="41" w:name="_Toc434227589"/>
      <w:r>
        <w:t>E1 BER</w:t>
      </w:r>
      <w:bookmarkEnd w:id="40"/>
      <w:bookmarkEnd w:id="41"/>
    </w:p>
    <w:p w:rsidR="00561D4F" w:rsidRDefault="00561D4F" w:rsidP="00561D4F">
      <w:pPr>
        <w:pStyle w:val="Heading5"/>
      </w:pPr>
      <w:r>
        <w:t>Test Description</w:t>
      </w:r>
    </w:p>
    <w:p w:rsidR="00012616" w:rsidRDefault="00012616" w:rsidP="00012616">
      <w:pPr>
        <w:pStyle w:val="Para"/>
      </w:pPr>
      <w:r w:rsidRPr="007417B5">
        <w:t>Test E1 performance</w:t>
      </w:r>
    </w:p>
    <w:p w:rsidR="00561D4F" w:rsidRDefault="00561D4F" w:rsidP="00561D4F">
      <w:pPr>
        <w:pStyle w:val="Heading5"/>
      </w:pPr>
      <w:r>
        <w:t>Test Equipment Required</w:t>
      </w:r>
    </w:p>
    <w:p w:rsidR="00012616" w:rsidRDefault="00012616" w:rsidP="00012616">
      <w:pPr>
        <w:pStyle w:val="Bul1"/>
      </w:pPr>
      <w:r w:rsidRPr="007417B5">
        <w:t>2 x ODUs</w:t>
      </w:r>
    </w:p>
    <w:p w:rsidR="00012616" w:rsidRDefault="00012616" w:rsidP="0042765B">
      <w:pPr>
        <w:pStyle w:val="Bul1"/>
      </w:pPr>
      <w:r w:rsidRPr="007417B5">
        <w:t xml:space="preserve">2 x </w:t>
      </w:r>
      <w:r w:rsidR="0042765B">
        <w:t>TBD</w:t>
      </w:r>
    </w:p>
    <w:p w:rsidR="00AB57FB" w:rsidRDefault="00012616" w:rsidP="00AB57FB">
      <w:pPr>
        <w:pStyle w:val="Bul1"/>
      </w:pPr>
      <w:r w:rsidRPr="007417B5">
        <w:t xml:space="preserve">1 x PC, 1x CD with latest </w:t>
      </w:r>
      <w:r>
        <w:t>AIRMUX</w:t>
      </w:r>
      <w:r w:rsidRPr="007417B5">
        <w:t xml:space="preserve"> manager</w:t>
      </w:r>
    </w:p>
    <w:p w:rsidR="00561D4F" w:rsidRPr="00561D4F" w:rsidRDefault="00012616" w:rsidP="00AB57FB">
      <w:pPr>
        <w:pStyle w:val="Bul1"/>
      </w:pPr>
      <w:r w:rsidRPr="007417B5">
        <w:t>1 x BER tester + hardware loopback</w:t>
      </w:r>
    </w:p>
    <w:tbl>
      <w:tblPr>
        <w:tblW w:w="0" w:type="auto"/>
        <w:tblInd w:w="103" w:type="dxa"/>
        <w:tblLook w:val="04A0"/>
      </w:tblPr>
      <w:tblGrid>
        <w:gridCol w:w="822"/>
        <w:gridCol w:w="4064"/>
        <w:gridCol w:w="1951"/>
        <w:gridCol w:w="1106"/>
        <w:gridCol w:w="276"/>
        <w:gridCol w:w="1642"/>
      </w:tblGrid>
      <w:tr w:rsidR="008D27B1" w:rsidRPr="007417B5" w:rsidTr="001665A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AB57FB">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Comments (or Problems)</w:t>
            </w:r>
          </w:p>
        </w:tc>
      </w:tr>
      <w:tr w:rsidR="008D27B1" w:rsidRPr="007417B5" w:rsidTr="001665A8">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xml:space="preserve">Configure the link to Ethernet + E1.  </w:t>
            </w:r>
            <w:r w:rsidRPr="007417B5">
              <w:br/>
              <w:t>Configure "</w:t>
            </w:r>
            <w:proofErr w:type="spellStart"/>
            <w:r w:rsidRPr="007417B5">
              <w:t>LoopTime</w:t>
            </w:r>
            <w:proofErr w:type="spellEnd"/>
            <w:r w:rsidRPr="007417B5">
              <w:t>" on the local site and "Recovered" on remote site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Connect a loopback on the first E1 interface at remote site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xml:space="preserve">Connect BER tester to first E1 interface at local site. Configure the loopback to provide the </w:t>
            </w:r>
            <w:proofErr w:type="spellStart"/>
            <w:r w:rsidRPr="007417B5">
              <w:t>sorce</w:t>
            </w:r>
            <w:proofErr w:type="spellEnd"/>
            <w:r w:rsidRPr="007417B5">
              <w:t xml:space="preserve"> clock (BER meter use </w:t>
            </w:r>
            <w:proofErr w:type="spellStart"/>
            <w:r w:rsidRPr="007417B5">
              <w:t>it's</w:t>
            </w:r>
            <w:proofErr w:type="spellEnd"/>
            <w:r w:rsidRPr="007417B5">
              <w:t xml:space="preserve"> internal clock)</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Keep the BER tester connected without changing link parameters for over night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BER tester show E1 performance as OK</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8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Run it again for 24 hours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BER tester show E1 performance as OK</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bl>
    <w:p w:rsidR="008D27B1" w:rsidRDefault="008D27B1" w:rsidP="00AB57FB">
      <w:pPr>
        <w:pStyle w:val="Heading2"/>
      </w:pPr>
      <w:bookmarkStart w:id="42" w:name="_Toc433624138"/>
      <w:bookmarkStart w:id="43" w:name="_Toc434227590"/>
      <w:r>
        <w:t xml:space="preserve">Power </w:t>
      </w:r>
      <w:proofErr w:type="gramStart"/>
      <w:r>
        <w:t>U</w:t>
      </w:r>
      <w:r w:rsidR="00AB57FB">
        <w:t>p</w:t>
      </w:r>
      <w:proofErr w:type="gramEnd"/>
      <w:r>
        <w:t xml:space="preserve"> Recovery</w:t>
      </w:r>
      <w:bookmarkEnd w:id="42"/>
      <w:bookmarkEnd w:id="43"/>
    </w:p>
    <w:p w:rsidR="00561D4F" w:rsidRDefault="00561D4F" w:rsidP="00561D4F">
      <w:pPr>
        <w:pStyle w:val="Heading5"/>
      </w:pPr>
      <w:r>
        <w:t>Test Description</w:t>
      </w:r>
    </w:p>
    <w:p w:rsidR="00AB57FB" w:rsidRPr="00AB57FB" w:rsidRDefault="00AB57FB" w:rsidP="00AB57FB">
      <w:pPr>
        <w:pStyle w:val="Para"/>
      </w:pPr>
      <w:r w:rsidRPr="007417B5">
        <w:t xml:space="preserve">Verify that </w:t>
      </w:r>
      <w:r>
        <w:t>Airmux-</w:t>
      </w:r>
      <w:proofErr w:type="gramStart"/>
      <w:r>
        <w:t xml:space="preserve">200 </w:t>
      </w:r>
      <w:r w:rsidRPr="007417B5">
        <w:t xml:space="preserve"> always</w:t>
      </w:r>
      <w:proofErr w:type="gramEnd"/>
      <w:r w:rsidRPr="007417B5">
        <w:t xml:space="preserve"> recovers after Power Off  and Power On of each unit separately or both of them together and </w:t>
      </w:r>
      <w:proofErr w:type="spellStart"/>
      <w:r w:rsidRPr="007417B5">
        <w:t>mesure</w:t>
      </w:r>
      <w:proofErr w:type="spellEnd"/>
      <w:r w:rsidRPr="007417B5">
        <w:t xml:space="preserve"> time until service is restored</w:t>
      </w:r>
    </w:p>
    <w:p w:rsidR="00561D4F" w:rsidRDefault="00561D4F" w:rsidP="00561D4F">
      <w:pPr>
        <w:pStyle w:val="Heading5"/>
      </w:pPr>
      <w:r>
        <w:t>Test Equipment Required</w:t>
      </w:r>
    </w:p>
    <w:p w:rsidR="00AB57FB" w:rsidRDefault="00AB57FB" w:rsidP="00AB57FB">
      <w:pPr>
        <w:pStyle w:val="Bul1"/>
      </w:pPr>
      <w:r w:rsidRPr="007417B5">
        <w:t>2 x ODUs</w:t>
      </w:r>
    </w:p>
    <w:p w:rsidR="00AB57FB" w:rsidRDefault="00AB57FB" w:rsidP="0042765B">
      <w:pPr>
        <w:pStyle w:val="Bul1"/>
      </w:pPr>
      <w:r w:rsidRPr="007417B5">
        <w:t xml:space="preserve">2 x </w:t>
      </w:r>
      <w:r w:rsidR="0042765B">
        <w:t>TBD</w:t>
      </w:r>
    </w:p>
    <w:p w:rsidR="00AB57FB" w:rsidRDefault="00AB57FB" w:rsidP="00AB57FB">
      <w:pPr>
        <w:pStyle w:val="Bul1"/>
      </w:pPr>
      <w:r w:rsidRPr="007417B5">
        <w:t>1 x PC</w:t>
      </w:r>
    </w:p>
    <w:p w:rsidR="00AB57FB" w:rsidRPr="00AB57FB" w:rsidRDefault="00AB57FB" w:rsidP="00AB57FB">
      <w:pPr>
        <w:pStyle w:val="Bul1"/>
      </w:pPr>
      <w:r w:rsidRPr="007417B5">
        <w:t xml:space="preserve">1x CD with latest </w:t>
      </w:r>
      <w:r>
        <w:t>AIRMUX</w:t>
      </w:r>
      <w:r w:rsidRPr="007417B5">
        <w:t xml:space="preserve"> manager</w:t>
      </w:r>
    </w:p>
    <w:tbl>
      <w:tblPr>
        <w:tblW w:w="0" w:type="auto"/>
        <w:tblInd w:w="103" w:type="dxa"/>
        <w:tblLook w:val="04A0"/>
      </w:tblPr>
      <w:tblGrid>
        <w:gridCol w:w="804"/>
        <w:gridCol w:w="4145"/>
        <w:gridCol w:w="1972"/>
        <w:gridCol w:w="1078"/>
        <w:gridCol w:w="276"/>
        <w:gridCol w:w="1586"/>
      </w:tblGrid>
      <w:tr w:rsidR="008D27B1" w:rsidRPr="007417B5" w:rsidTr="001665A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AB57FB">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AB57FB">
            <w:pPr>
              <w:pStyle w:val="TableHead"/>
            </w:pPr>
            <w:r w:rsidRPr="007417B5">
              <w:t>Comments (or Problems)</w:t>
            </w:r>
          </w:p>
        </w:tc>
      </w:tr>
      <w:tr w:rsidR="008D27B1" w:rsidRPr="007417B5" w:rsidTr="001665A8">
        <w:trPr>
          <w:trHeight w:val="85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Power off the local site ODU by unplugging the WAN connection, wait 10 sec, then re-connect the WAN connection.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8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Measure the time to service - TTR (Time To Recover) until Ethernet service is resumed.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Time to full service (Ethernet) &lt; 62 sec</w:t>
            </w:r>
            <w:r w:rsidRPr="007417B5">
              <w:br/>
              <w:t>Time to full link (Radio Link Established) &lt; 60 sec</w:t>
            </w:r>
            <w:r w:rsidRPr="007417B5">
              <w:br/>
              <w:t xml:space="preserve">Time to </w:t>
            </w:r>
            <w:proofErr w:type="spellStart"/>
            <w:r w:rsidRPr="007417B5">
              <w:t>recieve</w:t>
            </w:r>
            <w:proofErr w:type="spellEnd"/>
            <w:r w:rsidRPr="007417B5">
              <w:t xml:space="preserve"> Trap via Manager &lt; 50 sec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75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Power off the local site ODU unit by disconnecting the power cable from the IDU, wait 10 sec, then re-connect the WAN connection.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8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Measure the time to service - TTR until Ethernet service is resumed.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Time to full service (Ethernet) &lt; 62 sec</w:t>
            </w:r>
            <w:r w:rsidRPr="007417B5">
              <w:br/>
              <w:t>Time to full link (Radio Link Established) &lt; 60 sec</w:t>
            </w:r>
            <w:r w:rsidRPr="007417B5">
              <w:br/>
              <w:t xml:space="preserve">Time to </w:t>
            </w:r>
            <w:proofErr w:type="spellStart"/>
            <w:r w:rsidRPr="007417B5">
              <w:t>recieve</w:t>
            </w:r>
            <w:proofErr w:type="spellEnd"/>
            <w:r w:rsidRPr="007417B5">
              <w:t xml:space="preserve"> Trap via Manager &lt; 50 sec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99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Power off both local and remote units (at the same time) by unplugging the WAN connection, wait 10 sec, then re-connect the WAN connection.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9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Measure the time to service - TTR until Ethernet service is resumed.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Time to full service (Ethernet) &lt; 62 sec</w:t>
            </w:r>
            <w:r w:rsidRPr="007417B5">
              <w:br/>
              <w:t>Time to full link (Radio Link Established) &lt; 60 sec</w:t>
            </w:r>
            <w:r w:rsidRPr="007417B5">
              <w:br/>
              <w:t xml:space="preserve">Time to </w:t>
            </w:r>
            <w:proofErr w:type="spellStart"/>
            <w:r w:rsidRPr="007417B5">
              <w:t>recieve</w:t>
            </w:r>
            <w:proofErr w:type="spellEnd"/>
            <w:r w:rsidRPr="007417B5">
              <w:t xml:space="preserve"> Trap via Manager &lt; 50 sec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00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7</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xml:space="preserve">Power off both local and remote sites units (at the same time) by disconnect the power cable from the IDU, wait 10 sec, </w:t>
            </w:r>
            <w:proofErr w:type="gramStart"/>
            <w:r w:rsidRPr="007417B5">
              <w:t>then</w:t>
            </w:r>
            <w:proofErr w:type="gramEnd"/>
            <w:r w:rsidRPr="007417B5">
              <w:t xml:space="preserve"> re-connect the WAN connection.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00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8</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Measure the time to service - TTR until Ethernet service is resumed.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Time to full service (Ethernet) &lt; 62 sec</w:t>
            </w:r>
            <w:r w:rsidRPr="007417B5">
              <w:br/>
              <w:t>Time to full link (Radio Link Established) &lt; 60 sec</w:t>
            </w:r>
            <w:r w:rsidRPr="007417B5">
              <w:br/>
              <w:t xml:space="preserve">Time to </w:t>
            </w:r>
            <w:proofErr w:type="spellStart"/>
            <w:r w:rsidRPr="007417B5">
              <w:t>recieve</w:t>
            </w:r>
            <w:proofErr w:type="spellEnd"/>
            <w:r w:rsidRPr="007417B5">
              <w:t xml:space="preserve"> Trap via Manager &lt; 50 sec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AB57FB">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D27B1" w:rsidRPr="007417B5" w:rsidRDefault="008D27B1" w:rsidP="00AB57FB">
            <w:pPr>
              <w:pStyle w:val="TableText"/>
              <w:rPr>
                <w:rFonts w:ascii="Palatino Linotype" w:hAnsi="Palatino Linotype" w:cs="Times New Roman"/>
              </w:rPr>
            </w:pPr>
            <w:r w:rsidRPr="007417B5">
              <w:rPr>
                <w:rFonts w:ascii="Palatino Linotype" w:hAnsi="Palatino Linotype" w:cs="Times New Roman"/>
              </w:rPr>
              <w:t> </w:t>
            </w:r>
          </w:p>
        </w:tc>
      </w:tr>
    </w:tbl>
    <w:p w:rsidR="008D27B1" w:rsidRDefault="008D27B1" w:rsidP="008D27B1">
      <w:pPr>
        <w:pStyle w:val="Para"/>
      </w:pPr>
    </w:p>
    <w:p w:rsidR="008D27B1" w:rsidRDefault="008D27B1" w:rsidP="008D27B1">
      <w:pPr>
        <w:pStyle w:val="Heading2"/>
      </w:pPr>
      <w:bookmarkStart w:id="44" w:name="_Toc433624139"/>
      <w:bookmarkStart w:id="45" w:name="_Toc434227591"/>
      <w:r>
        <w:t>Factory Setting</w:t>
      </w:r>
      <w:bookmarkEnd w:id="44"/>
      <w:bookmarkEnd w:id="45"/>
    </w:p>
    <w:p w:rsidR="00561D4F" w:rsidRDefault="00561D4F" w:rsidP="00561D4F">
      <w:pPr>
        <w:pStyle w:val="Heading5"/>
      </w:pPr>
      <w:r>
        <w:t>Test Description</w:t>
      </w:r>
    </w:p>
    <w:p w:rsidR="00327007" w:rsidRPr="00327007" w:rsidRDefault="00327007" w:rsidP="00327007">
      <w:pPr>
        <w:pStyle w:val="Para"/>
      </w:pPr>
      <w:r w:rsidRPr="007417B5">
        <w:t>Verify the system will go to default setting</w:t>
      </w:r>
    </w:p>
    <w:p w:rsidR="00561D4F" w:rsidRDefault="00561D4F" w:rsidP="00561D4F">
      <w:pPr>
        <w:pStyle w:val="Heading5"/>
      </w:pPr>
      <w:r>
        <w:t>Test Equipment Required</w:t>
      </w:r>
    </w:p>
    <w:p w:rsidR="00327007" w:rsidRDefault="00327007" w:rsidP="00327007">
      <w:pPr>
        <w:pStyle w:val="Bul1"/>
      </w:pPr>
      <w:r w:rsidRPr="007417B5">
        <w:t>2 x ODUs</w:t>
      </w:r>
    </w:p>
    <w:p w:rsidR="00327007" w:rsidRDefault="00327007" w:rsidP="0042765B">
      <w:pPr>
        <w:pStyle w:val="Bul1"/>
      </w:pPr>
      <w:r w:rsidRPr="007417B5">
        <w:t xml:space="preserve">2 x </w:t>
      </w:r>
      <w:r w:rsidR="0042765B">
        <w:t>TBD</w:t>
      </w:r>
    </w:p>
    <w:p w:rsidR="00561D4F" w:rsidRPr="00561D4F" w:rsidRDefault="00327007" w:rsidP="00327007">
      <w:pPr>
        <w:pStyle w:val="Bul1"/>
      </w:pPr>
      <w:r w:rsidRPr="007417B5">
        <w:t xml:space="preserve">1 x PC, 1x CD with latest </w:t>
      </w:r>
      <w:r>
        <w:t>AIRMUX</w:t>
      </w:r>
      <w:r w:rsidRPr="007417B5">
        <w:t xml:space="preserve"> manager</w:t>
      </w:r>
    </w:p>
    <w:tbl>
      <w:tblPr>
        <w:tblW w:w="0" w:type="auto"/>
        <w:tblInd w:w="103" w:type="dxa"/>
        <w:tblLook w:val="04A0"/>
      </w:tblPr>
      <w:tblGrid>
        <w:gridCol w:w="801"/>
        <w:gridCol w:w="3600"/>
        <w:gridCol w:w="2414"/>
        <w:gridCol w:w="1076"/>
        <w:gridCol w:w="276"/>
        <w:gridCol w:w="1694"/>
      </w:tblGrid>
      <w:tr w:rsidR="008D27B1" w:rsidRPr="007417B5" w:rsidTr="001665A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327007">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Comments (or problem found)</w:t>
            </w:r>
          </w:p>
        </w:tc>
      </w:tr>
      <w:tr w:rsidR="008D27B1" w:rsidRPr="007417B5" w:rsidTr="001665A8">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proofErr w:type="gramStart"/>
            <w:r w:rsidRPr="007417B5">
              <w:t>Configure  setup</w:t>
            </w:r>
            <w:proofErr w:type="gramEnd"/>
            <w:r w:rsidRPr="007417B5">
              <w:t xml:space="preserve"> to be different from the default (change channel/rate/name etc..)</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Link is configurable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Click on "Restore To Factory Settings" on the manager</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There is an alert asking to verify you want to go back to factory setting</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Verify that after reboot, the relevant site/ODU is restored to the default settings (except from the IP address)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All unit parameters are at default except for the IP address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xml:space="preserve">Repeat the above test including "Set to default IP address"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All unit's parameters are set to default including IP address (10.0.0.120)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bl>
    <w:p w:rsidR="008D27B1" w:rsidRDefault="008D27B1" w:rsidP="008D27B1">
      <w:pPr>
        <w:pStyle w:val="Heading2"/>
      </w:pPr>
      <w:bookmarkStart w:id="46" w:name="_Toc433624140"/>
      <w:bookmarkStart w:id="47" w:name="_Toc434227592"/>
      <w:r>
        <w:t>Diagnostics</w:t>
      </w:r>
      <w:bookmarkEnd w:id="46"/>
      <w:bookmarkEnd w:id="47"/>
    </w:p>
    <w:p w:rsidR="00561D4F" w:rsidRDefault="00561D4F" w:rsidP="00561D4F">
      <w:pPr>
        <w:pStyle w:val="Heading5"/>
      </w:pPr>
      <w:r>
        <w:t>Test Description</w:t>
      </w:r>
    </w:p>
    <w:p w:rsidR="00327007" w:rsidRPr="00327007" w:rsidRDefault="00327007" w:rsidP="00327007">
      <w:pPr>
        <w:pStyle w:val="Para"/>
      </w:pPr>
      <w:r w:rsidRPr="007417B5">
        <w:t xml:space="preserve">The Get Diagnostics feature collects and writes all link and Manager </w:t>
      </w:r>
      <w:proofErr w:type="gramStart"/>
      <w:r w:rsidRPr="007417B5">
        <w:t>information</w:t>
      </w:r>
      <w:proofErr w:type="gramEnd"/>
      <w:r w:rsidRPr="007417B5">
        <w:t xml:space="preserve"> (from both sites) into a text file. The file information can be used for link diagnostics and understand the installation environment. The purpose of this feature is to verify that this feature works properly and providing the diagnostic information</w:t>
      </w:r>
    </w:p>
    <w:p w:rsidR="00561D4F" w:rsidRDefault="00561D4F" w:rsidP="00561D4F">
      <w:pPr>
        <w:pStyle w:val="Heading5"/>
      </w:pPr>
      <w:r>
        <w:t>Test Equipment Required</w:t>
      </w:r>
    </w:p>
    <w:p w:rsidR="00561D4F" w:rsidRPr="00561D4F" w:rsidRDefault="00327007" w:rsidP="00057073">
      <w:pPr>
        <w:pStyle w:val="Para"/>
      </w:pPr>
      <w:r w:rsidRPr="007417B5">
        <w:t xml:space="preserve">2 x ODUs, 2 x </w:t>
      </w:r>
      <w:proofErr w:type="spellStart"/>
      <w:r w:rsidR="00057073">
        <w:t>Airmux</w:t>
      </w:r>
      <w:proofErr w:type="spellEnd"/>
      <w:r w:rsidR="00057073">
        <w:t>-</w:t>
      </w:r>
      <w:r w:rsidR="00057073" w:rsidRPr="00054EE6">
        <w:t>IDU</w:t>
      </w:r>
      <w:r w:rsidR="00057073">
        <w:t>E/</w:t>
      </w:r>
      <w:proofErr w:type="spellStart"/>
      <w:r w:rsidR="00057073">
        <w:t>Airmux</w:t>
      </w:r>
      <w:proofErr w:type="spellEnd"/>
      <w:r w:rsidR="00057073">
        <w:t>-</w:t>
      </w:r>
      <w:r w:rsidR="00057073" w:rsidRPr="00054EE6">
        <w:t>IDU</w:t>
      </w:r>
      <w:r w:rsidR="00057073" w:rsidRPr="007417B5">
        <w:t>/</w:t>
      </w:r>
      <w:proofErr w:type="spellStart"/>
      <w:r w:rsidR="00057073" w:rsidRPr="007417B5">
        <w:t>PoE</w:t>
      </w:r>
      <w:proofErr w:type="spellEnd"/>
      <w:r w:rsidRPr="007417B5">
        <w:t xml:space="preserve">, 1 x PC, 1x CD with latest </w:t>
      </w:r>
      <w:r>
        <w:t>AIRMUX</w:t>
      </w:r>
      <w:r w:rsidRPr="007417B5">
        <w:t xml:space="preserve"> manager</w:t>
      </w:r>
    </w:p>
    <w:tbl>
      <w:tblPr>
        <w:tblW w:w="0" w:type="auto"/>
        <w:tblInd w:w="103" w:type="dxa"/>
        <w:tblLook w:val="04A0"/>
      </w:tblPr>
      <w:tblGrid>
        <w:gridCol w:w="785"/>
        <w:gridCol w:w="3618"/>
        <w:gridCol w:w="2497"/>
        <w:gridCol w:w="1054"/>
        <w:gridCol w:w="276"/>
        <w:gridCol w:w="1631"/>
      </w:tblGrid>
      <w:tr w:rsidR="008D27B1" w:rsidRPr="007417B5" w:rsidTr="001665A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327007">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Comments (or problem found)</w:t>
            </w:r>
          </w:p>
        </w:tc>
      </w:tr>
      <w:tr w:rsidR="008D27B1" w:rsidRPr="007417B5" w:rsidTr="001665A8">
        <w:trPr>
          <w:trHeight w:val="64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Open the Get Diagnostic information from the HELP menu bar.</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xml:space="preserve">A diagnostic information window is </w:t>
            </w:r>
            <w:proofErr w:type="spellStart"/>
            <w:r w:rsidRPr="007417B5">
              <w:t>opend</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8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Make sure all 3 check boxes (System data, Link Information, Events log) are checked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All 8 check boxes are checked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85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xml:space="preserve">Click the START button. The system start the collection process and at the end of the process the diagnostic file is saved in </w:t>
            </w:r>
            <w:proofErr w:type="spellStart"/>
            <w:r w:rsidRPr="007417B5">
              <w:t>thw</w:t>
            </w:r>
            <w:proofErr w:type="spellEnd"/>
            <w:r w:rsidRPr="007417B5">
              <w:t xml:space="preserve"> default </w:t>
            </w:r>
            <w:proofErr w:type="spellStart"/>
            <w:r w:rsidRPr="007417B5">
              <w:t>directoy</w:t>
            </w:r>
            <w:proofErr w:type="spellEnd"/>
            <w:r w:rsidRPr="007417B5">
              <w:t xml:space="preserve"> "My Documents"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Diagnostic file is saved in "My Documents" directory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3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xml:space="preserve">Change the directory you want the file to be saved to another directory by clicking on the "File </w:t>
            </w:r>
            <w:proofErr w:type="spellStart"/>
            <w:r w:rsidRPr="007417B5">
              <w:t>Path"button</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xml:space="preserve">Changing "File </w:t>
            </w:r>
            <w:proofErr w:type="spellStart"/>
            <w:r w:rsidRPr="007417B5">
              <w:t>Path"is</w:t>
            </w:r>
            <w:proofErr w:type="spellEnd"/>
            <w:r w:rsidRPr="007417B5">
              <w:t xml:space="preserve"> enabled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3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Run step number 3 again and verify the file is saved to the new directory you choose.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Diagnostic file is saved in the new directory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3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Verify all information represented in the text file is correct according to your link and PC setup</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The information represented in the Diagnostic file is equal to the link and PC parameters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9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7</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Open the Get Diagnostic information from the HELP menu bar.</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xml:space="preserve">A diagnostic information window is </w:t>
            </w:r>
            <w:proofErr w:type="spellStart"/>
            <w:r w:rsidRPr="007417B5">
              <w:t>opend</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3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8</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xml:space="preserve">Check only 2 check boxes  (Link Information, Events log)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Only 2 check boxes are checked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3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9</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xml:space="preserve">Click the START button. The system start the collection process and at the end of the process the diagnostic file is saved in </w:t>
            </w:r>
            <w:proofErr w:type="spellStart"/>
            <w:r w:rsidRPr="007417B5">
              <w:t>thw</w:t>
            </w:r>
            <w:proofErr w:type="spellEnd"/>
            <w:r w:rsidRPr="007417B5">
              <w:t xml:space="preserve"> default </w:t>
            </w:r>
            <w:proofErr w:type="spellStart"/>
            <w:r w:rsidRPr="007417B5">
              <w:t>directoy</w:t>
            </w:r>
            <w:proofErr w:type="spellEnd"/>
            <w:r w:rsidRPr="007417B5">
              <w:t xml:space="preserve"> "My Documents"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Diagnostic file is saved in "My Documents" directory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3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10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Verify only relevant information is saved to the file.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xml:space="preserve"> Only relevant information is saved to the file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bl>
    <w:p w:rsidR="008D27B1" w:rsidRDefault="008D27B1" w:rsidP="008D27B1">
      <w:pPr>
        <w:pStyle w:val="Para"/>
      </w:pPr>
    </w:p>
    <w:p w:rsidR="008D27B1" w:rsidRDefault="008D27B1" w:rsidP="008D27B1">
      <w:pPr>
        <w:pStyle w:val="Heading2"/>
      </w:pPr>
      <w:bookmarkStart w:id="48" w:name="_Toc433624141"/>
      <w:bookmarkStart w:id="49" w:name="_Toc434227593"/>
      <w:r>
        <w:t>1+1</w:t>
      </w:r>
      <w:bookmarkEnd w:id="48"/>
      <w:bookmarkEnd w:id="49"/>
    </w:p>
    <w:p w:rsidR="00561D4F" w:rsidRDefault="00561D4F" w:rsidP="00561D4F">
      <w:pPr>
        <w:pStyle w:val="Heading5"/>
      </w:pPr>
      <w:r>
        <w:t>Test Description</w:t>
      </w:r>
    </w:p>
    <w:p w:rsidR="00327007" w:rsidRPr="00327007" w:rsidRDefault="00327007" w:rsidP="00327007">
      <w:pPr>
        <w:pStyle w:val="Para"/>
      </w:pPr>
      <w:r w:rsidRPr="007417B5">
        <w:t xml:space="preserve">Testing the hot </w:t>
      </w:r>
      <w:proofErr w:type="spellStart"/>
      <w:r w:rsidRPr="007417B5">
        <w:t>stand by</w:t>
      </w:r>
      <w:proofErr w:type="spellEnd"/>
      <w:r w:rsidRPr="007417B5">
        <w:t xml:space="preserve"> solution for 1+1 (E1)</w:t>
      </w:r>
    </w:p>
    <w:p w:rsidR="00561D4F" w:rsidRDefault="00561D4F" w:rsidP="00561D4F">
      <w:pPr>
        <w:pStyle w:val="Heading5"/>
      </w:pPr>
      <w:r>
        <w:t>Test Equipment Required</w:t>
      </w:r>
    </w:p>
    <w:p w:rsidR="00327007" w:rsidRDefault="00327007" w:rsidP="00327007">
      <w:pPr>
        <w:pStyle w:val="Bul1"/>
      </w:pPr>
      <w:r w:rsidRPr="007417B5">
        <w:t>4 x ODUs</w:t>
      </w:r>
    </w:p>
    <w:p w:rsidR="00327007" w:rsidRDefault="00327007" w:rsidP="0042765B">
      <w:pPr>
        <w:pStyle w:val="Bul1"/>
      </w:pPr>
      <w:r w:rsidRPr="007417B5">
        <w:t xml:space="preserve">4 x </w:t>
      </w:r>
      <w:r w:rsidR="0042765B">
        <w:t>TBD</w:t>
      </w:r>
    </w:p>
    <w:p w:rsidR="00327007" w:rsidRDefault="00327007" w:rsidP="00327007">
      <w:pPr>
        <w:pStyle w:val="Bul1"/>
      </w:pPr>
      <w:r w:rsidRPr="007417B5">
        <w:t>2 x PC</w:t>
      </w:r>
    </w:p>
    <w:p w:rsidR="00327007" w:rsidRDefault="00327007" w:rsidP="00327007">
      <w:pPr>
        <w:pStyle w:val="Bul1"/>
      </w:pPr>
      <w:r w:rsidRPr="007417B5">
        <w:t xml:space="preserve">1x CD with latest </w:t>
      </w:r>
      <w:r>
        <w:t>AIRMUX</w:t>
      </w:r>
      <w:r w:rsidRPr="007417B5">
        <w:t xml:space="preserve"> manager</w:t>
      </w:r>
    </w:p>
    <w:p w:rsidR="00327007" w:rsidRDefault="00327007" w:rsidP="00327007">
      <w:pPr>
        <w:pStyle w:val="Bul1"/>
      </w:pPr>
      <w:r w:rsidRPr="007417B5">
        <w:t xml:space="preserve">2 x MHS cables and Patch </w:t>
      </w:r>
      <w:proofErr w:type="spellStart"/>
      <w:r w:rsidRPr="007417B5">
        <w:t>Pannel</w:t>
      </w:r>
      <w:proofErr w:type="spellEnd"/>
    </w:p>
    <w:p w:rsidR="00561D4F" w:rsidRPr="00561D4F" w:rsidRDefault="00327007" w:rsidP="00327007">
      <w:pPr>
        <w:pStyle w:val="Bul1"/>
      </w:pPr>
      <w:r w:rsidRPr="007417B5">
        <w:t>2 x HSS cable</w:t>
      </w:r>
    </w:p>
    <w:tbl>
      <w:tblPr>
        <w:tblW w:w="0" w:type="auto"/>
        <w:tblInd w:w="103" w:type="dxa"/>
        <w:tblLook w:val="04A0"/>
      </w:tblPr>
      <w:tblGrid>
        <w:gridCol w:w="788"/>
        <w:gridCol w:w="3436"/>
        <w:gridCol w:w="2663"/>
        <w:gridCol w:w="1057"/>
        <w:gridCol w:w="276"/>
        <w:gridCol w:w="1641"/>
      </w:tblGrid>
      <w:tr w:rsidR="008D27B1" w:rsidRPr="007417B5" w:rsidTr="00327007">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327007">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327007">
            <w:pPr>
              <w:pStyle w:val="TableHead"/>
            </w:pPr>
            <w:r w:rsidRPr="007417B5">
              <w:t>Comments (or problem found)</w:t>
            </w:r>
          </w:p>
        </w:tc>
      </w:tr>
      <w:tr w:rsidR="008D27B1" w:rsidRPr="007417B5" w:rsidTr="0032700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Configure 1+1 system consisting of two synchronized links.CBW-</w:t>
            </w:r>
            <w:proofErr w:type="gramStart"/>
            <w:r w:rsidRPr="007417B5">
              <w:t>20MHz ,</w:t>
            </w:r>
            <w:proofErr w:type="gramEnd"/>
            <w:r w:rsidRPr="007417B5">
              <w:t xml:space="preserve"> two different </w:t>
            </w:r>
            <w:proofErr w:type="spellStart"/>
            <w:r w:rsidRPr="007417B5">
              <w:t>freq.channels</w:t>
            </w:r>
            <w:proofErr w:type="spellEnd"/>
            <w:r w:rsidRPr="007417B5">
              <w:t xml:space="preserve"> with 20MHz difference between them.</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One plus One system configured. Two links are up and running and primary link transfer the E1 traffic</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32700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Turn OFF  the Primary link IDU at site 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Secondary link transfer the E1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32700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Turn On the Primary link IDU at site 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Primary link transfer the E1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32700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Turn OFF  the Primary link IDU at site 1 and site 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Secondary link transfer the E1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32700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Turn On the Primary link IDU at site 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Secondary link transfer the E1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327007">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Turn On the Primary link IDU at site 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Primary link transfer the E1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27007">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327007">
            <w:pPr>
              <w:pStyle w:val="TableText"/>
              <w:rPr>
                <w:rFonts w:ascii="Palatino Linotype" w:hAnsi="Palatino Linotype" w:cs="Times New Roman"/>
              </w:rPr>
            </w:pPr>
            <w:r w:rsidRPr="007417B5">
              <w:rPr>
                <w:rFonts w:ascii="Palatino Linotype" w:hAnsi="Palatino Linotype" w:cs="Times New Roman"/>
              </w:rPr>
              <w:t> </w:t>
            </w:r>
          </w:p>
        </w:tc>
      </w:tr>
    </w:tbl>
    <w:p w:rsidR="008D27B1" w:rsidRDefault="008D27B1" w:rsidP="008D27B1">
      <w:pPr>
        <w:pStyle w:val="Heading2"/>
      </w:pPr>
      <w:bookmarkStart w:id="50" w:name="_Toc433624142"/>
      <w:bookmarkStart w:id="51" w:name="_Toc434227594"/>
      <w:r>
        <w:t>RPL</w:t>
      </w:r>
      <w:bookmarkEnd w:id="50"/>
      <w:bookmarkEnd w:id="51"/>
    </w:p>
    <w:p w:rsidR="00561D4F" w:rsidRDefault="00561D4F" w:rsidP="00561D4F">
      <w:pPr>
        <w:pStyle w:val="Heading5"/>
      </w:pPr>
      <w:r>
        <w:t>Test Description</w:t>
      </w:r>
    </w:p>
    <w:p w:rsidR="00F27BB5" w:rsidRPr="00F27BB5" w:rsidRDefault="00F27BB5" w:rsidP="00F27BB5">
      <w:pPr>
        <w:pStyle w:val="Para"/>
      </w:pPr>
      <w:r w:rsidRPr="007417B5">
        <w:t>Test Ethernet ring protection feature</w:t>
      </w:r>
    </w:p>
    <w:p w:rsidR="00561D4F" w:rsidRDefault="00561D4F" w:rsidP="00561D4F">
      <w:pPr>
        <w:pStyle w:val="Heading5"/>
      </w:pPr>
      <w:r>
        <w:t>Test Equipment Required</w:t>
      </w:r>
    </w:p>
    <w:p w:rsidR="00F27BB5" w:rsidRDefault="00F27BB5" w:rsidP="00F27BB5">
      <w:pPr>
        <w:pStyle w:val="Bul1"/>
      </w:pPr>
      <w:r w:rsidRPr="007417B5">
        <w:t>4 x ODUs</w:t>
      </w:r>
    </w:p>
    <w:p w:rsidR="00F27BB5" w:rsidRDefault="00F27BB5" w:rsidP="0042765B">
      <w:pPr>
        <w:pStyle w:val="Bul1"/>
      </w:pPr>
      <w:r w:rsidRPr="007417B5">
        <w:t xml:space="preserve">2 x </w:t>
      </w:r>
      <w:r w:rsidR="0042765B">
        <w:t>TBD</w:t>
      </w:r>
    </w:p>
    <w:p w:rsidR="00F27BB5" w:rsidRDefault="00F27BB5" w:rsidP="00F27BB5">
      <w:pPr>
        <w:pStyle w:val="Bul1"/>
      </w:pPr>
      <w:r w:rsidRPr="007417B5">
        <w:t xml:space="preserve">2 x </w:t>
      </w:r>
      <w:proofErr w:type="spellStart"/>
      <w:r w:rsidRPr="007417B5">
        <w:t>PoE</w:t>
      </w:r>
      <w:proofErr w:type="spellEnd"/>
    </w:p>
    <w:p w:rsidR="00F27BB5" w:rsidRDefault="00F27BB5" w:rsidP="00F27BB5">
      <w:pPr>
        <w:pStyle w:val="Bul1"/>
      </w:pPr>
      <w:r w:rsidRPr="007417B5">
        <w:t>2 x PC</w:t>
      </w:r>
    </w:p>
    <w:p w:rsidR="00F27BB5" w:rsidRDefault="00F27BB5" w:rsidP="00F27BB5">
      <w:pPr>
        <w:pStyle w:val="Bul1"/>
      </w:pPr>
      <w:r w:rsidRPr="007417B5">
        <w:t xml:space="preserve">1x CD with latest </w:t>
      </w:r>
      <w:r>
        <w:t>AIRMUX</w:t>
      </w:r>
      <w:r w:rsidRPr="007417B5">
        <w:t xml:space="preserve"> manager</w:t>
      </w:r>
    </w:p>
    <w:p w:rsidR="00561D4F" w:rsidRPr="00561D4F" w:rsidRDefault="00F27BB5" w:rsidP="00F27BB5">
      <w:pPr>
        <w:pStyle w:val="Bul1"/>
      </w:pPr>
      <w:r w:rsidRPr="007417B5">
        <w:t>HSS cable</w:t>
      </w:r>
    </w:p>
    <w:tbl>
      <w:tblPr>
        <w:tblW w:w="0" w:type="auto"/>
        <w:tblInd w:w="103" w:type="dxa"/>
        <w:tblLook w:val="04A0"/>
      </w:tblPr>
      <w:tblGrid>
        <w:gridCol w:w="797"/>
        <w:gridCol w:w="4678"/>
        <w:gridCol w:w="1638"/>
        <w:gridCol w:w="1070"/>
        <w:gridCol w:w="1678"/>
      </w:tblGrid>
      <w:tr w:rsidR="008D27B1" w:rsidRPr="007417B5" w:rsidTr="00F27BB5">
        <w:tc>
          <w:tcPr>
            <w:tcW w:w="0" w:type="auto"/>
            <w:tcBorders>
              <w:top w:val="nil"/>
              <w:left w:val="single" w:sz="4" w:space="0" w:color="auto"/>
              <w:bottom w:val="single" w:sz="4" w:space="0" w:color="auto"/>
              <w:right w:val="single" w:sz="4" w:space="0" w:color="auto"/>
            </w:tcBorders>
            <w:shd w:val="clear" w:color="000000" w:fill="FFCC00"/>
            <w:vAlign w:val="center"/>
            <w:hideMark/>
          </w:tcPr>
          <w:p w:rsidR="008D27B1" w:rsidRPr="007417B5" w:rsidRDefault="008D27B1" w:rsidP="00F27BB5">
            <w:pPr>
              <w:pStyle w:val="TableHead"/>
            </w:pPr>
            <w:r w:rsidRPr="007417B5">
              <w:t>Step Num</w:t>
            </w:r>
          </w:p>
        </w:tc>
        <w:tc>
          <w:tcPr>
            <w:tcW w:w="0" w:type="auto"/>
            <w:tcBorders>
              <w:top w:val="nil"/>
              <w:left w:val="nil"/>
              <w:bottom w:val="single" w:sz="4" w:space="0" w:color="auto"/>
              <w:right w:val="single" w:sz="4" w:space="0" w:color="auto"/>
            </w:tcBorders>
            <w:shd w:val="clear" w:color="000000" w:fill="FFCC00"/>
            <w:vAlign w:val="center"/>
            <w:hideMark/>
          </w:tcPr>
          <w:p w:rsidR="008D27B1" w:rsidRPr="007417B5" w:rsidRDefault="008D27B1" w:rsidP="00F27BB5">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F27BB5">
            <w:pPr>
              <w:pStyle w:val="TableHead"/>
            </w:pPr>
            <w:r w:rsidRPr="007417B5">
              <w:t>Expected Results</w:t>
            </w:r>
          </w:p>
        </w:tc>
        <w:tc>
          <w:tcPr>
            <w:tcW w:w="0" w:type="auto"/>
            <w:tcBorders>
              <w:top w:val="nil"/>
              <w:left w:val="nil"/>
              <w:bottom w:val="single" w:sz="4" w:space="0" w:color="auto"/>
              <w:right w:val="single" w:sz="4" w:space="0" w:color="auto"/>
            </w:tcBorders>
            <w:shd w:val="clear" w:color="000000" w:fill="FFCC00"/>
            <w:vAlign w:val="center"/>
            <w:hideMark/>
          </w:tcPr>
          <w:p w:rsidR="008D27B1" w:rsidRPr="007417B5" w:rsidRDefault="008D27B1" w:rsidP="00F27BB5">
            <w:pPr>
              <w:pStyle w:val="TableHead"/>
            </w:pPr>
            <w:r w:rsidRPr="007417B5">
              <w:t>Actual Results</w:t>
            </w:r>
          </w:p>
        </w:tc>
        <w:tc>
          <w:tcPr>
            <w:tcW w:w="0" w:type="auto"/>
            <w:tcBorders>
              <w:top w:val="nil"/>
              <w:left w:val="single" w:sz="4" w:space="0" w:color="auto"/>
              <w:bottom w:val="single" w:sz="4" w:space="0" w:color="auto"/>
              <w:right w:val="single" w:sz="4" w:space="0" w:color="auto"/>
            </w:tcBorders>
            <w:shd w:val="clear" w:color="000000" w:fill="FFCC00"/>
            <w:vAlign w:val="center"/>
            <w:hideMark/>
          </w:tcPr>
          <w:p w:rsidR="008D27B1" w:rsidRPr="007417B5" w:rsidRDefault="008D27B1" w:rsidP="00F27BB5">
            <w:pPr>
              <w:pStyle w:val="TableHead"/>
            </w:pPr>
            <w:r w:rsidRPr="007417B5">
              <w:t>Comments (or problem found)</w:t>
            </w:r>
          </w:p>
        </w:tc>
      </w:tr>
      <w:tr w:rsidR="008D27B1" w:rsidRPr="007417B5" w:rsidTr="00F27BB5">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Configure 1+1 system (Ethernet ring protection) consisting of two synchronized links according to the scheme below. CBW-</w:t>
            </w:r>
            <w:proofErr w:type="gramStart"/>
            <w:r w:rsidRPr="007417B5">
              <w:t>20MHz ,</w:t>
            </w:r>
            <w:proofErr w:type="gramEnd"/>
            <w:r w:rsidRPr="007417B5">
              <w:t xml:space="preserve"> two different </w:t>
            </w:r>
            <w:proofErr w:type="spellStart"/>
            <w:r w:rsidRPr="007417B5">
              <w:t>freq.channels</w:t>
            </w:r>
            <w:proofErr w:type="spellEnd"/>
            <w:r w:rsidRPr="007417B5">
              <w:t xml:space="preserve"> with 20MHz difference between them.</w:t>
            </w:r>
            <w:r w:rsidRPr="007417B5">
              <w:br/>
              <w:t>Configure one link (POE) Ring Protection Link (RPL) with Ring VLAN ID: 200. Configure other link (IDU) Ring Link (non RPL) with Ring VLAN ID: 200.</w:t>
            </w:r>
            <w:r w:rsidRPr="007417B5">
              <w:br/>
              <w:t xml:space="preserve">Connect PC's\Laptop at both sites. Via </w:t>
            </w:r>
            <w:r>
              <w:t>AIRMUX</w:t>
            </w:r>
            <w:r w:rsidRPr="007417B5">
              <w:t xml:space="preserve"> Manager observe RPL status. Perform ping from PC LAB1 to Remote PC.</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Ring protected system configured.</w:t>
            </w:r>
            <w:r w:rsidRPr="007417B5">
              <w:br/>
              <w:t>RPL state Idle.</w:t>
            </w:r>
            <w:r w:rsidRPr="007417B5">
              <w:br/>
              <w:t>Ping replay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27BB5">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Disconnect Ethernet cable between IDU and ODU (Ring Link) at local site.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xml:space="preserve">RPL state Changed to Active. </w:t>
            </w:r>
            <w:r w:rsidRPr="007417B5">
              <w:br/>
              <w:t>Ping Reply.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27BB5">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Reconnect Ethernet cable between IDU and ODU (Ring Link) at local site.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xml:space="preserve">RPL state Changed to Idle. </w:t>
            </w:r>
            <w:r w:rsidRPr="007417B5">
              <w:br/>
              <w:t>Ping Reply.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27BB5">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Disconnect Ethernet cable between IDU and ODU (Ring Link) at Remote site.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xml:space="preserve">RPL state Changed to Active. </w:t>
            </w:r>
            <w:r w:rsidRPr="007417B5">
              <w:br/>
              <w:t>Ping Reply.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27BB5">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Reconnect Ethernet cable between IDU and ODU (Ring Link) at Remote site.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xml:space="preserve">RPL state Changed to Idle. </w:t>
            </w:r>
            <w:r w:rsidRPr="007417B5">
              <w:br/>
              <w:t>Ping Reply.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27BB5">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Disconnect Ethernet cable between IDU and ODU (Ring Link) at both sites.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xml:space="preserve">RPL state Changed to Active. </w:t>
            </w:r>
            <w:r w:rsidRPr="007417B5">
              <w:br/>
              <w:t>Ping Reply.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27BB5">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7</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Reconnect Ethernet cable between IDU and ODU (Ring Link) at both sites.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xml:space="preserve">RPL state Changed to Idle. </w:t>
            </w:r>
            <w:r w:rsidRPr="007417B5">
              <w:br/>
              <w:t>Ping Reply.</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27BB5">
            <w:pPr>
              <w:pStyle w:val="TableText"/>
            </w:pPr>
            <w:r w:rsidRPr="007417B5">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27BB5">
            <w:pPr>
              <w:pStyle w:val="TableText"/>
              <w:rPr>
                <w:rFonts w:ascii="Palatino Linotype" w:hAnsi="Palatino Linotype" w:cs="Times New Roman"/>
              </w:rPr>
            </w:pPr>
            <w:r w:rsidRPr="007417B5">
              <w:rPr>
                <w:rFonts w:ascii="Palatino Linotype" w:hAnsi="Palatino Linotype" w:cs="Times New Roman"/>
              </w:rPr>
              <w:t> </w:t>
            </w:r>
          </w:p>
        </w:tc>
      </w:tr>
    </w:tbl>
    <w:p w:rsidR="008D27B1" w:rsidRDefault="0038768F" w:rsidP="0038768F">
      <w:pPr>
        <w:pStyle w:val="Figure"/>
      </w:pPr>
      <w:r>
        <w:drawing>
          <wp:inline distT="0" distB="0" distL="0" distR="0">
            <wp:extent cx="5280660" cy="214884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280660" cy="2148840"/>
                    </a:xfrm>
                    <a:prstGeom prst="rect">
                      <a:avLst/>
                    </a:prstGeom>
                    <a:noFill/>
                  </pic:spPr>
                </pic:pic>
              </a:graphicData>
            </a:graphic>
          </wp:inline>
        </w:drawing>
      </w:r>
      <w:r w:rsidR="0042765B" w:rsidRPr="00067DE0" w:rsidDel="0042765B">
        <w:t xml:space="preserve"> </w:t>
      </w:r>
    </w:p>
    <w:p w:rsidR="008D27B1" w:rsidRDefault="008D27B1" w:rsidP="008D27B1">
      <w:pPr>
        <w:pStyle w:val="Heading2"/>
      </w:pPr>
      <w:bookmarkStart w:id="52" w:name="_Toc433624143"/>
      <w:bookmarkStart w:id="53" w:name="_Toc434227595"/>
      <w:r>
        <w:t>VLAN IDU</w:t>
      </w:r>
      <w:bookmarkEnd w:id="52"/>
      <w:bookmarkEnd w:id="53"/>
    </w:p>
    <w:p w:rsidR="00561D4F" w:rsidRDefault="00561D4F" w:rsidP="00561D4F">
      <w:pPr>
        <w:pStyle w:val="Heading5"/>
      </w:pPr>
      <w:r>
        <w:t>Test Description</w:t>
      </w:r>
    </w:p>
    <w:p w:rsidR="002C7B93" w:rsidRPr="002C7B93" w:rsidRDefault="002C7B93" w:rsidP="002C7B93">
      <w:pPr>
        <w:pStyle w:val="Para"/>
      </w:pPr>
      <w:r w:rsidRPr="007417B5">
        <w:t>IDU VLAN Working Mode Membership (steps 1-6) and LAN port interconnection (steps 7-8)</w:t>
      </w:r>
    </w:p>
    <w:p w:rsidR="00561D4F" w:rsidRDefault="00561D4F" w:rsidP="00561D4F">
      <w:pPr>
        <w:pStyle w:val="Heading5"/>
      </w:pPr>
      <w:r>
        <w:t>Test Equipment Required</w:t>
      </w:r>
    </w:p>
    <w:p w:rsidR="002C7B93" w:rsidRDefault="002C7B93" w:rsidP="002C7B93">
      <w:pPr>
        <w:pStyle w:val="Bul1"/>
      </w:pPr>
      <w:r w:rsidRPr="007417B5">
        <w:t>2 x ODUs</w:t>
      </w:r>
    </w:p>
    <w:p w:rsidR="002C7B93" w:rsidRDefault="002C7B93" w:rsidP="001D7CB6">
      <w:pPr>
        <w:pStyle w:val="Bul1"/>
      </w:pPr>
      <w:r w:rsidRPr="007417B5">
        <w:t xml:space="preserve">2 x </w:t>
      </w:r>
      <w:r w:rsidR="001D7CB6">
        <w:t>TBD</w:t>
      </w:r>
    </w:p>
    <w:p w:rsidR="002C7B93" w:rsidRDefault="002C7B93" w:rsidP="002C7B93">
      <w:pPr>
        <w:pStyle w:val="Bul1"/>
      </w:pPr>
      <w:r w:rsidRPr="007417B5">
        <w:t>4 x PCs</w:t>
      </w:r>
    </w:p>
    <w:p w:rsidR="00561D4F" w:rsidRPr="00561D4F" w:rsidRDefault="002C7B93" w:rsidP="002C7B93">
      <w:pPr>
        <w:pStyle w:val="Bul1"/>
      </w:pPr>
      <w:r w:rsidRPr="007417B5">
        <w:t>1 x VLAN Switch</w:t>
      </w:r>
    </w:p>
    <w:tbl>
      <w:tblPr>
        <w:tblW w:w="0" w:type="auto"/>
        <w:tblInd w:w="103" w:type="dxa"/>
        <w:tblLook w:val="04A0"/>
      </w:tblPr>
      <w:tblGrid>
        <w:gridCol w:w="776"/>
        <w:gridCol w:w="4210"/>
        <w:gridCol w:w="2048"/>
        <w:gridCol w:w="1041"/>
        <w:gridCol w:w="276"/>
        <w:gridCol w:w="1510"/>
      </w:tblGrid>
      <w:tr w:rsidR="008D27B1" w:rsidRPr="007417B5" w:rsidTr="002C7B93">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2C7B93">
            <w:pPr>
              <w:pStyle w:val="TableHead"/>
            </w:pPr>
            <w:r w:rsidRPr="007417B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2C7B93">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2C7B93">
            <w:pPr>
              <w:pStyle w:val="TableHead"/>
            </w:pPr>
            <w:r w:rsidRPr="007417B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2C7B93">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2C7B93">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2C7B93">
            <w:pPr>
              <w:pStyle w:val="TableHead"/>
            </w:pPr>
            <w:r w:rsidRPr="007417B5">
              <w:t>Comments (or Problems)</w:t>
            </w:r>
          </w:p>
        </w:tc>
      </w:tr>
      <w:tr w:rsidR="008D27B1" w:rsidRPr="007417B5" w:rsidTr="002C7B9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xml:space="preserve">Please see figure 1 (below) for setup connection </w:t>
            </w:r>
            <w:r w:rsidRPr="007417B5">
              <w:br/>
            </w:r>
            <w:r w:rsidRPr="007417B5">
              <w:br/>
            </w:r>
            <w:proofErr w:type="spellStart"/>
            <w:r w:rsidRPr="007417B5">
              <w:t>Vlan</w:t>
            </w:r>
            <w:proofErr w:type="spellEnd"/>
            <w:r w:rsidRPr="007417B5">
              <w:t xml:space="preserve"> Switch configuration</w:t>
            </w:r>
            <w:proofErr w:type="gramStart"/>
            <w:r w:rsidRPr="007417B5">
              <w:t>:</w:t>
            </w:r>
            <w:proofErr w:type="gramEnd"/>
            <w:r w:rsidRPr="007417B5">
              <w:br/>
              <w:t xml:space="preserve">Port 1 = trunk; Port 2 = access </w:t>
            </w:r>
            <w:proofErr w:type="spellStart"/>
            <w:r w:rsidRPr="007417B5">
              <w:t>vlan</w:t>
            </w:r>
            <w:proofErr w:type="spellEnd"/>
            <w:r w:rsidRPr="007417B5">
              <w:t xml:space="preserve"> 100; Port 3 = access </w:t>
            </w:r>
            <w:proofErr w:type="spellStart"/>
            <w:r w:rsidRPr="007417B5">
              <w:t>vlan</w:t>
            </w:r>
            <w:proofErr w:type="spellEnd"/>
            <w:r w:rsidRPr="007417B5">
              <w:t xml:space="preserve"> 101</w:t>
            </w:r>
            <w:r w:rsidRPr="007417B5">
              <w:br/>
            </w:r>
            <w:r w:rsidRPr="007417B5">
              <w:br/>
              <w:t xml:space="preserve">Open </w:t>
            </w:r>
            <w:proofErr w:type="spellStart"/>
            <w:r>
              <w:t>Airmux</w:t>
            </w:r>
            <w:proofErr w:type="spellEnd"/>
            <w:r w:rsidRPr="007417B5">
              <w:t xml:space="preserve"> Manager on "Local_PC2" (</w:t>
            </w:r>
            <w:proofErr w:type="spellStart"/>
            <w:r w:rsidRPr="007417B5">
              <w:t>ip</w:t>
            </w:r>
            <w:proofErr w:type="spellEnd"/>
            <w:r w:rsidRPr="007417B5">
              <w:t xml:space="preserve"> connection). Go to </w:t>
            </w:r>
            <w:r w:rsidRPr="007417B5">
              <w:rPr>
                <w:b/>
                <w:bCs/>
              </w:rPr>
              <w:t>Site configuration (Remote) -&gt;Ethernet-&gt;IDU VLAN-&gt;Configuration-&gt;VLAN Configuration</w:t>
            </w:r>
            <w:r w:rsidRPr="007417B5">
              <w:t xml:space="preserve">. Configure VLAN Working Mode to "Membership". </w:t>
            </w:r>
            <w:r w:rsidRPr="007417B5">
              <w:br/>
              <w:t xml:space="preserve">In "VLAN Configuration Window", add </w:t>
            </w:r>
            <w:proofErr w:type="spellStart"/>
            <w:r w:rsidRPr="007417B5">
              <w:t>vlan</w:t>
            </w:r>
            <w:proofErr w:type="spellEnd"/>
            <w:r w:rsidRPr="007417B5">
              <w:t xml:space="preserve"> ID's 100, 101 to LAN 1 in the Membership Table.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2C7B9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xml:space="preserve">Open </w:t>
            </w:r>
            <w:proofErr w:type="spellStart"/>
            <w:r>
              <w:t>Airmux</w:t>
            </w:r>
            <w:proofErr w:type="spellEnd"/>
            <w:r w:rsidRPr="007417B5">
              <w:t xml:space="preserve"> Manager on "Local_PC2". Go to </w:t>
            </w:r>
            <w:r w:rsidRPr="007417B5">
              <w:rPr>
                <w:b/>
                <w:bCs/>
              </w:rPr>
              <w:t>Site configuration (Local)            -&gt;Ethernet-&gt;IDU VLAN-&gt;Configuration-&gt;</w:t>
            </w:r>
            <w:proofErr w:type="spellStart"/>
            <w:r w:rsidRPr="007417B5">
              <w:rPr>
                <w:b/>
                <w:bCs/>
              </w:rPr>
              <w:t>Vlan</w:t>
            </w:r>
            <w:proofErr w:type="spellEnd"/>
            <w:r w:rsidRPr="007417B5">
              <w:rPr>
                <w:b/>
                <w:bCs/>
              </w:rPr>
              <w:t xml:space="preserve"> Configuration</w:t>
            </w:r>
            <w:r w:rsidRPr="007417B5">
              <w:t xml:space="preserve">. Configure VLAN Working Mode to "Normal". </w:t>
            </w:r>
            <w:r w:rsidRPr="007417B5">
              <w:br/>
              <w:t>In "</w:t>
            </w:r>
            <w:proofErr w:type="spellStart"/>
            <w:r w:rsidRPr="007417B5">
              <w:t>Vlan</w:t>
            </w:r>
            <w:proofErr w:type="spellEnd"/>
            <w:r w:rsidRPr="007417B5">
              <w:t xml:space="preserve"> Configuration Window", "Ingress Mode", set LAN1 to tag VLAN 100. </w:t>
            </w:r>
            <w:r w:rsidRPr="007417B5">
              <w:br/>
              <w:t>In "</w:t>
            </w:r>
            <w:proofErr w:type="spellStart"/>
            <w:r w:rsidRPr="007417B5">
              <w:t>Vlan</w:t>
            </w:r>
            <w:proofErr w:type="spellEnd"/>
            <w:r w:rsidRPr="007417B5">
              <w:t xml:space="preserve"> Configuration Window", "Ingress Mode", set LAN2 to tag VLAN 101.</w:t>
            </w:r>
            <w:r w:rsidRPr="007417B5">
              <w:br/>
            </w:r>
            <w:proofErr w:type="gramStart"/>
            <w:r w:rsidRPr="007417B5">
              <w:t>In  "</w:t>
            </w:r>
            <w:proofErr w:type="spellStart"/>
            <w:proofErr w:type="gramEnd"/>
            <w:r w:rsidRPr="007417B5">
              <w:t>Vlan</w:t>
            </w:r>
            <w:proofErr w:type="spellEnd"/>
            <w:r w:rsidRPr="007417B5">
              <w:t xml:space="preserve"> Configuration Window", "Egress Mode", set LAN1 and LAN2 to </w:t>
            </w:r>
            <w:proofErr w:type="spellStart"/>
            <w:r w:rsidRPr="007417B5">
              <w:t>untag</w:t>
            </w:r>
            <w:proofErr w:type="spellEnd"/>
            <w:r w:rsidRPr="007417B5">
              <w:t xml:space="preserve"> all.</w:t>
            </w:r>
            <w:r w:rsidRPr="007417B5">
              <w:br/>
              <w:t>Perform pings between "Local_PC1" and "Remote_PC1", and between "Local_PC2" and "Remote_PC2".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ping between "Local_PC1" and "Remote_PC1" pass</w:t>
            </w:r>
            <w:r w:rsidRPr="007417B5">
              <w:br/>
              <w:t xml:space="preserve">ping between "Local_PC2" and "Remote_PC2" pass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2C7B9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xml:space="preserve">Open </w:t>
            </w:r>
            <w:proofErr w:type="spellStart"/>
            <w:r>
              <w:t>Airmux</w:t>
            </w:r>
            <w:proofErr w:type="spellEnd"/>
            <w:r w:rsidRPr="007417B5">
              <w:t xml:space="preserve"> Manager on "Local_PC2" (</w:t>
            </w:r>
            <w:proofErr w:type="spellStart"/>
            <w:r w:rsidRPr="007417B5">
              <w:t>ip</w:t>
            </w:r>
            <w:proofErr w:type="spellEnd"/>
            <w:r w:rsidRPr="007417B5">
              <w:t xml:space="preserve"> connection). Go to</w:t>
            </w:r>
            <w:r w:rsidRPr="007417B5">
              <w:rPr>
                <w:b/>
                <w:bCs/>
              </w:rPr>
              <w:t xml:space="preserve"> Site configuration (Remote) -&gt;Ethernet-&gt;IDU VLAN-&gt;Configuration-&gt;VLAN Configuration</w:t>
            </w:r>
            <w:r w:rsidRPr="007417B5">
              <w:t>.</w:t>
            </w:r>
            <w:r w:rsidRPr="007417B5">
              <w:br/>
              <w:t xml:space="preserve">In "VLAN Configuration Window", remove </w:t>
            </w:r>
            <w:proofErr w:type="spellStart"/>
            <w:r w:rsidRPr="007417B5">
              <w:t>vlan</w:t>
            </w:r>
            <w:proofErr w:type="spellEnd"/>
            <w:r w:rsidRPr="007417B5">
              <w:t xml:space="preserve"> ID 101 and add VLAN 201 at LAN 1 in the Membership Table.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ping between "Local_PC1" and "Remote_PC1" pass</w:t>
            </w:r>
            <w:r w:rsidRPr="007417B5">
              <w:br/>
              <w:t>ping between "Local_PC2" and "Remote_PC2" fail</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2C7B9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xml:space="preserve">Open </w:t>
            </w:r>
            <w:proofErr w:type="spellStart"/>
            <w:r>
              <w:t>Airmux</w:t>
            </w:r>
            <w:proofErr w:type="spellEnd"/>
            <w:r w:rsidRPr="007417B5">
              <w:t xml:space="preserve"> Manager on "Local_PC2" (</w:t>
            </w:r>
            <w:proofErr w:type="spellStart"/>
            <w:r w:rsidRPr="007417B5">
              <w:t>ip</w:t>
            </w:r>
            <w:proofErr w:type="spellEnd"/>
            <w:r w:rsidRPr="007417B5">
              <w:t xml:space="preserve"> connection). Go to </w:t>
            </w:r>
            <w:r w:rsidRPr="007417B5">
              <w:rPr>
                <w:b/>
                <w:bCs/>
              </w:rPr>
              <w:t>Site configuration (Remote) -&gt;Ethernet-&gt;IDU VLAN-&gt;Configuration-&gt;VLAN Configuration</w:t>
            </w:r>
            <w:r w:rsidRPr="007417B5">
              <w:t>.</w:t>
            </w:r>
            <w:r w:rsidRPr="007417B5">
              <w:br/>
              <w:t xml:space="preserve">In "VLAN Configuration Window", remove </w:t>
            </w:r>
            <w:proofErr w:type="spellStart"/>
            <w:r w:rsidRPr="007417B5">
              <w:t>vlan</w:t>
            </w:r>
            <w:proofErr w:type="spellEnd"/>
            <w:r w:rsidRPr="007417B5">
              <w:t xml:space="preserve"> ID 201 and add VLAN 101 at LAN 1 in the Membership Table.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ping between "Local_PC1" and "Remote_PC1" pass</w:t>
            </w:r>
            <w:r w:rsidRPr="007417B5">
              <w:br/>
              <w:t xml:space="preserve">ping between "Local_PC2" and "Remote_PC2" pass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2C7B9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xml:space="preserve">Open </w:t>
            </w:r>
            <w:proofErr w:type="spellStart"/>
            <w:r>
              <w:t>Airmux</w:t>
            </w:r>
            <w:proofErr w:type="spellEnd"/>
            <w:r w:rsidRPr="007417B5">
              <w:t xml:space="preserve"> Manager on "PC_LAB_2" (</w:t>
            </w:r>
            <w:proofErr w:type="spellStart"/>
            <w:r w:rsidRPr="007417B5">
              <w:t>ip</w:t>
            </w:r>
            <w:proofErr w:type="spellEnd"/>
            <w:r w:rsidRPr="007417B5">
              <w:t xml:space="preserve"> connection). Go to</w:t>
            </w:r>
            <w:r w:rsidRPr="007417B5">
              <w:rPr>
                <w:b/>
                <w:bCs/>
              </w:rPr>
              <w:t xml:space="preserve"> Site configuration (Remote) -&gt;Ethernet-&gt;IDU VLAN-&gt;Configuration-&gt;VLAN Configuration</w:t>
            </w:r>
            <w:r w:rsidRPr="007417B5">
              <w:t>.</w:t>
            </w:r>
            <w:r w:rsidRPr="007417B5">
              <w:br/>
              <w:t xml:space="preserve">In "VLAN Configuration Window", remove </w:t>
            </w:r>
            <w:proofErr w:type="spellStart"/>
            <w:r w:rsidRPr="007417B5">
              <w:t>vlan</w:t>
            </w:r>
            <w:proofErr w:type="spellEnd"/>
            <w:r w:rsidRPr="007417B5">
              <w:t xml:space="preserve"> ID's 100, 101 from LAN 1 in the Membership Table.</w:t>
            </w:r>
            <w:r w:rsidRPr="007417B5">
              <w:br/>
              <w:t xml:space="preserve">In "VLAN Configuration Window", add </w:t>
            </w:r>
            <w:proofErr w:type="spellStart"/>
            <w:r w:rsidRPr="007417B5">
              <w:t>vlan</w:t>
            </w:r>
            <w:proofErr w:type="spellEnd"/>
            <w:r w:rsidRPr="007417B5">
              <w:t xml:space="preserve"> ID's 100, 101 to LAN 2 in the Membership Table.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ping between "Local_PC1" and "Remote_PC1" fail</w:t>
            </w:r>
            <w:r w:rsidRPr="007417B5">
              <w:br/>
              <w:t>ping between "Local_PC2" and "Remote_PC2" fail</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2C7B9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xml:space="preserve">Open </w:t>
            </w:r>
            <w:proofErr w:type="spellStart"/>
            <w:r>
              <w:t>Airmux</w:t>
            </w:r>
            <w:proofErr w:type="spellEnd"/>
            <w:r w:rsidRPr="007417B5">
              <w:t xml:space="preserve"> Manager on "Local_PC2" (</w:t>
            </w:r>
            <w:proofErr w:type="spellStart"/>
            <w:r w:rsidRPr="007417B5">
              <w:t>ip</w:t>
            </w:r>
            <w:proofErr w:type="spellEnd"/>
            <w:r w:rsidRPr="007417B5">
              <w:t xml:space="preserve"> connection). Go to </w:t>
            </w:r>
            <w:r w:rsidRPr="007417B5">
              <w:rPr>
                <w:b/>
                <w:bCs/>
              </w:rPr>
              <w:t>Site configuration (Remote) -&gt;Ethernet-&gt;IDU VLAN-&gt;Configuration-&gt;VLAN Configuration</w:t>
            </w:r>
            <w:r w:rsidRPr="007417B5">
              <w:t>.</w:t>
            </w:r>
            <w:r w:rsidRPr="007417B5">
              <w:br/>
              <w:t xml:space="preserve">In "VLAN Configuration Window", add </w:t>
            </w:r>
            <w:proofErr w:type="spellStart"/>
            <w:r w:rsidRPr="007417B5">
              <w:t>vlan</w:t>
            </w:r>
            <w:proofErr w:type="spellEnd"/>
            <w:r w:rsidRPr="007417B5">
              <w:t xml:space="preserve"> ID's 100, 101 to LAN 1 in the Membership Table.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ping between "Local_PC1" and "Remote_PC1" pass</w:t>
            </w:r>
            <w:r w:rsidRPr="007417B5">
              <w:br/>
              <w:t xml:space="preserve">ping between "Local_PC2" and "Remote_PC2" pass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2C7B9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7</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xml:space="preserve">Open </w:t>
            </w:r>
            <w:proofErr w:type="spellStart"/>
            <w:r>
              <w:t>Airmux</w:t>
            </w:r>
            <w:proofErr w:type="spellEnd"/>
            <w:r w:rsidRPr="007417B5">
              <w:t xml:space="preserve"> Manager on "Local_PC2" (</w:t>
            </w:r>
            <w:proofErr w:type="spellStart"/>
            <w:r w:rsidRPr="007417B5">
              <w:t>ip</w:t>
            </w:r>
            <w:proofErr w:type="spellEnd"/>
            <w:r w:rsidRPr="007417B5">
              <w:t xml:space="preserve"> connection). Go to </w:t>
            </w:r>
            <w:r w:rsidRPr="007417B5">
              <w:rPr>
                <w:b/>
                <w:bCs/>
              </w:rPr>
              <w:t>Site configuration (Local) -&gt;Ethernet-&gt;Port Connections.</w:t>
            </w:r>
            <w:r w:rsidRPr="007417B5">
              <w:br/>
              <w:t>In "Port Connections Window", set "LAN1 - LAN2" to "</w:t>
            </w:r>
            <w:proofErr w:type="gramStart"/>
            <w:r w:rsidRPr="007417B5">
              <w:t>disconnected</w:t>
            </w:r>
            <w:proofErr w:type="gramEnd"/>
            <w:r w:rsidRPr="007417B5">
              <w:t>".</w:t>
            </w:r>
            <w:r w:rsidRPr="007417B5">
              <w:br/>
              <w:t>Perform ping between "Local_PC1" and "Local_PC2"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ping between "Local_PC1" and "Local_PC2" fail</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2C7B93">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8</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xml:space="preserve">Open </w:t>
            </w:r>
            <w:proofErr w:type="spellStart"/>
            <w:r>
              <w:t>Airmux</w:t>
            </w:r>
            <w:proofErr w:type="spellEnd"/>
            <w:r w:rsidRPr="007417B5">
              <w:t xml:space="preserve"> Manager on "Local_PC2" (</w:t>
            </w:r>
            <w:proofErr w:type="spellStart"/>
            <w:r w:rsidRPr="007417B5">
              <w:t>ip</w:t>
            </w:r>
            <w:proofErr w:type="spellEnd"/>
            <w:r w:rsidRPr="007417B5">
              <w:t xml:space="preserve"> connection). Go to </w:t>
            </w:r>
            <w:r w:rsidRPr="007417B5">
              <w:rPr>
                <w:b/>
                <w:bCs/>
              </w:rPr>
              <w:t>Site configuration (Local) -&gt;Ethernet-&gt;Port Connections.</w:t>
            </w:r>
            <w:r w:rsidRPr="007417B5">
              <w:br/>
              <w:t>In "Port Connections Window", set "LAN1 - LAN2" to "</w:t>
            </w:r>
            <w:proofErr w:type="gramStart"/>
            <w:r w:rsidRPr="007417B5">
              <w:t>connected</w:t>
            </w:r>
            <w:proofErr w:type="gramEnd"/>
            <w:r w:rsidRPr="007417B5">
              <w:t>".</w:t>
            </w:r>
            <w:r w:rsidRPr="007417B5">
              <w:br/>
              <w:t>Perform ping between "Local_PC1" and "Local_PC2"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ping between "Local_PC1" and "Local_PC2" pass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2C7B93">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2C7B93">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2C7B93">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rsidR="008D27B1" w:rsidRPr="007417B5" w:rsidRDefault="008D27B1" w:rsidP="002C7B93">
            <w:pPr>
              <w:pStyle w:val="Note"/>
            </w:pPr>
            <w:r w:rsidRPr="007417B5">
              <w:t xml:space="preserve">* Note that some Network Cards will reply to pings even if the packets are </w:t>
            </w:r>
            <w:proofErr w:type="spellStart"/>
            <w:r w:rsidRPr="007417B5">
              <w:t>taged</w:t>
            </w:r>
            <w:proofErr w:type="spellEnd"/>
            <w:r w:rsidRPr="007417B5">
              <w:t xml:space="preserve">, and will </w:t>
            </w:r>
            <w:proofErr w:type="spellStart"/>
            <w:r w:rsidRPr="007417B5">
              <w:t>untag</w:t>
            </w:r>
            <w:proofErr w:type="spellEnd"/>
            <w:r w:rsidRPr="007417B5">
              <w:t xml:space="preserve"> the packets. The test procedure above was designed to overcome this phenomenon </w:t>
            </w:r>
          </w:p>
        </w:tc>
        <w:tc>
          <w:tcPr>
            <w:tcW w:w="0" w:type="auto"/>
            <w:tcBorders>
              <w:top w:val="nil"/>
              <w:left w:val="nil"/>
              <w:bottom w:val="nil"/>
              <w:right w:val="nil"/>
            </w:tcBorders>
            <w:shd w:val="clear" w:color="auto" w:fill="auto"/>
            <w:noWrap/>
            <w:vAlign w:val="bottom"/>
            <w:hideMark/>
          </w:tcPr>
          <w:p w:rsidR="008D27B1" w:rsidRPr="007417B5" w:rsidRDefault="008D27B1" w:rsidP="002C7B93">
            <w:pPr>
              <w:pStyle w:val="TableText"/>
              <w:rPr>
                <w:rFonts w:ascii="Palatino Linotype" w:hAnsi="Palatino Linotype" w:cs="Times New Roman"/>
              </w:rPr>
            </w:pPr>
          </w:p>
        </w:tc>
        <w:tc>
          <w:tcPr>
            <w:tcW w:w="0" w:type="auto"/>
            <w:tcBorders>
              <w:top w:val="nil"/>
              <w:left w:val="nil"/>
              <w:bottom w:val="nil"/>
              <w:right w:val="nil"/>
            </w:tcBorders>
            <w:shd w:val="clear" w:color="auto" w:fill="auto"/>
            <w:noWrap/>
            <w:vAlign w:val="bottom"/>
            <w:hideMark/>
          </w:tcPr>
          <w:p w:rsidR="008D27B1" w:rsidRPr="007417B5" w:rsidRDefault="008D27B1" w:rsidP="002C7B93">
            <w:pPr>
              <w:pStyle w:val="TableText"/>
              <w:rPr>
                <w:rFonts w:ascii="Palatino Linotype" w:hAnsi="Palatino Linotype" w:cs="Times New Roman"/>
              </w:rPr>
            </w:pPr>
          </w:p>
        </w:tc>
      </w:tr>
    </w:tbl>
    <w:p w:rsidR="008D27B1" w:rsidRPr="007417B5" w:rsidRDefault="008D27B1" w:rsidP="008D27B1">
      <w:pPr>
        <w:pStyle w:val="Para"/>
      </w:pPr>
      <w:r w:rsidRPr="00067DE0">
        <w:rPr>
          <w:noProof/>
        </w:rPr>
        <w:drawing>
          <wp:inline distT="0" distB="0" distL="0" distR="0">
            <wp:extent cx="6189980" cy="2063327"/>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189980" cy="2063327"/>
                    </a:xfrm>
                    <a:prstGeom prst="rect">
                      <a:avLst/>
                    </a:prstGeom>
                    <a:noFill/>
                    <a:ln w="9525">
                      <a:noFill/>
                      <a:miter lim="800000"/>
                      <a:headEnd/>
                      <a:tailEnd/>
                    </a:ln>
                  </pic:spPr>
                </pic:pic>
              </a:graphicData>
            </a:graphic>
          </wp:inline>
        </w:drawing>
      </w:r>
    </w:p>
    <w:p w:rsidR="008D27B1" w:rsidRDefault="008D27B1" w:rsidP="008D27B1">
      <w:pPr>
        <w:pStyle w:val="Heading2"/>
      </w:pPr>
      <w:bookmarkStart w:id="54" w:name="_Toc433624144"/>
      <w:bookmarkStart w:id="55" w:name="_Toc434227596"/>
      <w:r>
        <w:t>Provider (</w:t>
      </w:r>
      <w:proofErr w:type="spellStart"/>
      <w:r>
        <w:t>QinQ</w:t>
      </w:r>
      <w:proofErr w:type="spellEnd"/>
      <w:r>
        <w:t>) IDU</w:t>
      </w:r>
      <w:bookmarkEnd w:id="54"/>
      <w:bookmarkEnd w:id="55"/>
    </w:p>
    <w:p w:rsidR="00561D4F" w:rsidRDefault="00561D4F" w:rsidP="00561D4F">
      <w:pPr>
        <w:pStyle w:val="Heading5"/>
        <w:rPr>
          <w:rtl/>
        </w:rPr>
      </w:pPr>
      <w:r>
        <w:t>Test Description</w:t>
      </w:r>
    </w:p>
    <w:p w:rsidR="00794460" w:rsidRPr="00794460" w:rsidRDefault="00794460" w:rsidP="00794460">
      <w:pPr>
        <w:pStyle w:val="Para"/>
      </w:pPr>
      <w:r w:rsidRPr="007417B5">
        <w:t xml:space="preserve">Provider (with and without filtering) IDU </w:t>
      </w:r>
      <w:proofErr w:type="spellStart"/>
      <w:r w:rsidRPr="007417B5">
        <w:t>fuctionality</w:t>
      </w:r>
      <w:proofErr w:type="spellEnd"/>
    </w:p>
    <w:p w:rsidR="00561D4F" w:rsidRDefault="00561D4F" w:rsidP="00561D4F">
      <w:pPr>
        <w:pStyle w:val="Heading5"/>
      </w:pPr>
      <w:r>
        <w:t>Test Equipment Required</w:t>
      </w:r>
    </w:p>
    <w:p w:rsidR="00794460" w:rsidRDefault="00794460" w:rsidP="00794460">
      <w:pPr>
        <w:pStyle w:val="Bul1"/>
      </w:pPr>
      <w:r w:rsidRPr="007417B5">
        <w:t>2 x ODUs</w:t>
      </w:r>
    </w:p>
    <w:p w:rsidR="00794460" w:rsidRDefault="00794460" w:rsidP="00337486">
      <w:pPr>
        <w:pStyle w:val="Bul1"/>
      </w:pPr>
      <w:r w:rsidRPr="007417B5">
        <w:t xml:space="preserve">2 x </w:t>
      </w:r>
      <w:r w:rsidR="00337486">
        <w:t>TBD</w:t>
      </w:r>
    </w:p>
    <w:p w:rsidR="00794460" w:rsidRDefault="00794460" w:rsidP="00794460">
      <w:pPr>
        <w:pStyle w:val="Bul1"/>
      </w:pPr>
      <w:r w:rsidRPr="007417B5">
        <w:t xml:space="preserve">1 x PCs, 1x CD with latest </w:t>
      </w:r>
      <w:r>
        <w:t>AIRMUX</w:t>
      </w:r>
      <w:r w:rsidRPr="007417B5">
        <w:t xml:space="preserve"> manager</w:t>
      </w:r>
    </w:p>
    <w:p w:rsidR="00561D4F" w:rsidRPr="00561D4F" w:rsidRDefault="00794460" w:rsidP="00794460">
      <w:pPr>
        <w:pStyle w:val="Bul1"/>
      </w:pPr>
      <w:r w:rsidRPr="007417B5">
        <w:t>Packet Generator with 2 ports</w:t>
      </w:r>
    </w:p>
    <w:tbl>
      <w:tblPr>
        <w:tblW w:w="0" w:type="auto"/>
        <w:tblInd w:w="103" w:type="dxa"/>
        <w:tblLook w:val="04A0"/>
      </w:tblPr>
      <w:tblGrid>
        <w:gridCol w:w="776"/>
        <w:gridCol w:w="3703"/>
        <w:gridCol w:w="2556"/>
        <w:gridCol w:w="1041"/>
        <w:gridCol w:w="276"/>
        <w:gridCol w:w="1509"/>
      </w:tblGrid>
      <w:tr w:rsidR="008D27B1" w:rsidRPr="007417B5" w:rsidTr="00794460">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794460">
            <w:pPr>
              <w:pStyle w:val="TableHead"/>
            </w:pPr>
            <w:r w:rsidRPr="007417B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794460">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794460">
            <w:pPr>
              <w:pStyle w:val="TableHead"/>
            </w:pPr>
            <w:r w:rsidRPr="007417B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794460">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794460">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794460">
            <w:pPr>
              <w:pStyle w:val="TableHead"/>
            </w:pPr>
            <w:r w:rsidRPr="007417B5">
              <w:t>Comments (or Problems)</w:t>
            </w:r>
          </w:p>
        </w:tc>
      </w:tr>
      <w:tr w:rsidR="008D27B1" w:rsidRPr="007417B5" w:rsidTr="00794460">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 xml:space="preserve">Connect the packet generator to local IDU and remote IDU according to figure below. </w:t>
            </w:r>
            <w:r w:rsidRPr="007417B5">
              <w:rPr>
                <w:rFonts w:ascii="Tahoma" w:hAnsi="Tahoma" w:cs="Tahoma"/>
              </w:rPr>
              <w:br/>
            </w:r>
            <w:r w:rsidRPr="007417B5">
              <w:rPr>
                <w:rFonts w:ascii="Tahoma" w:hAnsi="Tahoma" w:cs="Tahoma"/>
              </w:rPr>
              <w:br/>
              <w:t>Packet generator port 1configuration:</w:t>
            </w:r>
            <w:r w:rsidRPr="007417B5">
              <w:rPr>
                <w:rFonts w:ascii="Tahoma" w:hAnsi="Tahoma" w:cs="Tahoma"/>
              </w:rPr>
              <w:br/>
              <w:t>Stream 1: Untagged</w:t>
            </w:r>
            <w:r w:rsidRPr="007417B5">
              <w:rPr>
                <w:rFonts w:ascii="Tahoma" w:hAnsi="Tahoma" w:cs="Tahoma"/>
              </w:rPr>
              <w:br/>
              <w:t xml:space="preserve">Stream 2: 802.1Q with </w:t>
            </w:r>
            <w:proofErr w:type="spellStart"/>
            <w:r w:rsidRPr="007417B5">
              <w:rPr>
                <w:rFonts w:ascii="Tahoma" w:hAnsi="Tahoma" w:cs="Tahoma"/>
              </w:rPr>
              <w:t>Vlan</w:t>
            </w:r>
            <w:proofErr w:type="spellEnd"/>
            <w:r w:rsidRPr="007417B5">
              <w:rPr>
                <w:rFonts w:ascii="Tahoma" w:hAnsi="Tahoma" w:cs="Tahoma"/>
              </w:rPr>
              <w:t xml:space="preserve"> ID 3 and Eth type 8100 </w:t>
            </w:r>
            <w:r w:rsidRPr="007417B5">
              <w:rPr>
                <w:rFonts w:ascii="Tahoma" w:hAnsi="Tahoma" w:cs="Tahoma"/>
              </w:rPr>
              <w:br/>
              <w:t xml:space="preserve">Stream 3: </w:t>
            </w:r>
            <w:proofErr w:type="spellStart"/>
            <w:r w:rsidRPr="007417B5">
              <w:rPr>
                <w:rFonts w:ascii="Tahoma" w:hAnsi="Tahoma" w:cs="Tahoma"/>
              </w:rPr>
              <w:t>QinQ</w:t>
            </w:r>
            <w:proofErr w:type="spellEnd"/>
            <w:r w:rsidRPr="007417B5">
              <w:rPr>
                <w:rFonts w:ascii="Tahoma" w:hAnsi="Tahoma" w:cs="Tahoma"/>
              </w:rPr>
              <w:t xml:space="preserve"> with Provider ID 2 and Eth type 9100 (Outer tag); </w:t>
            </w:r>
            <w:proofErr w:type="spellStart"/>
            <w:r w:rsidRPr="007417B5">
              <w:rPr>
                <w:rFonts w:ascii="Tahoma" w:hAnsi="Tahoma" w:cs="Tahoma"/>
              </w:rPr>
              <w:t>Vlan</w:t>
            </w:r>
            <w:proofErr w:type="spellEnd"/>
            <w:r w:rsidRPr="007417B5">
              <w:rPr>
                <w:rFonts w:ascii="Tahoma" w:hAnsi="Tahoma" w:cs="Tahoma"/>
              </w:rPr>
              <w:t xml:space="preserve"> ID 4</w:t>
            </w:r>
            <w:r w:rsidRPr="007417B5">
              <w:rPr>
                <w:rFonts w:ascii="Tahoma" w:hAnsi="Tahoma" w:cs="Tahoma"/>
              </w:rPr>
              <w:br/>
              <w:t>and Eth type 8100 (Inner tag)</w:t>
            </w:r>
            <w:r w:rsidRPr="007417B5">
              <w:rPr>
                <w:rFonts w:ascii="Tahoma" w:hAnsi="Tahoma" w:cs="Tahoma"/>
              </w:rPr>
              <w:br/>
            </w:r>
            <w:r w:rsidRPr="007417B5">
              <w:rPr>
                <w:rFonts w:ascii="Tahoma" w:hAnsi="Tahoma" w:cs="Tahoma"/>
              </w:rPr>
              <w:br/>
              <w:t>Packet generator port 2 configuration:</w:t>
            </w:r>
            <w:r w:rsidRPr="007417B5">
              <w:rPr>
                <w:rFonts w:ascii="Tahoma" w:hAnsi="Tahoma" w:cs="Tahoma"/>
              </w:rPr>
              <w:br/>
              <w:t>Stream 1: Untagged</w:t>
            </w:r>
            <w:r w:rsidRPr="007417B5">
              <w:rPr>
                <w:rFonts w:ascii="Tahoma" w:hAnsi="Tahoma" w:cs="Tahoma"/>
              </w:rPr>
              <w:br/>
              <w:t xml:space="preserve">Stream 2: 802.1Q with </w:t>
            </w:r>
            <w:proofErr w:type="spellStart"/>
            <w:r w:rsidRPr="007417B5">
              <w:rPr>
                <w:rFonts w:ascii="Tahoma" w:hAnsi="Tahoma" w:cs="Tahoma"/>
              </w:rPr>
              <w:t>Vlan</w:t>
            </w:r>
            <w:proofErr w:type="spellEnd"/>
            <w:r w:rsidRPr="007417B5">
              <w:rPr>
                <w:rFonts w:ascii="Tahoma" w:hAnsi="Tahoma" w:cs="Tahoma"/>
              </w:rPr>
              <w:t xml:space="preserve"> ID 3 and Eth type 8100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 </w:t>
            </w:r>
          </w:p>
        </w:tc>
        <w:tc>
          <w:tcPr>
            <w:tcW w:w="0" w:type="auto"/>
            <w:tcBorders>
              <w:top w:val="nil"/>
              <w:left w:val="nil"/>
              <w:bottom w:val="nil"/>
              <w:right w:val="nil"/>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r>
      <w:tr w:rsidR="008D27B1" w:rsidRPr="007417B5" w:rsidTr="00794460">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 xml:space="preserve">Open </w:t>
            </w:r>
            <w:proofErr w:type="spellStart"/>
            <w:r>
              <w:rPr>
                <w:rFonts w:ascii="Tahoma" w:hAnsi="Tahoma" w:cs="Tahoma"/>
              </w:rPr>
              <w:t>Airmux</w:t>
            </w:r>
            <w:proofErr w:type="spellEnd"/>
            <w:r w:rsidRPr="007417B5">
              <w:rPr>
                <w:rFonts w:ascii="Tahoma" w:hAnsi="Tahoma" w:cs="Tahoma"/>
              </w:rPr>
              <w:t xml:space="preserve"> Manager on "Management PC". Go to </w:t>
            </w:r>
            <w:r w:rsidRPr="007417B5">
              <w:rPr>
                <w:rFonts w:ascii="Tahoma" w:hAnsi="Tahoma" w:cs="Tahoma"/>
                <w:b/>
                <w:bCs/>
              </w:rPr>
              <w:t>Site configuration (Remote) -&gt;Ethernet-&gt;IDU VLAN-&gt;Configuration-&gt;VLAN Configuration</w:t>
            </w:r>
            <w:r w:rsidRPr="007417B5">
              <w:rPr>
                <w:rFonts w:ascii="Tahoma" w:hAnsi="Tahoma" w:cs="Tahoma"/>
              </w:rPr>
              <w:t xml:space="preserve">. </w:t>
            </w:r>
            <w:r w:rsidRPr="007417B5">
              <w:rPr>
                <w:rFonts w:ascii="Tahoma" w:hAnsi="Tahoma" w:cs="Tahoma"/>
              </w:rPr>
              <w:br/>
              <w:t>In "</w:t>
            </w:r>
            <w:proofErr w:type="spellStart"/>
            <w:r w:rsidRPr="007417B5">
              <w:rPr>
                <w:rFonts w:ascii="Tahoma" w:hAnsi="Tahoma" w:cs="Tahoma"/>
              </w:rPr>
              <w:t>Vlan</w:t>
            </w:r>
            <w:proofErr w:type="spellEnd"/>
            <w:r w:rsidRPr="007417B5">
              <w:rPr>
                <w:rFonts w:ascii="Tahoma" w:hAnsi="Tahoma" w:cs="Tahoma"/>
              </w:rPr>
              <w:t xml:space="preserve"> Configuration Window", "Ingress Mode", set LAN1 and LAN2 to "Transparent"</w:t>
            </w:r>
            <w:r w:rsidRPr="007417B5">
              <w:rPr>
                <w:rFonts w:ascii="Tahoma" w:hAnsi="Tahoma" w:cs="Tahoma"/>
              </w:rPr>
              <w:br/>
              <w:t>In "</w:t>
            </w:r>
            <w:proofErr w:type="spellStart"/>
            <w:r w:rsidRPr="007417B5">
              <w:rPr>
                <w:rFonts w:ascii="Tahoma" w:hAnsi="Tahoma" w:cs="Tahoma"/>
              </w:rPr>
              <w:t>Vlan</w:t>
            </w:r>
            <w:proofErr w:type="spellEnd"/>
            <w:r w:rsidRPr="007417B5">
              <w:rPr>
                <w:rFonts w:ascii="Tahoma" w:hAnsi="Tahoma" w:cs="Tahoma"/>
              </w:rPr>
              <w:t xml:space="preserve"> Configuration Window", "Egress Mode", set LAN1 and LAN2 to "Transparent"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 </w:t>
            </w:r>
          </w:p>
        </w:tc>
        <w:tc>
          <w:tcPr>
            <w:tcW w:w="0" w:type="auto"/>
            <w:tcBorders>
              <w:top w:val="nil"/>
              <w:left w:val="nil"/>
              <w:bottom w:val="nil"/>
              <w:right w:val="nil"/>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r>
      <w:tr w:rsidR="008D27B1" w:rsidRPr="007417B5" w:rsidTr="00794460">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 xml:space="preserve">Open </w:t>
            </w:r>
            <w:proofErr w:type="spellStart"/>
            <w:r>
              <w:rPr>
                <w:rFonts w:ascii="Tahoma" w:hAnsi="Tahoma" w:cs="Tahoma"/>
              </w:rPr>
              <w:t>Airmux</w:t>
            </w:r>
            <w:proofErr w:type="spellEnd"/>
            <w:r w:rsidRPr="007417B5">
              <w:rPr>
                <w:rFonts w:ascii="Tahoma" w:hAnsi="Tahoma" w:cs="Tahoma"/>
              </w:rPr>
              <w:t xml:space="preserve"> Manager on "Management PC". Go to </w:t>
            </w:r>
            <w:r w:rsidRPr="007417B5">
              <w:rPr>
                <w:rFonts w:ascii="Tahoma" w:hAnsi="Tahoma" w:cs="Tahoma"/>
                <w:b/>
                <w:bCs/>
              </w:rPr>
              <w:t>Site configuration (Local) -&gt;Ethernet-&gt;IDU VLAN-&gt;Configuration-&gt;VLAN Configuration.</w:t>
            </w:r>
            <w:r w:rsidRPr="007417B5">
              <w:rPr>
                <w:rFonts w:ascii="Tahoma" w:hAnsi="Tahoma" w:cs="Tahoma"/>
              </w:rPr>
              <w:br/>
              <w:t>In "</w:t>
            </w:r>
            <w:proofErr w:type="spellStart"/>
            <w:r w:rsidRPr="007417B5">
              <w:rPr>
                <w:rFonts w:ascii="Tahoma" w:hAnsi="Tahoma" w:cs="Tahoma"/>
              </w:rPr>
              <w:t>Vlan</w:t>
            </w:r>
            <w:proofErr w:type="spellEnd"/>
            <w:r w:rsidRPr="007417B5">
              <w:rPr>
                <w:rFonts w:ascii="Tahoma" w:hAnsi="Tahoma" w:cs="Tahoma"/>
              </w:rPr>
              <w:t xml:space="preserve"> Configuration Window", "Ingress Mode", set LAN1 and LAN2 to "Transparent"</w:t>
            </w:r>
            <w:r w:rsidRPr="007417B5">
              <w:rPr>
                <w:rFonts w:ascii="Tahoma" w:hAnsi="Tahoma" w:cs="Tahoma"/>
              </w:rPr>
              <w:br/>
              <w:t>In "</w:t>
            </w:r>
            <w:proofErr w:type="spellStart"/>
            <w:r w:rsidRPr="007417B5">
              <w:rPr>
                <w:rFonts w:ascii="Tahoma" w:hAnsi="Tahoma" w:cs="Tahoma"/>
              </w:rPr>
              <w:t>Vlan</w:t>
            </w:r>
            <w:proofErr w:type="spellEnd"/>
            <w:r w:rsidRPr="007417B5">
              <w:rPr>
                <w:rFonts w:ascii="Tahoma" w:hAnsi="Tahoma" w:cs="Tahoma"/>
              </w:rPr>
              <w:t xml:space="preserve"> Configuration Window", "Egress Mode", set LAN1 to "Transparent" and LAN2 to "Provider"</w:t>
            </w:r>
            <w:r w:rsidRPr="007417B5">
              <w:rPr>
                <w:rFonts w:ascii="Tahoma" w:hAnsi="Tahoma" w:cs="Tahoma"/>
              </w:rPr>
              <w:br/>
              <w:t xml:space="preserve">Configure Provider </w:t>
            </w:r>
            <w:proofErr w:type="spellStart"/>
            <w:r w:rsidRPr="007417B5">
              <w:rPr>
                <w:rFonts w:ascii="Tahoma" w:hAnsi="Tahoma" w:cs="Tahoma"/>
              </w:rPr>
              <w:t>Vlan</w:t>
            </w:r>
            <w:proofErr w:type="spellEnd"/>
            <w:r w:rsidRPr="007417B5">
              <w:rPr>
                <w:rFonts w:ascii="Tahoma" w:hAnsi="Tahoma" w:cs="Tahoma"/>
              </w:rPr>
              <w:t xml:space="preserve"> ID = 2, priority = 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 </w:t>
            </w:r>
          </w:p>
        </w:tc>
        <w:tc>
          <w:tcPr>
            <w:tcW w:w="0" w:type="auto"/>
            <w:tcBorders>
              <w:top w:val="nil"/>
              <w:left w:val="nil"/>
              <w:bottom w:val="nil"/>
              <w:right w:val="nil"/>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r>
      <w:tr w:rsidR="008D27B1" w:rsidRPr="007417B5" w:rsidTr="00794460">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Run traffic on both packet generator ports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Check on packet generator port 2 receive (remote):</w:t>
            </w:r>
            <w:r w:rsidRPr="007417B5">
              <w:rPr>
                <w:rFonts w:ascii="Tahoma" w:hAnsi="Tahoma" w:cs="Tahoma"/>
              </w:rPr>
              <w:br/>
              <w:t>1) Stream 1 is discarded</w:t>
            </w:r>
            <w:r w:rsidRPr="007417B5">
              <w:rPr>
                <w:rFonts w:ascii="Tahoma" w:hAnsi="Tahoma" w:cs="Tahoma"/>
              </w:rPr>
              <w:br/>
              <w:t>2) Stream 2 is discarded</w:t>
            </w:r>
            <w:r w:rsidRPr="007417B5">
              <w:rPr>
                <w:rFonts w:ascii="Tahoma" w:hAnsi="Tahoma" w:cs="Tahoma"/>
              </w:rPr>
              <w:br/>
              <w:t xml:space="preserve">3) Stream 3 is received without the Provider tag and with </w:t>
            </w:r>
            <w:proofErr w:type="spellStart"/>
            <w:r w:rsidRPr="007417B5">
              <w:rPr>
                <w:rFonts w:ascii="Tahoma" w:hAnsi="Tahoma" w:cs="Tahoma"/>
              </w:rPr>
              <w:t>Vlan</w:t>
            </w:r>
            <w:proofErr w:type="spellEnd"/>
            <w:r w:rsidRPr="007417B5">
              <w:rPr>
                <w:rFonts w:ascii="Tahoma" w:hAnsi="Tahoma" w:cs="Tahoma"/>
              </w:rPr>
              <w:t xml:space="preserve"> ID 4 and Eth type 8100</w:t>
            </w:r>
            <w:r w:rsidRPr="007417B5">
              <w:rPr>
                <w:rFonts w:ascii="Tahoma" w:hAnsi="Tahoma" w:cs="Tahoma"/>
              </w:rPr>
              <w:br/>
            </w:r>
            <w:r w:rsidRPr="007417B5">
              <w:rPr>
                <w:rFonts w:ascii="Tahoma" w:hAnsi="Tahoma" w:cs="Tahoma"/>
              </w:rPr>
              <w:br/>
              <w:t>Check on packet generator port 1 receive (local):</w:t>
            </w:r>
            <w:r w:rsidRPr="007417B5">
              <w:rPr>
                <w:rFonts w:ascii="Tahoma" w:hAnsi="Tahoma" w:cs="Tahoma"/>
              </w:rPr>
              <w:br/>
              <w:t>1) Stream 1 is received with Provider ID 2, Eth type 9100 and priority 6</w:t>
            </w:r>
            <w:r w:rsidRPr="007417B5">
              <w:rPr>
                <w:rFonts w:ascii="Tahoma" w:hAnsi="Tahoma" w:cs="Tahoma"/>
              </w:rPr>
              <w:br/>
              <w:t xml:space="preserve">2) Stream 2 is received with </w:t>
            </w:r>
            <w:proofErr w:type="spellStart"/>
            <w:r w:rsidRPr="007417B5">
              <w:rPr>
                <w:rFonts w:ascii="Tahoma" w:hAnsi="Tahoma" w:cs="Tahoma"/>
              </w:rPr>
              <w:t>QinQ</w:t>
            </w:r>
            <w:proofErr w:type="spellEnd"/>
            <w:r w:rsidRPr="007417B5">
              <w:rPr>
                <w:rFonts w:ascii="Tahoma" w:hAnsi="Tahoma" w:cs="Tahoma"/>
              </w:rPr>
              <w:t xml:space="preserve">: Provider ID 2, Eth type 9100 (Outer tag) and priority 6; </w:t>
            </w:r>
            <w:proofErr w:type="spellStart"/>
            <w:r w:rsidRPr="007417B5">
              <w:rPr>
                <w:rFonts w:ascii="Tahoma" w:hAnsi="Tahoma" w:cs="Tahoma"/>
              </w:rPr>
              <w:t>Vlan</w:t>
            </w:r>
            <w:proofErr w:type="spellEnd"/>
            <w:r w:rsidRPr="007417B5">
              <w:rPr>
                <w:rFonts w:ascii="Tahoma" w:hAnsi="Tahoma" w:cs="Tahoma"/>
              </w:rPr>
              <w:t xml:space="preserve"> ID 3</w:t>
            </w:r>
            <w:r w:rsidRPr="007417B5">
              <w:rPr>
                <w:rFonts w:ascii="Tahoma" w:hAnsi="Tahoma" w:cs="Tahoma"/>
              </w:rPr>
              <w:br/>
              <w:t xml:space="preserve">and Eth type 8100 (Inner tag)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 </w:t>
            </w:r>
          </w:p>
        </w:tc>
        <w:tc>
          <w:tcPr>
            <w:tcW w:w="0" w:type="auto"/>
            <w:tcBorders>
              <w:top w:val="nil"/>
              <w:left w:val="nil"/>
              <w:bottom w:val="nil"/>
              <w:right w:val="nil"/>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 </w:t>
            </w:r>
          </w:p>
        </w:tc>
      </w:tr>
      <w:tr w:rsidR="008D27B1" w:rsidRPr="007417B5" w:rsidTr="00794460">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 xml:space="preserve">Open </w:t>
            </w:r>
            <w:proofErr w:type="spellStart"/>
            <w:r>
              <w:rPr>
                <w:rFonts w:ascii="Tahoma" w:hAnsi="Tahoma" w:cs="Tahoma"/>
              </w:rPr>
              <w:t>Airmux</w:t>
            </w:r>
            <w:proofErr w:type="spellEnd"/>
            <w:r w:rsidRPr="007417B5">
              <w:rPr>
                <w:rFonts w:ascii="Tahoma" w:hAnsi="Tahoma" w:cs="Tahoma"/>
              </w:rPr>
              <w:t xml:space="preserve"> Manager on "Management PC". Go to </w:t>
            </w:r>
            <w:r w:rsidRPr="007417B5">
              <w:rPr>
                <w:rFonts w:ascii="Tahoma" w:hAnsi="Tahoma" w:cs="Tahoma"/>
                <w:b/>
                <w:bCs/>
              </w:rPr>
              <w:t>Site configuration (Local) -&gt;Ethernet-&gt;IDU VLAN-&gt;Configuration-&gt;VLAN Configuration.</w:t>
            </w:r>
            <w:r w:rsidRPr="007417B5">
              <w:rPr>
                <w:rFonts w:ascii="Tahoma" w:hAnsi="Tahoma" w:cs="Tahoma"/>
              </w:rPr>
              <w:br/>
              <w:t>In "</w:t>
            </w:r>
            <w:proofErr w:type="spellStart"/>
            <w:r w:rsidRPr="007417B5">
              <w:rPr>
                <w:rFonts w:ascii="Tahoma" w:hAnsi="Tahoma" w:cs="Tahoma"/>
              </w:rPr>
              <w:t>Vlan</w:t>
            </w:r>
            <w:proofErr w:type="spellEnd"/>
            <w:r w:rsidRPr="007417B5">
              <w:rPr>
                <w:rFonts w:ascii="Tahoma" w:hAnsi="Tahoma" w:cs="Tahoma"/>
              </w:rPr>
              <w:t xml:space="preserve"> Configuration Window", "Ingress Mode", set LAN1 and LAN2 to "Transparent"</w:t>
            </w:r>
            <w:r w:rsidRPr="007417B5">
              <w:rPr>
                <w:rFonts w:ascii="Tahoma" w:hAnsi="Tahoma" w:cs="Tahoma"/>
              </w:rPr>
              <w:br/>
              <w:t>In "</w:t>
            </w:r>
            <w:proofErr w:type="spellStart"/>
            <w:r w:rsidRPr="007417B5">
              <w:rPr>
                <w:rFonts w:ascii="Tahoma" w:hAnsi="Tahoma" w:cs="Tahoma"/>
              </w:rPr>
              <w:t>Vlan</w:t>
            </w:r>
            <w:proofErr w:type="spellEnd"/>
            <w:r w:rsidRPr="007417B5">
              <w:rPr>
                <w:rFonts w:ascii="Tahoma" w:hAnsi="Tahoma" w:cs="Tahoma"/>
              </w:rPr>
              <w:t xml:space="preserve"> Configuration Window", "Egress Mode", set LAN1 to "Transparent" and LAN2 to "Provider without filtering"</w:t>
            </w:r>
            <w:r w:rsidRPr="007417B5">
              <w:rPr>
                <w:rFonts w:ascii="Tahoma" w:hAnsi="Tahoma" w:cs="Tahoma"/>
              </w:rPr>
              <w:br/>
              <w:t xml:space="preserve">Configure Provider </w:t>
            </w:r>
            <w:proofErr w:type="spellStart"/>
            <w:r w:rsidRPr="007417B5">
              <w:rPr>
                <w:rFonts w:ascii="Tahoma" w:hAnsi="Tahoma" w:cs="Tahoma"/>
              </w:rPr>
              <w:t>Vlan</w:t>
            </w:r>
            <w:proofErr w:type="spellEnd"/>
            <w:r w:rsidRPr="007417B5">
              <w:rPr>
                <w:rFonts w:ascii="Tahoma" w:hAnsi="Tahoma" w:cs="Tahoma"/>
              </w:rPr>
              <w:t xml:space="preserve"> ID = 2, priority = 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 </w:t>
            </w:r>
          </w:p>
        </w:tc>
        <w:tc>
          <w:tcPr>
            <w:tcW w:w="0" w:type="auto"/>
            <w:tcBorders>
              <w:top w:val="nil"/>
              <w:left w:val="nil"/>
              <w:bottom w:val="nil"/>
              <w:right w:val="nil"/>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r>
      <w:tr w:rsidR="008D27B1" w:rsidRPr="007417B5" w:rsidTr="00794460">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Run traffic on both packet generator ports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Tahoma" w:hAnsi="Tahoma" w:cs="Tahoma"/>
              </w:rPr>
            </w:pPr>
            <w:r w:rsidRPr="007417B5">
              <w:rPr>
                <w:rFonts w:ascii="Tahoma" w:hAnsi="Tahoma" w:cs="Tahoma"/>
              </w:rPr>
              <w:t>Check on packet generator port 2 receive (remote):</w:t>
            </w:r>
            <w:r w:rsidRPr="007417B5">
              <w:rPr>
                <w:rFonts w:ascii="Tahoma" w:hAnsi="Tahoma" w:cs="Tahoma"/>
              </w:rPr>
              <w:br/>
              <w:t>1) Stream 1 is received untagged (no modification)</w:t>
            </w:r>
            <w:r w:rsidRPr="007417B5">
              <w:rPr>
                <w:rFonts w:ascii="Tahoma" w:hAnsi="Tahoma" w:cs="Tahoma"/>
              </w:rPr>
              <w:br/>
              <w:t xml:space="preserve">2) Stream 2 is received 802.1Q with </w:t>
            </w:r>
            <w:proofErr w:type="spellStart"/>
            <w:r w:rsidRPr="007417B5">
              <w:rPr>
                <w:rFonts w:ascii="Tahoma" w:hAnsi="Tahoma" w:cs="Tahoma"/>
              </w:rPr>
              <w:t>Vlan</w:t>
            </w:r>
            <w:proofErr w:type="spellEnd"/>
            <w:r w:rsidRPr="007417B5">
              <w:rPr>
                <w:rFonts w:ascii="Tahoma" w:hAnsi="Tahoma" w:cs="Tahoma"/>
              </w:rPr>
              <w:t xml:space="preserve"> ID 3 and Eth type 8100 (no modification)</w:t>
            </w:r>
            <w:r w:rsidRPr="007417B5">
              <w:rPr>
                <w:rFonts w:ascii="Tahoma" w:hAnsi="Tahoma" w:cs="Tahoma"/>
              </w:rPr>
              <w:br/>
              <w:t xml:space="preserve">3) Stream 3 is received without the Provider tag and with </w:t>
            </w:r>
            <w:proofErr w:type="spellStart"/>
            <w:r w:rsidRPr="007417B5">
              <w:rPr>
                <w:rFonts w:ascii="Tahoma" w:hAnsi="Tahoma" w:cs="Tahoma"/>
              </w:rPr>
              <w:t>Vlan</w:t>
            </w:r>
            <w:proofErr w:type="spellEnd"/>
            <w:r w:rsidRPr="007417B5">
              <w:rPr>
                <w:rFonts w:ascii="Tahoma" w:hAnsi="Tahoma" w:cs="Tahoma"/>
              </w:rPr>
              <w:t xml:space="preserve"> ID 4 and Eth type 8100</w:t>
            </w:r>
            <w:r w:rsidRPr="007417B5">
              <w:rPr>
                <w:rFonts w:ascii="Tahoma" w:hAnsi="Tahoma" w:cs="Tahoma"/>
              </w:rPr>
              <w:br/>
            </w:r>
            <w:r w:rsidRPr="007417B5">
              <w:rPr>
                <w:rFonts w:ascii="Tahoma" w:hAnsi="Tahoma" w:cs="Tahoma"/>
              </w:rPr>
              <w:br/>
              <w:t>Check on packet generator port 1 receive (local):</w:t>
            </w:r>
            <w:r w:rsidRPr="007417B5">
              <w:rPr>
                <w:rFonts w:ascii="Tahoma" w:hAnsi="Tahoma" w:cs="Tahoma"/>
              </w:rPr>
              <w:br/>
              <w:t>1) Stream 1 is received with Provider ID 2, Eth type 9100 and priority 6</w:t>
            </w:r>
            <w:r w:rsidRPr="007417B5">
              <w:rPr>
                <w:rFonts w:ascii="Tahoma" w:hAnsi="Tahoma" w:cs="Tahoma"/>
              </w:rPr>
              <w:br/>
              <w:t xml:space="preserve">2) Stream 2 is received with </w:t>
            </w:r>
            <w:proofErr w:type="spellStart"/>
            <w:r w:rsidRPr="007417B5">
              <w:rPr>
                <w:rFonts w:ascii="Tahoma" w:hAnsi="Tahoma" w:cs="Tahoma"/>
              </w:rPr>
              <w:t>QinQ</w:t>
            </w:r>
            <w:proofErr w:type="spellEnd"/>
            <w:r w:rsidRPr="007417B5">
              <w:rPr>
                <w:rFonts w:ascii="Tahoma" w:hAnsi="Tahoma" w:cs="Tahoma"/>
              </w:rPr>
              <w:t xml:space="preserve">: Provider ID 2, Eth type 9100 (Outer tag) and priority 6; </w:t>
            </w:r>
            <w:proofErr w:type="spellStart"/>
            <w:r w:rsidRPr="007417B5">
              <w:rPr>
                <w:rFonts w:ascii="Tahoma" w:hAnsi="Tahoma" w:cs="Tahoma"/>
              </w:rPr>
              <w:t>Vlan</w:t>
            </w:r>
            <w:proofErr w:type="spellEnd"/>
            <w:r w:rsidRPr="007417B5">
              <w:rPr>
                <w:rFonts w:ascii="Tahoma" w:hAnsi="Tahoma" w:cs="Tahoma"/>
              </w:rPr>
              <w:t xml:space="preserve"> ID 3</w:t>
            </w:r>
            <w:r w:rsidRPr="007417B5">
              <w:rPr>
                <w:rFonts w:ascii="Tahoma" w:hAnsi="Tahoma" w:cs="Tahoma"/>
              </w:rPr>
              <w:br/>
              <w:t xml:space="preserve">and Eth type 8100 (Inner tag)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1665A8">
            <w:pPr>
              <w:spacing w:after="0"/>
              <w:jc w:val="center"/>
              <w:rPr>
                <w:rFonts w:ascii="Tahoma" w:hAnsi="Tahoma" w:cs="Tahoma"/>
              </w:rPr>
            </w:pPr>
            <w:r w:rsidRPr="007417B5">
              <w:rPr>
                <w:rFonts w:ascii="Tahoma" w:hAnsi="Tahoma" w:cs="Tahoma"/>
              </w:rPr>
              <w:t> </w:t>
            </w:r>
          </w:p>
        </w:tc>
        <w:tc>
          <w:tcPr>
            <w:tcW w:w="0" w:type="auto"/>
            <w:tcBorders>
              <w:top w:val="nil"/>
              <w:left w:val="nil"/>
              <w:bottom w:val="nil"/>
              <w:right w:val="nil"/>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1665A8">
            <w:pPr>
              <w:spacing w:after="0"/>
              <w:rPr>
                <w:rFonts w:ascii="Palatino Linotype" w:hAnsi="Palatino Linotype" w:cs="Times New Roman"/>
              </w:rPr>
            </w:pPr>
            <w:r w:rsidRPr="007417B5">
              <w:rPr>
                <w:rFonts w:ascii="Palatino Linotype" w:hAnsi="Palatino Linotype" w:cs="Times New Roman"/>
              </w:rPr>
              <w:t> </w:t>
            </w:r>
          </w:p>
        </w:tc>
      </w:tr>
    </w:tbl>
    <w:p w:rsidR="008D27B1" w:rsidRDefault="008D27B1" w:rsidP="008D27B1">
      <w:pPr>
        <w:pStyle w:val="Figure"/>
      </w:pPr>
      <w:r w:rsidRPr="00067DE0">
        <w:drawing>
          <wp:inline distT="0" distB="0" distL="0" distR="0">
            <wp:extent cx="4975860" cy="26955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975860" cy="2695575"/>
                    </a:xfrm>
                    <a:prstGeom prst="rect">
                      <a:avLst/>
                    </a:prstGeom>
                    <a:noFill/>
                    <a:ln w="9525">
                      <a:noFill/>
                      <a:miter lim="800000"/>
                      <a:headEnd/>
                      <a:tailEnd/>
                    </a:ln>
                  </pic:spPr>
                </pic:pic>
              </a:graphicData>
            </a:graphic>
          </wp:inline>
        </w:drawing>
      </w:r>
    </w:p>
    <w:p w:rsidR="008D27B1" w:rsidRDefault="008D27B1" w:rsidP="008D27B1">
      <w:pPr>
        <w:pStyle w:val="Heading2"/>
      </w:pPr>
      <w:bookmarkStart w:id="56" w:name="_Toc433624145"/>
      <w:bookmarkStart w:id="57" w:name="_Toc434227597"/>
      <w:r w:rsidRPr="007417B5">
        <w:t>Provider (</w:t>
      </w:r>
      <w:proofErr w:type="spellStart"/>
      <w:r w:rsidRPr="007417B5">
        <w:t>QinQ</w:t>
      </w:r>
      <w:proofErr w:type="spellEnd"/>
      <w:r w:rsidRPr="007417B5">
        <w:t>) ODU</w:t>
      </w:r>
      <w:bookmarkEnd w:id="56"/>
      <w:bookmarkEnd w:id="57"/>
    </w:p>
    <w:p w:rsidR="00561D4F" w:rsidRDefault="00561D4F" w:rsidP="00561D4F">
      <w:pPr>
        <w:pStyle w:val="Heading5"/>
      </w:pPr>
      <w:r>
        <w:t>Test Description</w:t>
      </w:r>
    </w:p>
    <w:p w:rsidR="00F519D5" w:rsidRPr="00F519D5" w:rsidRDefault="00F519D5" w:rsidP="00F519D5">
      <w:pPr>
        <w:pStyle w:val="Para"/>
      </w:pPr>
      <w:r w:rsidRPr="007417B5">
        <w:t>ODU VLAN Working Mode</w:t>
      </w:r>
    </w:p>
    <w:p w:rsidR="00561D4F" w:rsidRDefault="00561D4F" w:rsidP="00561D4F">
      <w:pPr>
        <w:pStyle w:val="Heading5"/>
      </w:pPr>
      <w:r>
        <w:t>Test Equipment Required</w:t>
      </w:r>
    </w:p>
    <w:p w:rsidR="00F519D5" w:rsidRDefault="00F519D5" w:rsidP="00F519D5">
      <w:pPr>
        <w:pStyle w:val="Bul1"/>
      </w:pPr>
      <w:r w:rsidRPr="007417B5">
        <w:t>2 x ODUs</w:t>
      </w:r>
    </w:p>
    <w:p w:rsidR="00F519D5" w:rsidRDefault="00F519D5" w:rsidP="00337486">
      <w:pPr>
        <w:pStyle w:val="Bul1"/>
      </w:pPr>
      <w:r w:rsidRPr="007417B5">
        <w:t xml:space="preserve">2 x </w:t>
      </w:r>
      <w:r w:rsidR="00337486">
        <w:t>AIRMUX-POE</w:t>
      </w:r>
    </w:p>
    <w:p w:rsidR="00F519D5" w:rsidRDefault="00F519D5" w:rsidP="00F519D5">
      <w:pPr>
        <w:pStyle w:val="Bul1"/>
      </w:pPr>
      <w:r w:rsidRPr="007417B5">
        <w:t>4 x PCs</w:t>
      </w:r>
    </w:p>
    <w:p w:rsidR="00F519D5" w:rsidRDefault="00F519D5" w:rsidP="00F519D5">
      <w:pPr>
        <w:pStyle w:val="Bul1"/>
      </w:pPr>
      <w:r w:rsidRPr="007417B5">
        <w:t xml:space="preserve">1x CD with latest </w:t>
      </w:r>
      <w:r>
        <w:t>AIRMUX</w:t>
      </w:r>
      <w:r w:rsidRPr="007417B5">
        <w:t xml:space="preserve"> manager</w:t>
      </w:r>
    </w:p>
    <w:p w:rsidR="00561D4F" w:rsidRPr="00561D4F" w:rsidRDefault="00F519D5" w:rsidP="00F519D5">
      <w:pPr>
        <w:pStyle w:val="Bul1"/>
      </w:pPr>
      <w:r w:rsidRPr="007417B5">
        <w:t>1 x VLAN Switch</w:t>
      </w:r>
    </w:p>
    <w:tbl>
      <w:tblPr>
        <w:tblW w:w="5000" w:type="pct"/>
        <w:tblLook w:val="04A0"/>
      </w:tblPr>
      <w:tblGrid>
        <w:gridCol w:w="699"/>
        <w:gridCol w:w="4840"/>
        <w:gridCol w:w="1136"/>
        <w:gridCol w:w="957"/>
        <w:gridCol w:w="566"/>
        <w:gridCol w:w="1766"/>
      </w:tblGrid>
      <w:tr w:rsidR="008D27B1" w:rsidRPr="007417B5" w:rsidTr="00F519D5">
        <w:trPr>
          <w:trHeight w:val="765"/>
        </w:trPr>
        <w:tc>
          <w:tcPr>
            <w:tcW w:w="346" w:type="pct"/>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Step Num</w:t>
            </w:r>
          </w:p>
        </w:tc>
        <w:tc>
          <w:tcPr>
            <w:tcW w:w="2430" w:type="pct"/>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Procedure</w:t>
            </w:r>
          </w:p>
        </w:tc>
        <w:tc>
          <w:tcPr>
            <w:tcW w:w="571" w:type="pct"/>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Expected Results</w:t>
            </w:r>
          </w:p>
        </w:tc>
        <w:tc>
          <w:tcPr>
            <w:tcW w:w="481" w:type="pct"/>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Actual Results</w:t>
            </w:r>
          </w:p>
        </w:tc>
        <w:tc>
          <w:tcPr>
            <w:tcW w:w="285" w:type="pct"/>
            <w:tcBorders>
              <w:top w:val="nil"/>
              <w:left w:val="nil"/>
              <w:bottom w:val="nil"/>
              <w:right w:val="nil"/>
            </w:tcBorders>
            <w:shd w:val="clear" w:color="000000" w:fill="FFFFFF"/>
            <w:hideMark/>
          </w:tcPr>
          <w:p w:rsidR="008D27B1" w:rsidRPr="007417B5" w:rsidRDefault="008D27B1" w:rsidP="00F519D5">
            <w:pPr>
              <w:pStyle w:val="TableHead"/>
              <w:rPr>
                <w:rFonts w:ascii="Palatino Linotype" w:hAnsi="Palatino Linotype" w:cs="Times New Roman"/>
              </w:rPr>
            </w:pPr>
            <w:r w:rsidRPr="007417B5">
              <w:rPr>
                <w:rFonts w:ascii="Palatino Linotype" w:hAnsi="Palatino Linotype" w:cs="Times New Roman"/>
              </w:rPr>
              <w:t> </w:t>
            </w:r>
          </w:p>
        </w:tc>
        <w:tc>
          <w:tcPr>
            <w:tcW w:w="887" w:type="pct"/>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Comments (or Problems)</w:t>
            </w:r>
          </w:p>
        </w:tc>
      </w:tr>
      <w:tr w:rsidR="008D27B1" w:rsidRPr="007417B5" w:rsidTr="00F519D5">
        <w:trPr>
          <w:trHeight w:val="2100"/>
        </w:trPr>
        <w:tc>
          <w:tcPr>
            <w:tcW w:w="346"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1</w:t>
            </w:r>
          </w:p>
        </w:tc>
        <w:tc>
          <w:tcPr>
            <w:tcW w:w="2430"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Please see figure 2 (below) for setup connection.</w:t>
            </w:r>
            <w:r w:rsidRPr="007417B5">
              <w:br/>
            </w:r>
            <w:r w:rsidRPr="007417B5">
              <w:br/>
              <w:t xml:space="preserve">Configure </w:t>
            </w:r>
            <w:proofErr w:type="spellStart"/>
            <w:r w:rsidRPr="007417B5">
              <w:t>Vlan</w:t>
            </w:r>
            <w:proofErr w:type="spellEnd"/>
            <w:r w:rsidRPr="007417B5">
              <w:t xml:space="preserve"> Switch port 1 as access </w:t>
            </w:r>
            <w:proofErr w:type="spellStart"/>
            <w:r w:rsidRPr="007417B5">
              <w:t>vlan</w:t>
            </w:r>
            <w:proofErr w:type="spellEnd"/>
            <w:r w:rsidRPr="007417B5">
              <w:t xml:space="preserve"> 100, port 2 as trunk.</w:t>
            </w:r>
            <w:r w:rsidRPr="007417B5">
              <w:br/>
            </w:r>
            <w:r w:rsidRPr="007417B5">
              <w:br/>
              <w:t xml:space="preserve">Open </w:t>
            </w:r>
            <w:proofErr w:type="spellStart"/>
            <w:r>
              <w:t>Airmux</w:t>
            </w:r>
            <w:proofErr w:type="spellEnd"/>
            <w:r w:rsidRPr="007417B5">
              <w:t xml:space="preserve"> Manager on "</w:t>
            </w:r>
            <w:proofErr w:type="spellStart"/>
            <w:r w:rsidRPr="007417B5">
              <w:t>Local_PC</w:t>
            </w:r>
            <w:proofErr w:type="spellEnd"/>
            <w:r w:rsidRPr="007417B5">
              <w:t>" (</w:t>
            </w:r>
            <w:proofErr w:type="spellStart"/>
            <w:r w:rsidRPr="007417B5">
              <w:t>ip</w:t>
            </w:r>
            <w:proofErr w:type="spellEnd"/>
            <w:r w:rsidRPr="007417B5">
              <w:t xml:space="preserve"> connection). Go to</w:t>
            </w:r>
            <w:r w:rsidRPr="007417B5">
              <w:rPr>
                <w:b/>
                <w:bCs/>
              </w:rPr>
              <w:t xml:space="preserve"> Site configuration (Remote) -&gt;Ethernet-&gt;ODU VLAN-&gt;ODU VLAN Configuration</w:t>
            </w:r>
            <w:r w:rsidRPr="007417B5">
              <w:t>. In "ODU VLAN Configuration Window", set ingress mode to "</w:t>
            </w:r>
            <w:proofErr w:type="spellStart"/>
            <w:r w:rsidRPr="007417B5">
              <w:t>Untag</w:t>
            </w:r>
            <w:proofErr w:type="spellEnd"/>
            <w:r w:rsidRPr="007417B5">
              <w:t xml:space="preserve"> all" and egress mode as "Tag </w:t>
            </w:r>
            <w:proofErr w:type="spellStart"/>
            <w:r w:rsidRPr="007417B5">
              <w:t>vlan</w:t>
            </w:r>
            <w:proofErr w:type="spellEnd"/>
            <w:r w:rsidRPr="007417B5">
              <w:t xml:space="preserve"> 100".</w:t>
            </w:r>
            <w:r w:rsidRPr="007417B5">
              <w:br/>
              <w:t xml:space="preserve"> </w:t>
            </w:r>
          </w:p>
        </w:tc>
        <w:tc>
          <w:tcPr>
            <w:tcW w:w="57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48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285" w:type="pct"/>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887"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519D5">
        <w:trPr>
          <w:trHeight w:val="1140"/>
        </w:trPr>
        <w:tc>
          <w:tcPr>
            <w:tcW w:w="346"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2</w:t>
            </w:r>
          </w:p>
        </w:tc>
        <w:tc>
          <w:tcPr>
            <w:tcW w:w="2430"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Open </w:t>
            </w:r>
            <w:proofErr w:type="spellStart"/>
            <w:r>
              <w:t>Airmux</w:t>
            </w:r>
            <w:proofErr w:type="spellEnd"/>
            <w:r w:rsidRPr="007417B5">
              <w:t xml:space="preserve"> Manager on "</w:t>
            </w:r>
            <w:proofErr w:type="spellStart"/>
            <w:r w:rsidRPr="007417B5">
              <w:t>Local_PC</w:t>
            </w:r>
            <w:proofErr w:type="spellEnd"/>
            <w:r w:rsidRPr="007417B5">
              <w:t xml:space="preserve">". Go to </w:t>
            </w:r>
            <w:r w:rsidRPr="007417B5">
              <w:rPr>
                <w:b/>
                <w:bCs/>
              </w:rPr>
              <w:t>Site configuration (Local) -&gt;Ethernet-&gt;ODU VLAN-&gt;ODU VLAN Configuration</w:t>
            </w:r>
            <w:r w:rsidRPr="007417B5">
              <w:t>. In "ODU VLAN Configuration Window", set ingress and egress mode to "Transparent".</w:t>
            </w:r>
            <w:r w:rsidRPr="007417B5">
              <w:br/>
              <w:t>Perform ping between "</w:t>
            </w:r>
            <w:proofErr w:type="spellStart"/>
            <w:r w:rsidRPr="007417B5">
              <w:t>Local_PC</w:t>
            </w:r>
            <w:proofErr w:type="spellEnd"/>
            <w:r w:rsidRPr="007417B5">
              <w:t>" and "</w:t>
            </w:r>
            <w:proofErr w:type="spellStart"/>
            <w:r w:rsidRPr="007417B5">
              <w:t>Remote_PC</w:t>
            </w:r>
            <w:proofErr w:type="spellEnd"/>
            <w:r w:rsidRPr="007417B5">
              <w:t xml:space="preserve">". </w:t>
            </w:r>
          </w:p>
        </w:tc>
        <w:tc>
          <w:tcPr>
            <w:tcW w:w="57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ping reply</w:t>
            </w:r>
          </w:p>
        </w:tc>
        <w:tc>
          <w:tcPr>
            <w:tcW w:w="48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285" w:type="pct"/>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887"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519D5">
        <w:trPr>
          <w:trHeight w:val="1215"/>
        </w:trPr>
        <w:tc>
          <w:tcPr>
            <w:tcW w:w="346"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3</w:t>
            </w:r>
          </w:p>
        </w:tc>
        <w:tc>
          <w:tcPr>
            <w:tcW w:w="2430"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Open </w:t>
            </w:r>
            <w:proofErr w:type="spellStart"/>
            <w:r>
              <w:t>Airmux</w:t>
            </w:r>
            <w:proofErr w:type="spellEnd"/>
            <w:r w:rsidRPr="007417B5">
              <w:t xml:space="preserve"> Manager on "</w:t>
            </w:r>
            <w:proofErr w:type="spellStart"/>
            <w:r w:rsidRPr="007417B5">
              <w:t>Local_PC</w:t>
            </w:r>
            <w:proofErr w:type="spellEnd"/>
            <w:r w:rsidRPr="007417B5">
              <w:t xml:space="preserve">". Go to </w:t>
            </w:r>
            <w:r w:rsidRPr="007417B5">
              <w:rPr>
                <w:b/>
                <w:bCs/>
              </w:rPr>
              <w:t>Site configuration (Remote) -&gt;Ethernet-&gt;ODU VLAN-&gt;ODU VLAN Configuration</w:t>
            </w:r>
            <w:r w:rsidRPr="007417B5">
              <w:t xml:space="preserve">.  In "ODU VLAN Configuration Window", set egress mode as "Tag </w:t>
            </w:r>
            <w:proofErr w:type="spellStart"/>
            <w:r w:rsidRPr="007417B5">
              <w:t>vlan</w:t>
            </w:r>
            <w:proofErr w:type="spellEnd"/>
            <w:r w:rsidRPr="007417B5">
              <w:t xml:space="preserve"> 200".</w:t>
            </w:r>
            <w:r w:rsidRPr="007417B5">
              <w:br/>
              <w:t>Perform ping between "</w:t>
            </w:r>
            <w:proofErr w:type="spellStart"/>
            <w:r w:rsidRPr="007417B5">
              <w:t>Local_PC</w:t>
            </w:r>
            <w:proofErr w:type="spellEnd"/>
            <w:r w:rsidRPr="007417B5">
              <w:t>" and "</w:t>
            </w:r>
            <w:proofErr w:type="spellStart"/>
            <w:r w:rsidRPr="007417B5">
              <w:t>Remote_PC</w:t>
            </w:r>
            <w:proofErr w:type="spellEnd"/>
            <w:r w:rsidRPr="007417B5">
              <w:t>".</w:t>
            </w:r>
          </w:p>
        </w:tc>
        <w:tc>
          <w:tcPr>
            <w:tcW w:w="57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ping fail</w:t>
            </w:r>
          </w:p>
        </w:tc>
        <w:tc>
          <w:tcPr>
            <w:tcW w:w="48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285" w:type="pct"/>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887"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519D5">
        <w:trPr>
          <w:trHeight w:val="1065"/>
        </w:trPr>
        <w:tc>
          <w:tcPr>
            <w:tcW w:w="346"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4</w:t>
            </w:r>
          </w:p>
        </w:tc>
        <w:tc>
          <w:tcPr>
            <w:tcW w:w="2430"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Open </w:t>
            </w:r>
            <w:proofErr w:type="spellStart"/>
            <w:r>
              <w:t>Airmux</w:t>
            </w:r>
            <w:proofErr w:type="spellEnd"/>
            <w:r w:rsidRPr="007417B5">
              <w:t xml:space="preserve"> Manager on "</w:t>
            </w:r>
            <w:proofErr w:type="spellStart"/>
            <w:r w:rsidRPr="007417B5">
              <w:t>Local_PC</w:t>
            </w:r>
            <w:proofErr w:type="spellEnd"/>
            <w:r w:rsidRPr="007417B5">
              <w:t xml:space="preserve">". Go to </w:t>
            </w:r>
            <w:r w:rsidRPr="007417B5">
              <w:rPr>
                <w:b/>
                <w:bCs/>
              </w:rPr>
              <w:t>Site configuration (Remote) -&gt;Ethernet-&gt;ODU VLAN-&gt;ODU VLAN Configuration</w:t>
            </w:r>
            <w:r w:rsidRPr="007417B5">
              <w:t xml:space="preserve">.  In "ODU VLAN Configuration Window", set egress mode as "Tag </w:t>
            </w:r>
            <w:proofErr w:type="spellStart"/>
            <w:r w:rsidRPr="007417B5">
              <w:t>vlan</w:t>
            </w:r>
            <w:proofErr w:type="spellEnd"/>
            <w:r w:rsidRPr="007417B5">
              <w:t xml:space="preserve"> 100".</w:t>
            </w:r>
            <w:r w:rsidRPr="007417B5">
              <w:br/>
              <w:t>Perform ping between "</w:t>
            </w:r>
            <w:proofErr w:type="spellStart"/>
            <w:r w:rsidRPr="007417B5">
              <w:t>Local_PC</w:t>
            </w:r>
            <w:proofErr w:type="spellEnd"/>
            <w:r w:rsidRPr="007417B5">
              <w:t>" and "</w:t>
            </w:r>
            <w:proofErr w:type="spellStart"/>
            <w:r w:rsidRPr="007417B5">
              <w:t>Remote_PC</w:t>
            </w:r>
            <w:proofErr w:type="spellEnd"/>
            <w:r w:rsidRPr="007417B5">
              <w:t>".</w:t>
            </w:r>
          </w:p>
        </w:tc>
        <w:tc>
          <w:tcPr>
            <w:tcW w:w="57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ping reply</w:t>
            </w:r>
          </w:p>
        </w:tc>
        <w:tc>
          <w:tcPr>
            <w:tcW w:w="48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285" w:type="pct"/>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887"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519D5">
        <w:trPr>
          <w:trHeight w:val="1065"/>
        </w:trPr>
        <w:tc>
          <w:tcPr>
            <w:tcW w:w="346"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5</w:t>
            </w:r>
          </w:p>
        </w:tc>
        <w:tc>
          <w:tcPr>
            <w:tcW w:w="2430"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Open </w:t>
            </w:r>
            <w:proofErr w:type="spellStart"/>
            <w:r>
              <w:t>Airmux</w:t>
            </w:r>
            <w:proofErr w:type="spellEnd"/>
            <w:r w:rsidRPr="007417B5">
              <w:t xml:space="preserve"> Manager on "</w:t>
            </w:r>
            <w:proofErr w:type="spellStart"/>
            <w:r w:rsidRPr="007417B5">
              <w:t>Local_PC</w:t>
            </w:r>
            <w:proofErr w:type="spellEnd"/>
            <w:r w:rsidRPr="007417B5">
              <w:t xml:space="preserve">". Go to </w:t>
            </w:r>
            <w:r w:rsidRPr="007417B5">
              <w:rPr>
                <w:b/>
                <w:bCs/>
              </w:rPr>
              <w:t>Site configuration (Remote) -&gt;Ethernet-&gt;ODU VLAN-&gt;ODU VLAN Configuration</w:t>
            </w:r>
            <w:r w:rsidRPr="007417B5">
              <w:t xml:space="preserve">.  In "ODU VLAN Configuration Window", set Ingress </w:t>
            </w:r>
            <w:proofErr w:type="gramStart"/>
            <w:r w:rsidRPr="007417B5">
              <w:t>mode to Filter and in the "Allowed VLAN IDs" add</w:t>
            </w:r>
            <w:proofErr w:type="gramEnd"/>
            <w:r w:rsidRPr="007417B5">
              <w:t xml:space="preserve"> the VLAN 200 and VLAN 300.</w:t>
            </w:r>
            <w:r w:rsidRPr="007417B5">
              <w:br/>
              <w:t>Perform ping between "</w:t>
            </w:r>
            <w:proofErr w:type="spellStart"/>
            <w:r w:rsidRPr="007417B5">
              <w:t>Local_PC</w:t>
            </w:r>
            <w:proofErr w:type="spellEnd"/>
            <w:r w:rsidRPr="007417B5">
              <w:t>" and "</w:t>
            </w:r>
            <w:proofErr w:type="spellStart"/>
            <w:r w:rsidRPr="007417B5">
              <w:t>Remote_PC</w:t>
            </w:r>
            <w:proofErr w:type="spellEnd"/>
            <w:r w:rsidRPr="007417B5">
              <w:t>".</w:t>
            </w:r>
          </w:p>
        </w:tc>
        <w:tc>
          <w:tcPr>
            <w:tcW w:w="57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ping fail</w:t>
            </w:r>
          </w:p>
        </w:tc>
        <w:tc>
          <w:tcPr>
            <w:tcW w:w="48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285" w:type="pct"/>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887"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519D5">
        <w:trPr>
          <w:trHeight w:val="1065"/>
        </w:trPr>
        <w:tc>
          <w:tcPr>
            <w:tcW w:w="346"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6</w:t>
            </w:r>
          </w:p>
        </w:tc>
        <w:tc>
          <w:tcPr>
            <w:tcW w:w="2430"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Open </w:t>
            </w:r>
            <w:proofErr w:type="spellStart"/>
            <w:r>
              <w:t>Airmux</w:t>
            </w:r>
            <w:proofErr w:type="spellEnd"/>
            <w:r w:rsidRPr="007417B5">
              <w:t xml:space="preserve"> Manager on "</w:t>
            </w:r>
            <w:proofErr w:type="spellStart"/>
            <w:r w:rsidRPr="007417B5">
              <w:t>Local_PC</w:t>
            </w:r>
            <w:proofErr w:type="spellEnd"/>
            <w:r w:rsidRPr="007417B5">
              <w:t xml:space="preserve">". Go to </w:t>
            </w:r>
            <w:r w:rsidRPr="007417B5">
              <w:rPr>
                <w:b/>
                <w:bCs/>
              </w:rPr>
              <w:t>Site configuration (Remote) -&gt;Ethernet-&gt;ODU VLAN-&gt;ODU VLAN Configuration</w:t>
            </w:r>
            <w:r w:rsidRPr="007417B5">
              <w:t xml:space="preserve">.  In "ODU VLAN Configuration Window", set Ingress </w:t>
            </w:r>
            <w:proofErr w:type="gramStart"/>
            <w:r w:rsidRPr="007417B5">
              <w:t>mode to Filter and in the "Allowed VLAN IDs" add</w:t>
            </w:r>
            <w:proofErr w:type="gramEnd"/>
            <w:r w:rsidRPr="007417B5">
              <w:t xml:space="preserve"> the VLAN 100.</w:t>
            </w:r>
            <w:r w:rsidRPr="007417B5">
              <w:br/>
              <w:t>Perform ping between "</w:t>
            </w:r>
            <w:proofErr w:type="spellStart"/>
            <w:r w:rsidRPr="007417B5">
              <w:t>Local_PC</w:t>
            </w:r>
            <w:proofErr w:type="spellEnd"/>
            <w:r w:rsidRPr="007417B5">
              <w:t>" and "</w:t>
            </w:r>
            <w:proofErr w:type="spellStart"/>
            <w:r w:rsidRPr="007417B5">
              <w:t>Remote_PC</w:t>
            </w:r>
            <w:proofErr w:type="spellEnd"/>
            <w:r w:rsidRPr="007417B5">
              <w:t>".</w:t>
            </w:r>
          </w:p>
        </w:tc>
        <w:tc>
          <w:tcPr>
            <w:tcW w:w="57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ping reply</w:t>
            </w:r>
          </w:p>
        </w:tc>
        <w:tc>
          <w:tcPr>
            <w:tcW w:w="481" w:type="pct"/>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285" w:type="pct"/>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887" w:type="pct"/>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F519D5">
        <w:trPr>
          <w:trHeight w:val="300"/>
        </w:trPr>
        <w:tc>
          <w:tcPr>
            <w:tcW w:w="346" w:type="pct"/>
            <w:tcBorders>
              <w:top w:val="nil"/>
              <w:left w:val="nil"/>
              <w:bottom w:val="nil"/>
              <w:right w:val="nil"/>
            </w:tcBorders>
            <w:shd w:val="clear" w:color="auto" w:fill="auto"/>
            <w:noWrap/>
            <w:vAlign w:val="bottom"/>
            <w:hideMark/>
          </w:tcPr>
          <w:p w:rsidR="008D27B1" w:rsidRPr="007417B5" w:rsidRDefault="008D27B1" w:rsidP="001665A8">
            <w:pPr>
              <w:spacing w:after="0"/>
              <w:rPr>
                <w:rFonts w:ascii="Palatino Linotype" w:hAnsi="Palatino Linotype" w:cs="Times New Roman"/>
              </w:rPr>
            </w:pPr>
          </w:p>
        </w:tc>
        <w:tc>
          <w:tcPr>
            <w:tcW w:w="2430" w:type="pct"/>
            <w:tcBorders>
              <w:top w:val="nil"/>
              <w:left w:val="nil"/>
              <w:bottom w:val="nil"/>
              <w:right w:val="nil"/>
            </w:tcBorders>
            <w:shd w:val="clear" w:color="auto" w:fill="auto"/>
            <w:noWrap/>
            <w:vAlign w:val="bottom"/>
            <w:hideMark/>
          </w:tcPr>
          <w:p w:rsidR="008D27B1" w:rsidRPr="007417B5" w:rsidRDefault="008D27B1" w:rsidP="001665A8">
            <w:pPr>
              <w:spacing w:after="0"/>
              <w:rPr>
                <w:rFonts w:ascii="Palatino Linotype" w:hAnsi="Palatino Linotype" w:cs="Times New Roman"/>
              </w:rPr>
            </w:pPr>
          </w:p>
        </w:tc>
        <w:tc>
          <w:tcPr>
            <w:tcW w:w="571" w:type="pct"/>
            <w:tcBorders>
              <w:top w:val="nil"/>
              <w:left w:val="nil"/>
              <w:bottom w:val="nil"/>
              <w:right w:val="nil"/>
            </w:tcBorders>
            <w:shd w:val="clear" w:color="auto" w:fill="auto"/>
            <w:noWrap/>
            <w:vAlign w:val="bottom"/>
            <w:hideMark/>
          </w:tcPr>
          <w:p w:rsidR="008D27B1" w:rsidRPr="007417B5" w:rsidRDefault="008D27B1" w:rsidP="001665A8">
            <w:pPr>
              <w:spacing w:after="0"/>
              <w:rPr>
                <w:rFonts w:ascii="Palatino Linotype" w:hAnsi="Palatino Linotype" w:cs="Times New Roman"/>
              </w:rPr>
            </w:pPr>
          </w:p>
        </w:tc>
        <w:tc>
          <w:tcPr>
            <w:tcW w:w="481" w:type="pct"/>
            <w:tcBorders>
              <w:top w:val="nil"/>
              <w:left w:val="nil"/>
              <w:bottom w:val="nil"/>
              <w:right w:val="nil"/>
            </w:tcBorders>
            <w:shd w:val="clear" w:color="auto" w:fill="auto"/>
            <w:noWrap/>
            <w:vAlign w:val="bottom"/>
            <w:hideMark/>
          </w:tcPr>
          <w:p w:rsidR="008D27B1" w:rsidRPr="007417B5" w:rsidRDefault="008D27B1" w:rsidP="001665A8">
            <w:pPr>
              <w:spacing w:after="0"/>
              <w:rPr>
                <w:rFonts w:ascii="Palatino Linotype" w:hAnsi="Palatino Linotype" w:cs="Times New Roman"/>
              </w:rPr>
            </w:pPr>
          </w:p>
        </w:tc>
        <w:tc>
          <w:tcPr>
            <w:tcW w:w="285" w:type="pct"/>
            <w:tcBorders>
              <w:top w:val="nil"/>
              <w:left w:val="nil"/>
              <w:bottom w:val="nil"/>
              <w:right w:val="nil"/>
            </w:tcBorders>
            <w:shd w:val="clear" w:color="auto" w:fill="auto"/>
            <w:noWrap/>
            <w:vAlign w:val="bottom"/>
            <w:hideMark/>
          </w:tcPr>
          <w:p w:rsidR="008D27B1" w:rsidRPr="007417B5" w:rsidRDefault="008D27B1" w:rsidP="001665A8">
            <w:pPr>
              <w:spacing w:after="0"/>
              <w:rPr>
                <w:rFonts w:ascii="Palatino Linotype" w:hAnsi="Palatino Linotype" w:cs="Times New Roman"/>
              </w:rPr>
            </w:pPr>
          </w:p>
        </w:tc>
        <w:tc>
          <w:tcPr>
            <w:tcW w:w="887" w:type="pct"/>
            <w:tcBorders>
              <w:top w:val="nil"/>
              <w:left w:val="nil"/>
              <w:bottom w:val="nil"/>
              <w:right w:val="nil"/>
            </w:tcBorders>
            <w:shd w:val="clear" w:color="auto" w:fill="auto"/>
            <w:noWrap/>
            <w:vAlign w:val="bottom"/>
            <w:hideMark/>
          </w:tcPr>
          <w:p w:rsidR="008D27B1" w:rsidRPr="007417B5" w:rsidRDefault="008D27B1" w:rsidP="001665A8">
            <w:pPr>
              <w:spacing w:after="0"/>
              <w:rPr>
                <w:rFonts w:ascii="Palatino Linotype" w:hAnsi="Palatino Linotype" w:cs="Times New Roman"/>
              </w:rPr>
            </w:pPr>
          </w:p>
        </w:tc>
      </w:tr>
      <w:tr w:rsidR="008D27B1" w:rsidRPr="007417B5" w:rsidTr="00F519D5">
        <w:trPr>
          <w:trHeight w:val="735"/>
        </w:trPr>
        <w:tc>
          <w:tcPr>
            <w:tcW w:w="3828" w:type="pct"/>
            <w:gridSpan w:val="4"/>
            <w:tcBorders>
              <w:top w:val="single" w:sz="4" w:space="0" w:color="auto"/>
              <w:left w:val="single" w:sz="4" w:space="0" w:color="auto"/>
              <w:bottom w:val="single" w:sz="4" w:space="0" w:color="auto"/>
              <w:right w:val="single" w:sz="4" w:space="0" w:color="000000"/>
            </w:tcBorders>
            <w:shd w:val="clear" w:color="auto" w:fill="auto"/>
            <w:hideMark/>
          </w:tcPr>
          <w:p w:rsidR="008D27B1" w:rsidRPr="007417B5" w:rsidRDefault="008D27B1" w:rsidP="00F519D5">
            <w:pPr>
              <w:pStyle w:val="Note"/>
            </w:pPr>
            <w:r w:rsidRPr="007417B5">
              <w:t xml:space="preserve">* Note that some Network Cards have the capability to </w:t>
            </w:r>
            <w:proofErr w:type="spellStart"/>
            <w:r w:rsidRPr="007417B5">
              <w:t>untag</w:t>
            </w:r>
            <w:proofErr w:type="spellEnd"/>
            <w:r w:rsidRPr="007417B5">
              <w:t xml:space="preserve"> packets with VID tag. In this case these cards will reply to pings even if the packets are tagged. The test procedure above was designed to overcome this phenomenon </w:t>
            </w:r>
          </w:p>
        </w:tc>
        <w:tc>
          <w:tcPr>
            <w:tcW w:w="285" w:type="pct"/>
            <w:tcBorders>
              <w:top w:val="nil"/>
              <w:left w:val="nil"/>
              <w:bottom w:val="nil"/>
              <w:right w:val="nil"/>
            </w:tcBorders>
            <w:shd w:val="clear" w:color="auto" w:fill="auto"/>
            <w:noWrap/>
            <w:vAlign w:val="bottom"/>
            <w:hideMark/>
          </w:tcPr>
          <w:p w:rsidR="008D27B1" w:rsidRPr="007417B5" w:rsidRDefault="008D27B1" w:rsidP="001665A8">
            <w:pPr>
              <w:spacing w:after="0"/>
              <w:rPr>
                <w:rFonts w:ascii="Palatino Linotype" w:hAnsi="Palatino Linotype" w:cs="Times New Roman"/>
              </w:rPr>
            </w:pPr>
          </w:p>
        </w:tc>
        <w:tc>
          <w:tcPr>
            <w:tcW w:w="887" w:type="pct"/>
            <w:tcBorders>
              <w:top w:val="nil"/>
              <w:left w:val="nil"/>
              <w:bottom w:val="nil"/>
              <w:right w:val="nil"/>
            </w:tcBorders>
            <w:shd w:val="clear" w:color="auto" w:fill="auto"/>
            <w:noWrap/>
            <w:vAlign w:val="bottom"/>
            <w:hideMark/>
          </w:tcPr>
          <w:p w:rsidR="008D27B1" w:rsidRPr="007417B5" w:rsidRDefault="008D27B1" w:rsidP="001665A8">
            <w:pPr>
              <w:spacing w:after="0"/>
              <w:rPr>
                <w:rFonts w:ascii="Palatino Linotype" w:hAnsi="Palatino Linotype" w:cs="Times New Roman"/>
              </w:rPr>
            </w:pPr>
          </w:p>
        </w:tc>
      </w:tr>
    </w:tbl>
    <w:p w:rsidR="008D27B1" w:rsidRDefault="008D27B1" w:rsidP="008D27B1">
      <w:pPr>
        <w:pStyle w:val="Para"/>
      </w:pPr>
      <w:r w:rsidRPr="00067DE0">
        <w:rPr>
          <w:noProof/>
        </w:rPr>
        <w:drawing>
          <wp:inline distT="0" distB="0" distL="0" distR="0">
            <wp:extent cx="6189980" cy="1247019"/>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189980" cy="1247019"/>
                    </a:xfrm>
                    <a:prstGeom prst="rect">
                      <a:avLst/>
                    </a:prstGeom>
                    <a:noFill/>
                    <a:ln w="9525">
                      <a:noFill/>
                      <a:miter lim="800000"/>
                      <a:headEnd/>
                      <a:tailEnd/>
                    </a:ln>
                  </pic:spPr>
                </pic:pic>
              </a:graphicData>
            </a:graphic>
          </wp:inline>
        </w:drawing>
      </w:r>
    </w:p>
    <w:p w:rsidR="008D27B1" w:rsidRDefault="008D27B1" w:rsidP="008D27B1">
      <w:pPr>
        <w:pStyle w:val="FigureCaption"/>
      </w:pPr>
      <w:r>
        <w:t xml:space="preserve">ODU VLAN Working </w:t>
      </w:r>
      <w:proofErr w:type="spellStart"/>
      <w:r>
        <w:t>MOde</w:t>
      </w:r>
      <w:proofErr w:type="spellEnd"/>
    </w:p>
    <w:p w:rsidR="008D27B1" w:rsidRDefault="008D27B1" w:rsidP="008D27B1">
      <w:pPr>
        <w:pStyle w:val="Heading2"/>
      </w:pPr>
      <w:bookmarkStart w:id="58" w:name="_Toc433624146"/>
      <w:bookmarkStart w:id="59" w:name="_Toc434227598"/>
      <w:r>
        <w:t xml:space="preserve">Provider </w:t>
      </w:r>
      <w:proofErr w:type="spellStart"/>
      <w:r>
        <w:t>QinQ</w:t>
      </w:r>
      <w:proofErr w:type="spellEnd"/>
      <w:r>
        <w:t xml:space="preserve"> ODU</w:t>
      </w:r>
      <w:bookmarkEnd w:id="58"/>
      <w:bookmarkEnd w:id="59"/>
    </w:p>
    <w:p w:rsidR="00561D4F" w:rsidRDefault="00561D4F" w:rsidP="00561D4F">
      <w:pPr>
        <w:pStyle w:val="Heading5"/>
      </w:pPr>
      <w:r>
        <w:t>Test Description</w:t>
      </w:r>
    </w:p>
    <w:p w:rsidR="00F519D5" w:rsidRPr="00F519D5" w:rsidRDefault="00F519D5" w:rsidP="00F519D5">
      <w:pPr>
        <w:pStyle w:val="Para"/>
      </w:pPr>
      <w:r w:rsidRPr="007417B5">
        <w:t xml:space="preserve">Provider ODU </w:t>
      </w:r>
      <w:proofErr w:type="spellStart"/>
      <w:r w:rsidRPr="007417B5">
        <w:t>fuctionality</w:t>
      </w:r>
      <w:proofErr w:type="spellEnd"/>
    </w:p>
    <w:p w:rsidR="00561D4F" w:rsidRDefault="00561D4F" w:rsidP="00561D4F">
      <w:pPr>
        <w:pStyle w:val="Heading5"/>
      </w:pPr>
      <w:r>
        <w:t>Test Equipment Required</w:t>
      </w:r>
    </w:p>
    <w:p w:rsidR="00F519D5" w:rsidRDefault="00F519D5" w:rsidP="00F519D5">
      <w:pPr>
        <w:pStyle w:val="Bul1"/>
      </w:pPr>
      <w:r w:rsidRPr="00F519D5">
        <w:t>2 x ODUs</w:t>
      </w:r>
    </w:p>
    <w:p w:rsidR="00F519D5" w:rsidRDefault="00F519D5" w:rsidP="00F519D5">
      <w:pPr>
        <w:pStyle w:val="Bul1"/>
      </w:pPr>
      <w:r w:rsidRPr="00F519D5">
        <w:t xml:space="preserve">2 x </w:t>
      </w:r>
      <w:r w:rsidR="00337486">
        <w:t>AIRMUX-</w:t>
      </w:r>
      <w:proofErr w:type="spellStart"/>
      <w:r w:rsidRPr="00F519D5">
        <w:t>PoE</w:t>
      </w:r>
      <w:proofErr w:type="spellEnd"/>
    </w:p>
    <w:p w:rsidR="00F519D5" w:rsidRDefault="00F519D5" w:rsidP="00F519D5">
      <w:pPr>
        <w:pStyle w:val="Bul1"/>
      </w:pPr>
      <w:r w:rsidRPr="00F519D5">
        <w:t>1 x PCs</w:t>
      </w:r>
    </w:p>
    <w:p w:rsidR="00F519D5" w:rsidRDefault="00F519D5" w:rsidP="00F519D5">
      <w:pPr>
        <w:pStyle w:val="Bul1"/>
      </w:pPr>
      <w:r w:rsidRPr="00F519D5">
        <w:t>1x CD with latest AIRMUX manager</w:t>
      </w:r>
    </w:p>
    <w:p w:rsidR="00561D4F" w:rsidRPr="00F519D5" w:rsidRDefault="00F519D5" w:rsidP="00F519D5">
      <w:pPr>
        <w:pStyle w:val="Bul1"/>
      </w:pPr>
      <w:r w:rsidRPr="00F519D5">
        <w:t>Packet Generator with 2 ports</w:t>
      </w:r>
    </w:p>
    <w:tbl>
      <w:tblPr>
        <w:tblW w:w="0" w:type="auto"/>
        <w:tblInd w:w="103" w:type="dxa"/>
        <w:tblLook w:val="04A0"/>
      </w:tblPr>
      <w:tblGrid>
        <w:gridCol w:w="783"/>
        <w:gridCol w:w="3546"/>
        <w:gridCol w:w="2679"/>
        <w:gridCol w:w="1050"/>
        <w:gridCol w:w="276"/>
        <w:gridCol w:w="1527"/>
      </w:tblGrid>
      <w:tr w:rsidR="008D27B1" w:rsidRPr="007417B5" w:rsidTr="001665A8">
        <w:trPr>
          <w:trHeight w:val="765"/>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F519D5">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Comments (or Problems)</w:t>
            </w:r>
          </w:p>
        </w:tc>
      </w:tr>
      <w:tr w:rsidR="008D27B1" w:rsidRPr="007417B5" w:rsidTr="001665A8">
        <w:trPr>
          <w:trHeight w:val="35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Connect the packet generator to local </w:t>
            </w:r>
            <w:proofErr w:type="spellStart"/>
            <w:r w:rsidRPr="007417B5">
              <w:t>PoE</w:t>
            </w:r>
            <w:proofErr w:type="spellEnd"/>
            <w:r w:rsidRPr="007417B5">
              <w:t xml:space="preserve"> and remote </w:t>
            </w:r>
            <w:proofErr w:type="spellStart"/>
            <w:r w:rsidRPr="007417B5">
              <w:t>PoE</w:t>
            </w:r>
            <w:proofErr w:type="spellEnd"/>
            <w:r w:rsidRPr="007417B5">
              <w:t xml:space="preserve"> according to figure below. </w:t>
            </w:r>
            <w:r w:rsidRPr="007417B5">
              <w:br/>
            </w:r>
            <w:r w:rsidRPr="007417B5">
              <w:br/>
              <w:t>Packet generator port 1configuration:</w:t>
            </w:r>
            <w:r w:rsidRPr="007417B5">
              <w:br/>
              <w:t>Stream 1: Untagged</w:t>
            </w:r>
            <w:r w:rsidRPr="007417B5">
              <w:br/>
              <w:t xml:space="preserve">Stream 2: 802.1Q with </w:t>
            </w:r>
            <w:proofErr w:type="spellStart"/>
            <w:r w:rsidRPr="007417B5">
              <w:t>Vlan</w:t>
            </w:r>
            <w:proofErr w:type="spellEnd"/>
            <w:r w:rsidRPr="007417B5">
              <w:t xml:space="preserve"> ID 3 and Eth type 8100 </w:t>
            </w:r>
            <w:r w:rsidRPr="007417B5">
              <w:br/>
              <w:t xml:space="preserve">Stream 3: </w:t>
            </w:r>
            <w:proofErr w:type="spellStart"/>
            <w:r w:rsidRPr="007417B5">
              <w:t>QinQ</w:t>
            </w:r>
            <w:proofErr w:type="spellEnd"/>
            <w:r w:rsidRPr="007417B5">
              <w:t xml:space="preserve"> with Provider ID 2 and Eth type 9100 (Outer tag); </w:t>
            </w:r>
            <w:proofErr w:type="spellStart"/>
            <w:r w:rsidRPr="007417B5">
              <w:t>Vlan</w:t>
            </w:r>
            <w:proofErr w:type="spellEnd"/>
            <w:r w:rsidRPr="007417B5">
              <w:t xml:space="preserve"> ID 4</w:t>
            </w:r>
            <w:r w:rsidRPr="007417B5">
              <w:br/>
              <w:t>and Eth type 8100 (Inner tag)</w:t>
            </w:r>
            <w:r w:rsidRPr="007417B5">
              <w:br/>
            </w:r>
            <w:r w:rsidRPr="007417B5">
              <w:br/>
              <w:t>Packet generator port 2 configuration:</w:t>
            </w:r>
            <w:r w:rsidRPr="007417B5">
              <w:br/>
              <w:t>Stream 1: Untagged</w:t>
            </w:r>
            <w:r w:rsidRPr="007417B5">
              <w:br/>
              <w:t xml:space="preserve">Stream 2: 802.1Q with </w:t>
            </w:r>
            <w:proofErr w:type="spellStart"/>
            <w:r w:rsidRPr="007417B5">
              <w:t>Vlan</w:t>
            </w:r>
            <w:proofErr w:type="spellEnd"/>
            <w:r w:rsidRPr="007417B5">
              <w:t xml:space="preserve"> ID 3 and Eth type 8100</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29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Open </w:t>
            </w:r>
            <w:proofErr w:type="spellStart"/>
            <w:r>
              <w:t>Airmux</w:t>
            </w:r>
            <w:proofErr w:type="spellEnd"/>
            <w:r w:rsidRPr="007417B5">
              <w:t xml:space="preserve"> Manager on "Management PC". Go to </w:t>
            </w:r>
            <w:r w:rsidRPr="007417B5">
              <w:rPr>
                <w:b/>
                <w:bCs/>
              </w:rPr>
              <w:t>Site configuration (Remote) -&gt;Ethernet-&gt;ODU VLAN-&gt;Configuration-&gt;VLAN Configuration</w:t>
            </w:r>
            <w:r w:rsidRPr="007417B5">
              <w:t xml:space="preserve">. </w:t>
            </w:r>
            <w:r w:rsidRPr="007417B5">
              <w:br/>
              <w:t>In "</w:t>
            </w:r>
            <w:proofErr w:type="spellStart"/>
            <w:r w:rsidRPr="007417B5">
              <w:t>Vlan</w:t>
            </w:r>
            <w:proofErr w:type="spellEnd"/>
            <w:r w:rsidRPr="007417B5">
              <w:t xml:space="preserve"> Configuration Window", set "Ingress Mode" to "Transparent"</w:t>
            </w:r>
            <w:r w:rsidRPr="007417B5">
              <w:br/>
              <w:t>In "</w:t>
            </w:r>
            <w:proofErr w:type="spellStart"/>
            <w:r w:rsidRPr="007417B5">
              <w:t>Vlan</w:t>
            </w:r>
            <w:proofErr w:type="spellEnd"/>
            <w:r w:rsidRPr="007417B5">
              <w:t xml:space="preserve"> Configuration Window", set "Egress Mode" to Transparent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24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Open </w:t>
            </w:r>
            <w:proofErr w:type="spellStart"/>
            <w:r>
              <w:t>Airmux</w:t>
            </w:r>
            <w:proofErr w:type="spellEnd"/>
            <w:r w:rsidRPr="007417B5">
              <w:t xml:space="preserve"> Manager on "Management PC". Go to </w:t>
            </w:r>
            <w:r w:rsidRPr="007417B5">
              <w:rPr>
                <w:b/>
                <w:bCs/>
              </w:rPr>
              <w:t>Site configuration (Local) -&gt;Ethernet-&gt;ODU VLAN-&gt;Configuration-&gt;VLAN Configuration.</w:t>
            </w:r>
            <w:r w:rsidRPr="007417B5">
              <w:br/>
              <w:t>In "</w:t>
            </w:r>
            <w:proofErr w:type="spellStart"/>
            <w:r w:rsidRPr="007417B5">
              <w:t>Vlan</w:t>
            </w:r>
            <w:proofErr w:type="spellEnd"/>
            <w:r w:rsidRPr="007417B5">
              <w:t xml:space="preserve"> Configuration Window", set "Ingress Mode" to "Transparent"</w:t>
            </w:r>
            <w:r w:rsidRPr="007417B5">
              <w:br/>
              <w:t>In "</w:t>
            </w:r>
            <w:proofErr w:type="spellStart"/>
            <w:r w:rsidRPr="007417B5">
              <w:t>Vlan</w:t>
            </w:r>
            <w:proofErr w:type="spellEnd"/>
            <w:r w:rsidRPr="007417B5">
              <w:t xml:space="preserve"> Configuration Window", set "Egress Mode" to "Provider Tagging"</w:t>
            </w:r>
            <w:r w:rsidRPr="007417B5">
              <w:br/>
              <w:t xml:space="preserve">Configure Provider </w:t>
            </w:r>
            <w:proofErr w:type="spellStart"/>
            <w:r w:rsidRPr="007417B5">
              <w:t>Vlan</w:t>
            </w:r>
            <w:proofErr w:type="spellEnd"/>
            <w:r w:rsidRPr="007417B5">
              <w:t xml:space="preserve"> ID = 2, priority = 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41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Run traffic on both packet generator ports</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Check on packet generator port 2 receive (remote):</w:t>
            </w:r>
            <w:r w:rsidRPr="007417B5">
              <w:br/>
              <w:t>1) Stream 1 is received untagged (no modification)</w:t>
            </w:r>
            <w:r w:rsidRPr="007417B5">
              <w:br/>
              <w:t>2) Stream 2 is received untagged (</w:t>
            </w:r>
            <w:proofErr w:type="spellStart"/>
            <w:r w:rsidRPr="007417B5">
              <w:t>Vlan</w:t>
            </w:r>
            <w:proofErr w:type="spellEnd"/>
            <w:r w:rsidRPr="007417B5">
              <w:t xml:space="preserve"> is stripped)</w:t>
            </w:r>
            <w:r w:rsidRPr="007417B5">
              <w:br/>
              <w:t xml:space="preserve">3) Stream 3 is received without the Provider tag and with </w:t>
            </w:r>
            <w:proofErr w:type="spellStart"/>
            <w:r w:rsidRPr="007417B5">
              <w:t>Vlan</w:t>
            </w:r>
            <w:proofErr w:type="spellEnd"/>
            <w:r w:rsidRPr="007417B5">
              <w:t xml:space="preserve"> ID 4 and Eth type 8100</w:t>
            </w:r>
            <w:r w:rsidRPr="007417B5">
              <w:br/>
            </w:r>
            <w:r w:rsidRPr="007417B5">
              <w:br/>
              <w:t>Check on packet generator port 1 receive (local):</w:t>
            </w:r>
            <w:r w:rsidRPr="007417B5">
              <w:br/>
              <w:t>1) Stream 1 is received with Provider ID 2, Eth type 9100 and priority 6</w:t>
            </w:r>
            <w:r w:rsidRPr="007417B5">
              <w:br/>
              <w:t xml:space="preserve">2) Stream 2 is received with </w:t>
            </w:r>
            <w:proofErr w:type="spellStart"/>
            <w:r w:rsidRPr="007417B5">
              <w:t>QinQ</w:t>
            </w:r>
            <w:proofErr w:type="spellEnd"/>
            <w:r w:rsidRPr="007417B5">
              <w:t xml:space="preserve">: Provider ID 2, Eth type 9100 (Outer tag) and priority 6; </w:t>
            </w:r>
            <w:proofErr w:type="spellStart"/>
            <w:r w:rsidRPr="007417B5">
              <w:t>Vlan</w:t>
            </w:r>
            <w:proofErr w:type="spellEnd"/>
            <w:r w:rsidRPr="007417B5">
              <w:t xml:space="preserve"> ID 3</w:t>
            </w:r>
            <w:r w:rsidRPr="007417B5">
              <w:br/>
              <w:t xml:space="preserve">and Eth type 8100 (Inner tag)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r>
    </w:tbl>
    <w:p w:rsidR="008D27B1" w:rsidRDefault="008D27B1" w:rsidP="008D27B1">
      <w:pPr>
        <w:pStyle w:val="Figure"/>
      </w:pPr>
      <w:r w:rsidRPr="00067DE0">
        <w:drawing>
          <wp:inline distT="0" distB="0" distL="0" distR="0">
            <wp:extent cx="4690745" cy="204279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4690745" cy="2042795"/>
                    </a:xfrm>
                    <a:prstGeom prst="rect">
                      <a:avLst/>
                    </a:prstGeom>
                    <a:noFill/>
                    <a:ln w="9525">
                      <a:noFill/>
                      <a:miter lim="800000"/>
                      <a:headEnd/>
                      <a:tailEnd/>
                    </a:ln>
                  </pic:spPr>
                </pic:pic>
              </a:graphicData>
            </a:graphic>
          </wp:inline>
        </w:drawing>
      </w:r>
    </w:p>
    <w:p w:rsidR="008D27B1" w:rsidRDefault="008D27B1" w:rsidP="008D27B1">
      <w:pPr>
        <w:pStyle w:val="Heading2"/>
      </w:pPr>
      <w:bookmarkStart w:id="60" w:name="_Toc433624147"/>
      <w:bookmarkStart w:id="61" w:name="_Toc434227599"/>
      <w:r>
        <w:t>QOS</w:t>
      </w:r>
      <w:bookmarkEnd w:id="60"/>
      <w:bookmarkEnd w:id="61"/>
    </w:p>
    <w:p w:rsidR="00561D4F" w:rsidRDefault="00561D4F" w:rsidP="00561D4F">
      <w:pPr>
        <w:pStyle w:val="Heading5"/>
      </w:pPr>
      <w:r>
        <w:t>Test Description</w:t>
      </w:r>
    </w:p>
    <w:p w:rsidR="00F519D5" w:rsidRDefault="00F519D5" w:rsidP="00F519D5">
      <w:pPr>
        <w:pStyle w:val="Para"/>
      </w:pPr>
      <w:r w:rsidRPr="007417B5">
        <w:t xml:space="preserve">Test </w:t>
      </w:r>
      <w:proofErr w:type="spellStart"/>
      <w:r w:rsidRPr="007417B5">
        <w:t>QoS</w:t>
      </w:r>
      <w:proofErr w:type="spellEnd"/>
      <w:r w:rsidRPr="007417B5">
        <w:t xml:space="preserve"> - </w:t>
      </w:r>
      <w:proofErr w:type="spellStart"/>
      <w:r w:rsidRPr="007417B5">
        <w:t>Diffserve</w:t>
      </w:r>
      <w:proofErr w:type="spellEnd"/>
      <w:r w:rsidRPr="007417B5">
        <w:t xml:space="preserve"> and 802.1p</w:t>
      </w:r>
    </w:p>
    <w:p w:rsidR="00561D4F" w:rsidRDefault="00561D4F" w:rsidP="00561D4F">
      <w:pPr>
        <w:pStyle w:val="Heading5"/>
      </w:pPr>
      <w:r>
        <w:t>Test Equipment Required</w:t>
      </w:r>
    </w:p>
    <w:p w:rsidR="00F519D5" w:rsidRDefault="00F519D5" w:rsidP="00F519D5">
      <w:pPr>
        <w:pStyle w:val="Bul1"/>
      </w:pPr>
      <w:r w:rsidRPr="007417B5">
        <w:t>2 x ODUs</w:t>
      </w:r>
    </w:p>
    <w:p w:rsidR="00F519D5" w:rsidRDefault="00F519D5" w:rsidP="00337486">
      <w:pPr>
        <w:pStyle w:val="Bul1"/>
      </w:pPr>
      <w:r w:rsidRPr="007417B5">
        <w:t xml:space="preserve">2 x </w:t>
      </w:r>
      <w:r w:rsidR="00337486">
        <w:t>TBD</w:t>
      </w:r>
    </w:p>
    <w:p w:rsidR="00F519D5" w:rsidRDefault="00F519D5" w:rsidP="00F519D5">
      <w:pPr>
        <w:pStyle w:val="Bul1"/>
      </w:pPr>
      <w:r w:rsidRPr="007417B5">
        <w:t>1 x PC</w:t>
      </w:r>
    </w:p>
    <w:p w:rsidR="00F519D5" w:rsidRDefault="00F519D5" w:rsidP="00F519D5">
      <w:pPr>
        <w:pStyle w:val="Bul1"/>
      </w:pPr>
      <w:r w:rsidRPr="007417B5">
        <w:t xml:space="preserve">1x CD with latest </w:t>
      </w:r>
      <w:r>
        <w:t>AIRMUX</w:t>
      </w:r>
      <w:r w:rsidRPr="007417B5">
        <w:t xml:space="preserve"> manager</w:t>
      </w:r>
    </w:p>
    <w:p w:rsidR="00561D4F" w:rsidRPr="00561D4F" w:rsidRDefault="00F519D5" w:rsidP="00F519D5">
      <w:pPr>
        <w:pStyle w:val="Bul1"/>
      </w:pPr>
      <w:r w:rsidRPr="007417B5">
        <w:t xml:space="preserve">Packet Generator to generate packets with different </w:t>
      </w:r>
      <w:proofErr w:type="spellStart"/>
      <w:r w:rsidRPr="007417B5">
        <w:t>QoS</w:t>
      </w:r>
      <w:proofErr w:type="spellEnd"/>
    </w:p>
    <w:tbl>
      <w:tblPr>
        <w:tblW w:w="0" w:type="auto"/>
        <w:tblInd w:w="103" w:type="dxa"/>
        <w:tblLook w:val="04A0"/>
      </w:tblPr>
      <w:tblGrid>
        <w:gridCol w:w="746"/>
        <w:gridCol w:w="4595"/>
        <w:gridCol w:w="1820"/>
        <w:gridCol w:w="1000"/>
        <w:gridCol w:w="276"/>
        <w:gridCol w:w="1424"/>
      </w:tblGrid>
      <w:tr w:rsidR="008D27B1" w:rsidRPr="007417B5" w:rsidTr="001665A8">
        <w:trPr>
          <w:trHeight w:val="510"/>
        </w:trPr>
        <w:tc>
          <w:tcPr>
            <w:tcW w:w="0" w:type="auto"/>
            <w:tcBorders>
              <w:top w:val="nil"/>
              <w:left w:val="single" w:sz="4" w:space="0" w:color="auto"/>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Step Num</w:t>
            </w:r>
          </w:p>
        </w:tc>
        <w:tc>
          <w:tcPr>
            <w:tcW w:w="0" w:type="auto"/>
            <w:tcBorders>
              <w:top w:val="nil"/>
              <w:left w:val="nil"/>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Expected Results</w:t>
            </w:r>
          </w:p>
        </w:tc>
        <w:tc>
          <w:tcPr>
            <w:tcW w:w="0" w:type="auto"/>
            <w:tcBorders>
              <w:top w:val="nil"/>
              <w:left w:val="nil"/>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F519D5">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CC00"/>
            <w:vAlign w:val="center"/>
            <w:hideMark/>
          </w:tcPr>
          <w:p w:rsidR="008D27B1" w:rsidRPr="007417B5" w:rsidRDefault="008D27B1" w:rsidP="00F519D5">
            <w:pPr>
              <w:pStyle w:val="TableHead"/>
            </w:pPr>
            <w:r w:rsidRPr="007417B5">
              <w:t>Comments (or Problems)</w:t>
            </w:r>
          </w:p>
        </w:tc>
      </w:tr>
      <w:tr w:rsidR="008D27B1" w:rsidRPr="007417B5" w:rsidTr="001665A8">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337486">
            <w:pPr>
              <w:pStyle w:val="TableText"/>
            </w:pPr>
            <w:r w:rsidRPr="007417B5">
              <w:t>Configure</w:t>
            </w:r>
            <w:r>
              <w:t>Airmux-</w:t>
            </w:r>
            <w:proofErr w:type="gramStart"/>
            <w:r w:rsidR="00337486">
              <w:t xml:space="preserve">400 </w:t>
            </w:r>
            <w:r w:rsidR="00337486" w:rsidRPr="007417B5">
              <w:t xml:space="preserve"> </w:t>
            </w:r>
            <w:r w:rsidRPr="007417B5">
              <w:t>B</w:t>
            </w:r>
            <w:proofErr w:type="gramEnd"/>
            <w:r w:rsidRPr="007417B5">
              <w:t xml:space="preserve">/C link: </w:t>
            </w:r>
            <w:r w:rsidRPr="007417B5">
              <w:br/>
              <w:t xml:space="preserve">CBW-20MHz, Antenna Mode - MIMO, HSS enabled (Link throughput 50Mbps Symmetric). Connect network test equipment (see setup bellow) Connect traffic ports of testing equipment to LAN </w:t>
            </w:r>
            <w:proofErr w:type="gramStart"/>
            <w:r w:rsidRPr="007417B5">
              <w:t>port  of</w:t>
            </w:r>
            <w:proofErr w:type="gramEnd"/>
            <w:r w:rsidRPr="007417B5">
              <w:t xml:space="preserve"> "local" ODU. Connect traffic evaluation port of network testing equipment to LAN port of "remote" ODU</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Configure </w:t>
            </w:r>
            <w:proofErr w:type="spellStart"/>
            <w:r w:rsidRPr="007417B5">
              <w:t>Diffserve</w:t>
            </w:r>
            <w:proofErr w:type="spellEnd"/>
            <w:r w:rsidRPr="007417B5">
              <w:t xml:space="preserve"> priorities for two DL streams (from packet generator port 1 to port 2) traffic from test equipment. Highest priority (63) for packets from port 1 for first stream and low priority (0) for packets from port 1 for second stream. Configure 20Mbps for first </w:t>
            </w:r>
            <w:proofErr w:type="spellStart"/>
            <w:r w:rsidRPr="007417B5">
              <w:t>first</w:t>
            </w:r>
            <w:proofErr w:type="spellEnd"/>
            <w:r w:rsidRPr="007417B5">
              <w:t xml:space="preserve"> stream of traffic. Configure 40Mbps for second stream of traffic. Disable </w:t>
            </w:r>
            <w:proofErr w:type="spellStart"/>
            <w:r w:rsidRPr="007417B5">
              <w:t>QoS</w:t>
            </w:r>
            <w:proofErr w:type="spellEnd"/>
            <w:r w:rsidRPr="007417B5">
              <w:t xml:space="preserve"> for the Link and run test.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Some high priority marked packet are </w:t>
            </w:r>
            <w:proofErr w:type="spellStart"/>
            <w:r w:rsidRPr="007417B5">
              <w:t>droped</w:t>
            </w:r>
            <w:proofErr w:type="spellEnd"/>
            <w:r w:rsidRPr="007417B5">
              <w:t xml:space="preserve"> (as link in one direction is ~50Mbps and)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Configure </w:t>
            </w:r>
            <w:proofErr w:type="spellStart"/>
            <w:r w:rsidRPr="007417B5">
              <w:t>Diffserve</w:t>
            </w:r>
            <w:proofErr w:type="spellEnd"/>
            <w:r w:rsidRPr="007417B5">
              <w:t xml:space="preserve"> priorities for traffic of packet generator. Highest priority (63) for packets from first stream lowest priority (0) for packets of second stream. Configure 20Mbps for first stream. Configure 40Mbps for second stream. Enable </w:t>
            </w:r>
            <w:proofErr w:type="spellStart"/>
            <w:r w:rsidRPr="007417B5">
              <w:t>QoS</w:t>
            </w:r>
            <w:proofErr w:type="spellEnd"/>
            <w:r w:rsidRPr="007417B5">
              <w:t xml:space="preserve"> </w:t>
            </w:r>
            <w:proofErr w:type="spellStart"/>
            <w:r w:rsidRPr="007417B5">
              <w:t>Diffserve</w:t>
            </w:r>
            <w:proofErr w:type="spellEnd"/>
            <w:r w:rsidRPr="007417B5">
              <w:t xml:space="preserve"> for the Link. </w:t>
            </w:r>
            <w:r w:rsidRPr="007417B5">
              <w:rPr>
                <w:b/>
                <w:bCs/>
              </w:rPr>
              <w:t>Real Time</w:t>
            </w:r>
            <w:r w:rsidRPr="007417B5">
              <w:t xml:space="preserve">-50%, </w:t>
            </w:r>
            <w:r w:rsidRPr="007417B5">
              <w:rPr>
                <w:b/>
                <w:bCs/>
              </w:rPr>
              <w:t>Best effort</w:t>
            </w:r>
            <w:r w:rsidRPr="007417B5">
              <w:t xml:space="preserve">-50% (Un-check </w:t>
            </w:r>
            <w:r w:rsidRPr="007417B5">
              <w:rPr>
                <w:b/>
                <w:bCs/>
              </w:rPr>
              <w:t>Near Real</w:t>
            </w:r>
            <w:r w:rsidRPr="007417B5">
              <w:t xml:space="preserve"> </w:t>
            </w:r>
            <w:r w:rsidRPr="007417B5">
              <w:rPr>
                <w:b/>
                <w:bCs/>
              </w:rPr>
              <w:t>Time</w:t>
            </w:r>
            <w:r w:rsidRPr="007417B5">
              <w:t xml:space="preserve"> and </w:t>
            </w:r>
            <w:r w:rsidRPr="007417B5">
              <w:rPr>
                <w:b/>
                <w:bCs/>
              </w:rPr>
              <w:t>Controlled Load</w:t>
            </w:r>
            <w:r w:rsidRPr="007417B5">
              <w:t>). run test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proofErr w:type="gramStart"/>
            <w:r w:rsidRPr="007417B5">
              <w:t>high</w:t>
            </w:r>
            <w:proofErr w:type="gramEnd"/>
            <w:r w:rsidRPr="007417B5">
              <w:t xml:space="preserve"> priority marked packets are prioritized (actual rate of high priority packets is 20 Mbps).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Configure 802.1p priorities for two DL streams (from packet generator port 1 to port 2) traffic from test equipment. Highest priority (6) for packets from port 1 for first stream and low priority (0) for packets from port 1 for second stream. Configure 20Mbps for first </w:t>
            </w:r>
            <w:proofErr w:type="spellStart"/>
            <w:r w:rsidRPr="007417B5">
              <w:t>first</w:t>
            </w:r>
            <w:proofErr w:type="spellEnd"/>
            <w:r w:rsidRPr="007417B5">
              <w:t xml:space="preserve"> stream of traffic. Configure 40Mbps for second stream of traffic. Disable </w:t>
            </w:r>
            <w:proofErr w:type="spellStart"/>
            <w:r w:rsidRPr="007417B5">
              <w:t>QoS</w:t>
            </w:r>
            <w:proofErr w:type="spellEnd"/>
            <w:r w:rsidRPr="007417B5">
              <w:t xml:space="preserve"> for the Link and run test.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Some high priority marked packet are </w:t>
            </w:r>
            <w:proofErr w:type="spellStart"/>
            <w:r w:rsidRPr="007417B5">
              <w:t>droped</w:t>
            </w:r>
            <w:proofErr w:type="spellEnd"/>
            <w:r w:rsidRPr="007417B5">
              <w:t xml:space="preserve"> (as link in one direction is ~50Mbps and)</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Configure 802.1p priorities for traffic of packet generator. Highest priority (6) for packets from first stream lowest priority (0) for packets of second stream. Configure 20Mbps for first stream. Configure 40Mbps for second stream. Enable </w:t>
            </w:r>
            <w:proofErr w:type="spellStart"/>
            <w:r w:rsidRPr="007417B5">
              <w:t>QoS</w:t>
            </w:r>
            <w:proofErr w:type="spellEnd"/>
            <w:r w:rsidRPr="007417B5">
              <w:t xml:space="preserve"> 802.1p for the Link. </w:t>
            </w:r>
            <w:r w:rsidRPr="007417B5">
              <w:rPr>
                <w:b/>
                <w:bCs/>
              </w:rPr>
              <w:t>Real Time</w:t>
            </w:r>
            <w:r w:rsidRPr="007417B5">
              <w:t xml:space="preserve">-50%, </w:t>
            </w:r>
            <w:r w:rsidRPr="007417B5">
              <w:rPr>
                <w:b/>
                <w:bCs/>
              </w:rPr>
              <w:t>Best effort</w:t>
            </w:r>
            <w:r w:rsidRPr="007417B5">
              <w:t xml:space="preserve">-50% (Un-check </w:t>
            </w:r>
            <w:r w:rsidRPr="007417B5">
              <w:rPr>
                <w:b/>
                <w:bCs/>
              </w:rPr>
              <w:t>Near Real</w:t>
            </w:r>
            <w:r w:rsidRPr="007417B5">
              <w:t xml:space="preserve"> </w:t>
            </w:r>
            <w:r w:rsidRPr="007417B5">
              <w:rPr>
                <w:b/>
                <w:bCs/>
              </w:rPr>
              <w:t>Time</w:t>
            </w:r>
            <w:r w:rsidRPr="007417B5">
              <w:t xml:space="preserve"> and </w:t>
            </w:r>
            <w:r w:rsidRPr="007417B5">
              <w:rPr>
                <w:b/>
                <w:bCs/>
              </w:rPr>
              <w:t>Controlled Load</w:t>
            </w:r>
            <w:r w:rsidRPr="007417B5">
              <w:t>). run test</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proofErr w:type="gramStart"/>
            <w:r w:rsidRPr="007417B5">
              <w:t>high</w:t>
            </w:r>
            <w:proofErr w:type="gramEnd"/>
            <w:r w:rsidRPr="007417B5">
              <w:t xml:space="preserve"> priority marked packets are prioritized (actual rate of high priority packets is 20 Mbps).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6</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Repeat steps 1-5 for </w:t>
            </w:r>
            <w:proofErr w:type="spellStart"/>
            <w:r w:rsidRPr="007417B5">
              <w:t>QoS</w:t>
            </w:r>
            <w:proofErr w:type="spellEnd"/>
            <w:r w:rsidRPr="007417B5">
              <w:t xml:space="preserve"> in UL direction (streams from port 2 of packet generator to port 1 of packet generator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proofErr w:type="gramStart"/>
            <w:r w:rsidRPr="007417B5">
              <w:t>high</w:t>
            </w:r>
            <w:proofErr w:type="gramEnd"/>
            <w:r w:rsidRPr="007417B5">
              <w:t xml:space="preserve"> priority marked packets are prioritized (actual rate of high priority packets is 20 Mbps).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7</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xml:space="preserve">Repeat steps 1-6 for </w:t>
            </w:r>
            <w:proofErr w:type="spellStart"/>
            <w:r w:rsidRPr="007417B5">
              <w:t>QoS</w:t>
            </w:r>
            <w:proofErr w:type="spellEnd"/>
            <w:r w:rsidRPr="007417B5">
              <w:t xml:space="preserve"> in full-duplex (UL </w:t>
            </w:r>
            <w:proofErr w:type="spellStart"/>
            <w:r w:rsidRPr="007417B5">
              <w:t>streans</w:t>
            </w:r>
            <w:proofErr w:type="spellEnd"/>
            <w:r w:rsidRPr="007417B5">
              <w:t xml:space="preserve"> and DL streams should work in parallel)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proofErr w:type="gramStart"/>
            <w:r w:rsidRPr="007417B5">
              <w:t>high</w:t>
            </w:r>
            <w:proofErr w:type="gramEnd"/>
            <w:r w:rsidRPr="007417B5">
              <w:t xml:space="preserve"> priority marked packets are prioritized (actual rate of high priority packets is 20 Mbps).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F519D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F519D5">
            <w:pPr>
              <w:pStyle w:val="TableText"/>
              <w:rPr>
                <w:rFonts w:ascii="Palatino Linotype" w:hAnsi="Palatino Linotype" w:cs="Times New Roman"/>
              </w:rPr>
            </w:pPr>
            <w:r w:rsidRPr="007417B5">
              <w:rPr>
                <w:rFonts w:ascii="Palatino Linotype" w:hAnsi="Palatino Linotype" w:cs="Times New Roman"/>
              </w:rPr>
              <w:t> </w:t>
            </w:r>
          </w:p>
        </w:tc>
      </w:tr>
    </w:tbl>
    <w:p w:rsidR="008D27B1" w:rsidRDefault="008D27B1" w:rsidP="008D27B1">
      <w:pPr>
        <w:pStyle w:val="Para"/>
      </w:pPr>
      <w:r w:rsidRPr="00067DE0">
        <w:rPr>
          <w:noProof/>
        </w:rPr>
        <w:drawing>
          <wp:inline distT="0" distB="0" distL="0" distR="0">
            <wp:extent cx="4690745" cy="204279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690745" cy="2042795"/>
                    </a:xfrm>
                    <a:prstGeom prst="rect">
                      <a:avLst/>
                    </a:prstGeom>
                    <a:noFill/>
                    <a:ln w="9525">
                      <a:noFill/>
                      <a:miter lim="800000"/>
                      <a:headEnd/>
                      <a:tailEnd/>
                    </a:ln>
                  </pic:spPr>
                </pic:pic>
              </a:graphicData>
            </a:graphic>
          </wp:inline>
        </w:drawing>
      </w:r>
    </w:p>
    <w:p w:rsidR="008D27B1" w:rsidRDefault="008D27B1" w:rsidP="008D27B1">
      <w:pPr>
        <w:pStyle w:val="Heading2"/>
      </w:pPr>
      <w:bookmarkStart w:id="62" w:name="_Toc433624148"/>
      <w:bookmarkStart w:id="63" w:name="_Toc434227600"/>
      <w:r>
        <w:t>Local Connection to Manager</w:t>
      </w:r>
      <w:bookmarkEnd w:id="62"/>
      <w:bookmarkEnd w:id="63"/>
    </w:p>
    <w:p w:rsidR="00561D4F" w:rsidRDefault="00561D4F" w:rsidP="00561D4F">
      <w:pPr>
        <w:pStyle w:val="Heading5"/>
      </w:pPr>
      <w:r>
        <w:t>Test Description</w:t>
      </w:r>
    </w:p>
    <w:p w:rsidR="00D43045" w:rsidRPr="00D43045" w:rsidRDefault="00D43045" w:rsidP="00D43045">
      <w:pPr>
        <w:pStyle w:val="Para"/>
      </w:pPr>
      <w:r w:rsidRPr="007417B5">
        <w:t>Verify the user can login to the ODU via the manager in local connection mode. In this mode the PC should be connected directly to the ODU and not to the network</w:t>
      </w:r>
    </w:p>
    <w:p w:rsidR="00561D4F" w:rsidRDefault="00561D4F" w:rsidP="00561D4F">
      <w:pPr>
        <w:pStyle w:val="Heading5"/>
      </w:pPr>
      <w:r>
        <w:t>Test Equipment Required</w:t>
      </w:r>
    </w:p>
    <w:p w:rsidR="00D43045" w:rsidRDefault="00D43045" w:rsidP="00D43045">
      <w:pPr>
        <w:pStyle w:val="Bul1"/>
      </w:pPr>
      <w:r w:rsidRPr="007417B5">
        <w:t>1 x ODU</w:t>
      </w:r>
    </w:p>
    <w:p w:rsidR="00D43045" w:rsidRDefault="00D43045" w:rsidP="00337486">
      <w:pPr>
        <w:pStyle w:val="Bul1"/>
      </w:pPr>
      <w:r w:rsidRPr="007417B5">
        <w:t xml:space="preserve">1 x </w:t>
      </w:r>
      <w:r w:rsidR="00337486">
        <w:t>TBD</w:t>
      </w:r>
    </w:p>
    <w:p w:rsidR="00D43045" w:rsidRDefault="00D43045" w:rsidP="00D43045">
      <w:pPr>
        <w:pStyle w:val="Bul1"/>
      </w:pPr>
      <w:r w:rsidRPr="007417B5">
        <w:t>1 x PC</w:t>
      </w:r>
    </w:p>
    <w:p w:rsidR="00561D4F" w:rsidRPr="00561D4F" w:rsidRDefault="00D43045" w:rsidP="00D43045">
      <w:pPr>
        <w:pStyle w:val="Bul1"/>
      </w:pPr>
      <w:r w:rsidRPr="007417B5">
        <w:t xml:space="preserve">1x CD with latest </w:t>
      </w:r>
      <w:r>
        <w:t>AIRMUX</w:t>
      </w:r>
      <w:r w:rsidRPr="007417B5">
        <w:t xml:space="preserve"> manager</w:t>
      </w:r>
    </w:p>
    <w:tbl>
      <w:tblPr>
        <w:tblW w:w="0" w:type="auto"/>
        <w:tblInd w:w="103" w:type="dxa"/>
        <w:tblLook w:val="04A0"/>
      </w:tblPr>
      <w:tblGrid>
        <w:gridCol w:w="765"/>
        <w:gridCol w:w="3697"/>
        <w:gridCol w:w="2552"/>
        <w:gridCol w:w="1024"/>
        <w:gridCol w:w="276"/>
        <w:gridCol w:w="1547"/>
      </w:tblGrid>
      <w:tr w:rsidR="008D27B1" w:rsidRPr="007417B5" w:rsidTr="001665A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D43045">
            <w:pPr>
              <w:pStyle w:val="TableHead"/>
            </w:pPr>
            <w:r w:rsidRPr="007417B5">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D43045">
            <w:pPr>
              <w:pStyle w:val="TableHead"/>
            </w:pPr>
            <w:r w:rsidRPr="007417B5">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D43045">
            <w:pPr>
              <w:pStyle w:val="TableHead"/>
            </w:pPr>
            <w:r w:rsidRPr="007417B5">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7417B5" w:rsidRDefault="008D27B1" w:rsidP="00D43045">
            <w:pPr>
              <w:pStyle w:val="TableHead"/>
            </w:pPr>
            <w:r w:rsidRPr="007417B5">
              <w:t>Actual Results</w:t>
            </w:r>
          </w:p>
        </w:tc>
        <w:tc>
          <w:tcPr>
            <w:tcW w:w="0" w:type="auto"/>
            <w:tcBorders>
              <w:top w:val="nil"/>
              <w:left w:val="nil"/>
              <w:bottom w:val="nil"/>
              <w:right w:val="nil"/>
            </w:tcBorders>
            <w:shd w:val="clear" w:color="000000" w:fill="FFFFFF"/>
            <w:hideMark/>
          </w:tcPr>
          <w:p w:rsidR="008D27B1" w:rsidRPr="007417B5" w:rsidRDefault="008D27B1" w:rsidP="00D43045">
            <w:pPr>
              <w:pStyle w:val="TableHead"/>
              <w:rPr>
                <w:rFonts w:ascii="Palatino Linotype" w:hAnsi="Palatino Linotype" w:cs="Times New Roman"/>
              </w:rPr>
            </w:pPr>
            <w:r w:rsidRPr="007417B5">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7417B5" w:rsidRDefault="008D27B1" w:rsidP="00D43045">
            <w:pPr>
              <w:pStyle w:val="TableHead"/>
            </w:pPr>
            <w:r w:rsidRPr="007417B5">
              <w:t>Comments (or problem found)</w:t>
            </w:r>
          </w:p>
        </w:tc>
      </w:tr>
      <w:tr w:rsidR="008D27B1" w:rsidRPr="007417B5" w:rsidTr="001665A8">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xml:space="preserve">Connect a laptop directly to the IDU or </w:t>
            </w:r>
            <w:proofErr w:type="spellStart"/>
            <w:r w:rsidRPr="007417B5">
              <w:t>PoE</w:t>
            </w:r>
            <w:proofErr w:type="spellEnd"/>
            <w:r w:rsidRPr="007417B5">
              <w:t xml:space="preserve"> that connected to the ODU. Verify that PC is connected only to the IDU/</w:t>
            </w:r>
            <w:proofErr w:type="spellStart"/>
            <w:r w:rsidRPr="007417B5">
              <w:t>PoE</w:t>
            </w:r>
            <w:proofErr w:type="spellEnd"/>
            <w:r w:rsidRPr="007417B5">
              <w:t xml:space="preserve"> and not to other device in the network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xml:space="preserve">Run the </w:t>
            </w:r>
            <w:r>
              <w:t>AIRMUX</w:t>
            </w:r>
            <w:r w:rsidRPr="007417B5">
              <w:t xml:space="preserve"> manager and select "Local Connection". Select the required User Level and enter the </w:t>
            </w:r>
            <w:proofErr w:type="spellStart"/>
            <w:r w:rsidRPr="007417B5">
              <w:t>passoword</w:t>
            </w:r>
            <w:proofErr w:type="spellEnd"/>
            <w:r w:rsidRPr="007417B5">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A "Login" window will appear</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xml:space="preserve">In the Login </w:t>
            </w:r>
            <w:proofErr w:type="gramStart"/>
            <w:r w:rsidRPr="007417B5">
              <w:t>window  do</w:t>
            </w:r>
            <w:proofErr w:type="gramEnd"/>
            <w:r w:rsidRPr="007417B5">
              <w:t xml:space="preserve"> not check the "Enable Read/Write permissions" and click OK. Verify that you can login to the unit however you </w:t>
            </w:r>
            <w:proofErr w:type="spellStart"/>
            <w:r w:rsidRPr="007417B5">
              <w:t>can not</w:t>
            </w:r>
            <w:proofErr w:type="spellEnd"/>
            <w:r w:rsidRPr="007417B5">
              <w:t xml:space="preserve"> set or change any parameter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xml:space="preserve">User can login to the unit and </w:t>
            </w:r>
            <w:proofErr w:type="spellStart"/>
            <w:r w:rsidRPr="007417B5">
              <w:t>can not</w:t>
            </w:r>
            <w:proofErr w:type="spellEnd"/>
            <w:r w:rsidRPr="007417B5">
              <w:t xml:space="preserve"> change or set any parameter</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0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477DBA">
            <w:pPr>
              <w:pStyle w:val="TableText"/>
            </w:pPr>
            <w:r w:rsidRPr="007417B5">
              <w:t xml:space="preserve">Logout from the </w:t>
            </w:r>
            <w:r>
              <w:t>AIRMUX</w:t>
            </w:r>
            <w:r w:rsidRPr="007417B5">
              <w:t xml:space="preserve"> manager and login again. Select "Local Connection". Select the required User Level and enter the password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A "Login" window will appear</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r>
      <w:tr w:rsidR="008D27B1" w:rsidRPr="007417B5" w:rsidTr="001665A8">
        <w:trPr>
          <w:trHeight w:val="10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xml:space="preserve">In the Login window select the "Enable Read/Write permissions" and click OK. Verify that you can login to the unit and you can set or change any parameter according to local connection and user type permissions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xml:space="preserve">User can login to the unit and can change or  change parameters according to local connection and user type permissions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7417B5" w:rsidRDefault="008D27B1" w:rsidP="00D43045">
            <w:pPr>
              <w:pStyle w:val="TableText"/>
            </w:pPr>
            <w:r w:rsidRPr="007417B5">
              <w:t> </w:t>
            </w:r>
          </w:p>
        </w:tc>
        <w:tc>
          <w:tcPr>
            <w:tcW w:w="0" w:type="auto"/>
            <w:tcBorders>
              <w:top w:val="nil"/>
              <w:left w:val="nil"/>
              <w:bottom w:val="nil"/>
              <w:right w:val="nil"/>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7417B5" w:rsidRDefault="008D27B1" w:rsidP="00D43045">
            <w:pPr>
              <w:pStyle w:val="TableText"/>
              <w:rPr>
                <w:rFonts w:ascii="Palatino Linotype" w:hAnsi="Palatino Linotype" w:cs="Times New Roman"/>
              </w:rPr>
            </w:pPr>
            <w:r w:rsidRPr="007417B5">
              <w:rPr>
                <w:rFonts w:ascii="Palatino Linotype" w:hAnsi="Palatino Linotype" w:cs="Times New Roman"/>
              </w:rPr>
              <w:t> </w:t>
            </w:r>
          </w:p>
        </w:tc>
      </w:tr>
    </w:tbl>
    <w:p w:rsidR="008D27B1" w:rsidRDefault="008D27B1" w:rsidP="008D27B1">
      <w:pPr>
        <w:pStyle w:val="Heading2"/>
      </w:pPr>
      <w:bookmarkStart w:id="64" w:name="_Toc433624149"/>
      <w:bookmarkStart w:id="65" w:name="_Toc434227601"/>
      <w:proofErr w:type="spellStart"/>
      <w:proofErr w:type="gramStart"/>
      <w:r>
        <w:t>Tx</w:t>
      </w:r>
      <w:proofErr w:type="spellEnd"/>
      <w:proofErr w:type="gramEnd"/>
      <w:r>
        <w:t xml:space="preserve"> Power</w:t>
      </w:r>
      <w:bookmarkEnd w:id="64"/>
      <w:bookmarkEnd w:id="65"/>
    </w:p>
    <w:p w:rsidR="00561D4F" w:rsidRDefault="00561D4F" w:rsidP="00561D4F">
      <w:pPr>
        <w:pStyle w:val="Heading5"/>
      </w:pPr>
      <w:r>
        <w:t>Test Description</w:t>
      </w:r>
    </w:p>
    <w:p w:rsidR="00564265" w:rsidRPr="00564265" w:rsidRDefault="00564265" w:rsidP="00564265">
      <w:pPr>
        <w:pStyle w:val="Para"/>
      </w:pPr>
      <w:proofErr w:type="gramStart"/>
      <w:r w:rsidRPr="00FA6901">
        <w:t xml:space="preserve">To measure </w:t>
      </w:r>
      <w:proofErr w:type="spellStart"/>
      <w:r w:rsidRPr="00FA6901">
        <w:t>theTX</w:t>
      </w:r>
      <w:proofErr w:type="spellEnd"/>
      <w:r w:rsidRPr="00FA6901">
        <w:t xml:space="preserve"> power of the </w:t>
      </w:r>
      <w:r>
        <w:t>Airmux-200</w:t>
      </w:r>
      <w:r w:rsidRPr="00FA6901">
        <w:t xml:space="preserve"> system.</w:t>
      </w:r>
      <w:proofErr w:type="gramEnd"/>
      <w:r w:rsidRPr="00FA6901">
        <w:br/>
        <w:t>A link between Local &amp; Remote is established. System works in adaptive rate by default. Set to fix rate for each modulation that is going to be tested.</w:t>
      </w:r>
      <w:r w:rsidRPr="00FA6901">
        <w:br/>
        <w:t xml:space="preserve">Please refer to LBC section to verify </w:t>
      </w:r>
      <w:proofErr w:type="gramStart"/>
      <w:r w:rsidRPr="00FA6901">
        <w:t xml:space="preserve">what is the maximum TX power for each rate/modulation according to the </w:t>
      </w:r>
      <w:proofErr w:type="spellStart"/>
      <w:r w:rsidRPr="00FA6901">
        <w:t>freuency</w:t>
      </w:r>
      <w:proofErr w:type="spellEnd"/>
      <w:r w:rsidRPr="00FA6901">
        <w:t xml:space="preserve"> band (regulation) that is used</w:t>
      </w:r>
      <w:proofErr w:type="gramEnd"/>
      <w:r w:rsidRPr="00FA6901">
        <w:t>.</w:t>
      </w:r>
      <w:r w:rsidRPr="00FA6901">
        <w:br/>
        <w:t xml:space="preserve">The attenuation in antenna port 1 and antenna port 2 must be the same, so the RSS levels of the radio are equal and we don’t have any </w:t>
      </w:r>
      <w:proofErr w:type="spellStart"/>
      <w:r w:rsidRPr="00FA6901">
        <w:t>significative</w:t>
      </w:r>
      <w:proofErr w:type="spellEnd"/>
      <w:r w:rsidRPr="00FA6901">
        <w:t xml:space="preserve"> difference in the radio chains.</w:t>
      </w:r>
    </w:p>
    <w:p w:rsidR="00561D4F" w:rsidRDefault="00561D4F" w:rsidP="00561D4F">
      <w:pPr>
        <w:pStyle w:val="Heading5"/>
      </w:pPr>
      <w:r>
        <w:t>Test Equipment Required</w:t>
      </w:r>
    </w:p>
    <w:p w:rsidR="00564265" w:rsidRDefault="00564265" w:rsidP="00564265">
      <w:pPr>
        <w:pStyle w:val="Bul1"/>
      </w:pPr>
      <w:r w:rsidRPr="00FA6901">
        <w:t>2 x ODUs</w:t>
      </w:r>
    </w:p>
    <w:p w:rsidR="00564265" w:rsidRDefault="00564265" w:rsidP="00564265">
      <w:pPr>
        <w:pStyle w:val="Bul1"/>
      </w:pPr>
      <w:r w:rsidRPr="00FA6901">
        <w:t xml:space="preserve">2 x </w:t>
      </w:r>
      <w:r w:rsidR="00337486">
        <w:t>AIRMUX-</w:t>
      </w:r>
      <w:proofErr w:type="spellStart"/>
      <w:r w:rsidRPr="00FA6901">
        <w:t>PoE</w:t>
      </w:r>
      <w:proofErr w:type="spellEnd"/>
    </w:p>
    <w:p w:rsidR="00564265" w:rsidRDefault="00564265" w:rsidP="00564265">
      <w:pPr>
        <w:pStyle w:val="Bul1"/>
      </w:pPr>
      <w:r w:rsidRPr="00FA6901">
        <w:t>1 x PC</w:t>
      </w:r>
    </w:p>
    <w:p w:rsidR="00564265" w:rsidRDefault="00564265" w:rsidP="00564265">
      <w:pPr>
        <w:pStyle w:val="Bul1"/>
      </w:pPr>
      <w:r w:rsidRPr="00FA6901">
        <w:t xml:space="preserve">1x CD with latest </w:t>
      </w:r>
      <w:r>
        <w:t>AIRMUX</w:t>
      </w:r>
      <w:r w:rsidRPr="00FA6901">
        <w:t xml:space="preserve"> manager</w:t>
      </w:r>
    </w:p>
    <w:p w:rsidR="00564265" w:rsidRDefault="00564265" w:rsidP="00564265">
      <w:pPr>
        <w:pStyle w:val="Bul1"/>
      </w:pPr>
      <w:r w:rsidRPr="00FA6901">
        <w:t>1 x Power Meter</w:t>
      </w:r>
    </w:p>
    <w:p w:rsidR="00564265" w:rsidRDefault="00564265" w:rsidP="00564265">
      <w:pPr>
        <w:pStyle w:val="Bul1"/>
      </w:pPr>
      <w:r w:rsidRPr="00FA6901">
        <w:t>1 x 30dB RF attenuator</w:t>
      </w:r>
    </w:p>
    <w:p w:rsidR="00564265" w:rsidRDefault="00564265" w:rsidP="00564265">
      <w:pPr>
        <w:pStyle w:val="Bul1"/>
      </w:pPr>
      <w:r w:rsidRPr="00FA6901">
        <w:t xml:space="preserve">1 x 40dB RF attenuator </w:t>
      </w:r>
    </w:p>
    <w:p w:rsidR="00564265" w:rsidRDefault="00564265" w:rsidP="00564265">
      <w:pPr>
        <w:pStyle w:val="Bul1"/>
      </w:pPr>
      <w:r w:rsidRPr="00FA6901">
        <w:t>RF Step attenuator</w:t>
      </w:r>
    </w:p>
    <w:p w:rsidR="00564265" w:rsidRDefault="00564265" w:rsidP="00564265">
      <w:pPr>
        <w:pStyle w:val="Bul1"/>
      </w:pPr>
      <w:r w:rsidRPr="00FA6901">
        <w:t>RF Splitter</w:t>
      </w:r>
    </w:p>
    <w:p w:rsidR="00561D4F" w:rsidRPr="00561D4F" w:rsidRDefault="00564265" w:rsidP="00564265">
      <w:pPr>
        <w:pStyle w:val="Bul1"/>
      </w:pPr>
      <w:r w:rsidRPr="00FA6901">
        <w:t>7 x RF cables</w:t>
      </w:r>
    </w:p>
    <w:tbl>
      <w:tblPr>
        <w:tblW w:w="0" w:type="auto"/>
        <w:tblInd w:w="103" w:type="dxa"/>
        <w:tblLook w:val="04A0"/>
      </w:tblPr>
      <w:tblGrid>
        <w:gridCol w:w="774"/>
        <w:gridCol w:w="5303"/>
        <w:gridCol w:w="1242"/>
        <w:gridCol w:w="1038"/>
        <w:gridCol w:w="1504"/>
      </w:tblGrid>
      <w:tr w:rsidR="008D27B1" w:rsidRPr="00FA6901" w:rsidTr="001665A8">
        <w:trPr>
          <w:trHeight w:val="111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8D27B1" w:rsidRPr="00FA6901" w:rsidRDefault="008D27B1" w:rsidP="00564265">
            <w:pPr>
              <w:pStyle w:val="TableHead"/>
            </w:pPr>
            <w:r w:rsidRPr="00FA6901">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FA6901" w:rsidRDefault="008D27B1" w:rsidP="00564265">
            <w:pPr>
              <w:pStyle w:val="TableHead"/>
            </w:pPr>
            <w:r w:rsidRPr="00FA6901">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FA6901" w:rsidRDefault="008D27B1" w:rsidP="00564265">
            <w:pPr>
              <w:pStyle w:val="TableHead"/>
            </w:pPr>
            <w:r w:rsidRPr="00FA6901">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FA6901" w:rsidRDefault="008D27B1" w:rsidP="00564265">
            <w:pPr>
              <w:pStyle w:val="TableHead"/>
            </w:pPr>
            <w:r w:rsidRPr="00FA6901">
              <w:t>Actual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8D27B1" w:rsidRPr="00FA6901" w:rsidRDefault="008D27B1" w:rsidP="00564265">
            <w:pPr>
              <w:pStyle w:val="TableHead"/>
            </w:pPr>
            <w:r w:rsidRPr="00FA6901">
              <w:t>Comments (or Problems)</w:t>
            </w:r>
          </w:p>
        </w:tc>
      </w:tr>
      <w:tr w:rsidR="008D27B1" w:rsidRPr="00FA6901" w:rsidTr="001665A8">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1</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xml:space="preserve">Establish a link between the Local and Remote units. Set the required channel </w:t>
            </w:r>
            <w:proofErr w:type="spellStart"/>
            <w:r w:rsidRPr="00FA6901">
              <w:t>bandwith</w:t>
            </w:r>
            <w:proofErr w:type="spellEnd"/>
            <w:r w:rsidRPr="00FA6901">
              <w:t xml:space="preserve"> and UL/DL ratio (duty cycle) 50%/50%.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rPr>
                <w:rFonts w:ascii="Palatino Linotype" w:hAnsi="Palatino Linotype" w:cs="Times New Roman"/>
              </w:rPr>
            </w:pPr>
            <w:r w:rsidRPr="00FA6901">
              <w:rPr>
                <w:rFonts w:ascii="Palatino Linotype" w:hAnsi="Palatino Linotype" w:cs="Times New Roman"/>
              </w:rPr>
              <w:t> </w:t>
            </w:r>
          </w:p>
        </w:tc>
      </w:tr>
      <w:tr w:rsidR="008D27B1" w:rsidRPr="00FA6901" w:rsidTr="001665A8">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2</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Set the Local unit to HSS Master</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rPr>
                <w:rFonts w:ascii="Palatino Linotype" w:hAnsi="Palatino Linotype" w:cs="Times New Roman"/>
              </w:rPr>
            </w:pPr>
            <w:r w:rsidRPr="00FA6901">
              <w:rPr>
                <w:rFonts w:ascii="Palatino Linotype" w:hAnsi="Palatino Linotype" w:cs="Times New Roman"/>
              </w:rPr>
              <w:t> </w:t>
            </w:r>
          </w:p>
        </w:tc>
      </w:tr>
      <w:tr w:rsidR="008D27B1" w:rsidRPr="00FA6901" w:rsidTr="001665A8">
        <w:trPr>
          <w:trHeight w:val="127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3</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proofErr w:type="gramStart"/>
            <w:r w:rsidRPr="00FA6901">
              <w:t>40 dB high power external attenuator</w:t>
            </w:r>
            <w:proofErr w:type="gramEnd"/>
            <w:r w:rsidRPr="00FA6901">
              <w:t xml:space="preserve"> is necessary to avoid damage to the RF power meter and spectrum analyzer. The attenuation of the attenuator and the RF cables must be measured using a signal generator at the </w:t>
            </w:r>
            <w:proofErr w:type="spellStart"/>
            <w:r w:rsidRPr="00FA6901">
              <w:t>requried</w:t>
            </w:r>
            <w:proofErr w:type="spellEnd"/>
            <w:r w:rsidRPr="00FA6901">
              <w:t xml:space="preserve"> frequency before the test in order to consider it in the total TX power calculation</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rPr>
                <w:rFonts w:ascii="Palatino Linotype" w:hAnsi="Palatino Linotype" w:cs="Times New Roman"/>
              </w:rPr>
            </w:pPr>
            <w:r w:rsidRPr="00FA6901">
              <w:rPr>
                <w:rFonts w:ascii="Palatino Linotype" w:hAnsi="Palatino Linotype" w:cs="Times New Roman"/>
              </w:rPr>
              <w:t> </w:t>
            </w:r>
          </w:p>
        </w:tc>
      </w:tr>
      <w:tr w:rsidR="008D27B1" w:rsidRPr="00FA6901" w:rsidTr="001665A8">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4</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Using a variable attenuator, set the attenuation between the Local and Remote units to maximum, verify that the link remains up.</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rPr>
                <w:rFonts w:ascii="Palatino Linotype" w:hAnsi="Palatino Linotype" w:cs="Times New Roman"/>
              </w:rPr>
            </w:pPr>
            <w:r w:rsidRPr="00FA6901">
              <w:rPr>
                <w:rFonts w:ascii="Palatino Linotype" w:hAnsi="Palatino Linotype" w:cs="Times New Roman"/>
              </w:rPr>
              <w:t> </w:t>
            </w:r>
          </w:p>
        </w:tc>
      </w:tr>
      <w:tr w:rsidR="008D27B1" w:rsidRPr="00FA6901" w:rsidTr="001665A8">
        <w:trPr>
          <w:trHeight w:val="75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5</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Calibrate the Power Meter (Do not use any offset in the Power Meter)</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rPr>
                <w:rFonts w:ascii="Palatino Linotype" w:hAnsi="Palatino Linotype" w:cs="Times New Roman"/>
              </w:rPr>
            </w:pPr>
            <w:r w:rsidRPr="00FA6901">
              <w:rPr>
                <w:rFonts w:ascii="Palatino Linotype" w:hAnsi="Palatino Linotype" w:cs="Times New Roman"/>
              </w:rPr>
              <w:t> </w:t>
            </w:r>
          </w:p>
        </w:tc>
      </w:tr>
      <w:tr w:rsidR="008D27B1" w:rsidRPr="00FA6901" w:rsidTr="001665A8">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6</w:t>
            </w:r>
          </w:p>
        </w:tc>
        <w:tc>
          <w:tcPr>
            <w:tcW w:w="0" w:type="auto"/>
            <w:tcBorders>
              <w:top w:val="nil"/>
              <w:left w:val="nil"/>
              <w:bottom w:val="single" w:sz="4" w:space="0" w:color="auto"/>
              <w:right w:val="single" w:sz="4" w:space="0" w:color="auto"/>
            </w:tcBorders>
            <w:shd w:val="clear" w:color="000000" w:fill="FFFFFF"/>
            <w:hideMark/>
          </w:tcPr>
          <w:p w:rsidR="008D27B1" w:rsidRPr="00FA6901" w:rsidRDefault="008D27B1" w:rsidP="00564265">
            <w:pPr>
              <w:pStyle w:val="TableText"/>
            </w:pPr>
            <w:r w:rsidRPr="00FA6901">
              <w:t>Set the Duty Cycle in the Power Meter to 45%. There is an option of using a Spectrum analyzer, measure the actual duty cycle.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rPr>
                <w:rFonts w:ascii="Palatino Linotype" w:hAnsi="Palatino Linotype" w:cs="Times New Roman"/>
              </w:rPr>
            </w:pPr>
            <w:r w:rsidRPr="00FA6901">
              <w:rPr>
                <w:rFonts w:ascii="Palatino Linotype" w:hAnsi="Palatino Linotype" w:cs="Times New Roman"/>
              </w:rPr>
              <w:t> </w:t>
            </w:r>
          </w:p>
        </w:tc>
      </w:tr>
      <w:tr w:rsidR="008D27B1" w:rsidRPr="00FA6901" w:rsidTr="001665A8">
        <w:trPr>
          <w:trHeight w:val="75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7</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Run "Estimated Throughput" for 60 seconds in order to fill the air frame</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rPr>
                <w:rFonts w:ascii="Palatino Linotype" w:hAnsi="Palatino Linotype" w:cs="Times New Roman"/>
              </w:rPr>
            </w:pPr>
            <w:r w:rsidRPr="00FA6901">
              <w:rPr>
                <w:rFonts w:ascii="Palatino Linotype" w:hAnsi="Palatino Linotype" w:cs="Times New Roman"/>
              </w:rPr>
              <w:t> </w:t>
            </w:r>
          </w:p>
        </w:tc>
      </w:tr>
      <w:tr w:rsidR="008D27B1" w:rsidRPr="00FA6901" w:rsidTr="001665A8">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8</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xml:space="preserve">Record the power meter reading. The TX power </w:t>
            </w:r>
            <w:proofErr w:type="spellStart"/>
            <w:r w:rsidRPr="00FA6901">
              <w:t>measurment</w:t>
            </w:r>
            <w:proofErr w:type="spellEnd"/>
            <w:r w:rsidRPr="00FA6901">
              <w:t xml:space="preserve"> can be +/-2dB from expected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pPr>
            <w:r w:rsidRPr="00FA6901">
              <w:t> </w:t>
            </w:r>
          </w:p>
        </w:tc>
        <w:tc>
          <w:tcPr>
            <w:tcW w:w="0" w:type="auto"/>
            <w:tcBorders>
              <w:top w:val="nil"/>
              <w:left w:val="nil"/>
              <w:bottom w:val="single" w:sz="4" w:space="0" w:color="auto"/>
              <w:right w:val="single" w:sz="4" w:space="0" w:color="auto"/>
            </w:tcBorders>
            <w:shd w:val="clear" w:color="000000" w:fill="FFFFFF"/>
            <w:vAlign w:val="center"/>
            <w:hideMark/>
          </w:tcPr>
          <w:p w:rsidR="008D27B1" w:rsidRPr="00FA6901" w:rsidRDefault="008D27B1" w:rsidP="00564265">
            <w:pPr>
              <w:pStyle w:val="TableText"/>
              <w:rPr>
                <w:rFonts w:ascii="Palatino Linotype" w:hAnsi="Palatino Linotype" w:cs="Times New Roman"/>
              </w:rPr>
            </w:pPr>
            <w:r w:rsidRPr="00FA6901">
              <w:rPr>
                <w:rFonts w:ascii="Palatino Linotype" w:hAnsi="Palatino Linotype" w:cs="Times New Roman"/>
              </w:rPr>
              <w:t> </w:t>
            </w:r>
          </w:p>
        </w:tc>
      </w:tr>
    </w:tbl>
    <w:p w:rsidR="008D27B1" w:rsidRDefault="008D27B1" w:rsidP="008D27B1">
      <w:pPr>
        <w:pStyle w:val="Figure"/>
      </w:pPr>
      <w:r w:rsidRPr="00067DE0">
        <w:drawing>
          <wp:inline distT="0" distB="0" distL="0" distR="0">
            <wp:extent cx="3753485" cy="244538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753485" cy="2445385"/>
                    </a:xfrm>
                    <a:prstGeom prst="rect">
                      <a:avLst/>
                    </a:prstGeom>
                    <a:noFill/>
                    <a:ln w="9525">
                      <a:noFill/>
                      <a:miter lim="800000"/>
                      <a:headEnd/>
                      <a:tailEnd/>
                    </a:ln>
                  </pic:spPr>
                </pic:pic>
              </a:graphicData>
            </a:graphic>
          </wp:inline>
        </w:drawing>
      </w:r>
    </w:p>
    <w:p w:rsidR="008D27B1" w:rsidRDefault="008D27B1" w:rsidP="008D27B1">
      <w:pPr>
        <w:pStyle w:val="Figure"/>
      </w:pPr>
      <w:r w:rsidRPr="001142F3">
        <w:drawing>
          <wp:inline distT="0" distB="0" distL="0" distR="0">
            <wp:extent cx="4168140" cy="2573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168140" cy="2573020"/>
                    </a:xfrm>
                    <a:prstGeom prst="rect">
                      <a:avLst/>
                    </a:prstGeom>
                    <a:noFill/>
                    <a:ln w="9525">
                      <a:noFill/>
                      <a:miter lim="800000"/>
                      <a:headEnd/>
                      <a:tailEnd/>
                    </a:ln>
                  </pic:spPr>
                </pic:pic>
              </a:graphicData>
            </a:graphic>
          </wp:inline>
        </w:drawing>
      </w:r>
    </w:p>
    <w:tbl>
      <w:tblPr>
        <w:tblW w:w="0" w:type="auto"/>
        <w:tblInd w:w="98" w:type="dxa"/>
        <w:tblLook w:val="04A0"/>
      </w:tblPr>
      <w:tblGrid>
        <w:gridCol w:w="882"/>
        <w:gridCol w:w="642"/>
        <w:gridCol w:w="699"/>
        <w:gridCol w:w="1390"/>
        <w:gridCol w:w="902"/>
        <w:gridCol w:w="1033"/>
        <w:gridCol w:w="1389"/>
        <w:gridCol w:w="1477"/>
        <w:gridCol w:w="1452"/>
      </w:tblGrid>
      <w:tr w:rsidR="008D27B1" w:rsidRPr="00FA6901" w:rsidTr="001665A8">
        <w:trPr>
          <w:trHeight w:val="315"/>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8D27B1" w:rsidRPr="00FA6901" w:rsidRDefault="008D27B1" w:rsidP="00564265">
            <w:pPr>
              <w:pStyle w:val="TableHead"/>
            </w:pPr>
            <w:r w:rsidRPr="00FA6901">
              <w:t>Example: TX power modulation</w:t>
            </w:r>
          </w:p>
        </w:tc>
      </w:tr>
      <w:tr w:rsidR="008D27B1" w:rsidRPr="00FA6901" w:rsidTr="001665A8">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D27B1" w:rsidRPr="00FA6901" w:rsidRDefault="008D27B1" w:rsidP="00564265">
            <w:pPr>
              <w:pStyle w:val="TableHeadLeft"/>
            </w:pPr>
            <w:r w:rsidRPr="00FA6901">
              <w:t>TX Power</w:t>
            </w:r>
          </w:p>
        </w:tc>
        <w:tc>
          <w:tcPr>
            <w:tcW w:w="0" w:type="auto"/>
            <w:tcBorders>
              <w:top w:val="nil"/>
              <w:left w:val="nil"/>
              <w:bottom w:val="single" w:sz="8" w:space="0" w:color="auto"/>
              <w:right w:val="single" w:sz="8" w:space="0" w:color="auto"/>
            </w:tcBorders>
            <w:shd w:val="clear" w:color="auto" w:fill="auto"/>
            <w:vAlign w:val="center"/>
            <w:hideMark/>
          </w:tcPr>
          <w:p w:rsidR="008D27B1" w:rsidRPr="00FA6901" w:rsidRDefault="008D27B1" w:rsidP="00564265">
            <w:pPr>
              <w:pStyle w:val="TableHeadLeft"/>
            </w:pPr>
            <w:r w:rsidRPr="00FA6901">
              <w:t>RSSI</w:t>
            </w:r>
          </w:p>
        </w:tc>
        <w:tc>
          <w:tcPr>
            <w:tcW w:w="0" w:type="auto"/>
            <w:tcBorders>
              <w:top w:val="nil"/>
              <w:left w:val="nil"/>
              <w:bottom w:val="single" w:sz="8" w:space="0" w:color="auto"/>
              <w:right w:val="single" w:sz="8" w:space="0" w:color="auto"/>
            </w:tcBorders>
            <w:shd w:val="clear" w:color="auto" w:fill="auto"/>
            <w:vAlign w:val="center"/>
            <w:hideMark/>
          </w:tcPr>
          <w:p w:rsidR="008D27B1" w:rsidRPr="00FA6901" w:rsidRDefault="008D27B1" w:rsidP="00564265">
            <w:pPr>
              <w:pStyle w:val="TableHeadLeft"/>
            </w:pPr>
            <w:r w:rsidRPr="00FA6901">
              <w:t>Air Rate</w:t>
            </w:r>
          </w:p>
        </w:tc>
        <w:tc>
          <w:tcPr>
            <w:tcW w:w="0" w:type="auto"/>
            <w:tcBorders>
              <w:top w:val="nil"/>
              <w:left w:val="nil"/>
              <w:bottom w:val="single" w:sz="8" w:space="0" w:color="auto"/>
              <w:right w:val="single" w:sz="8" w:space="0" w:color="auto"/>
            </w:tcBorders>
            <w:shd w:val="clear" w:color="auto" w:fill="auto"/>
            <w:vAlign w:val="center"/>
            <w:hideMark/>
          </w:tcPr>
          <w:p w:rsidR="008D27B1" w:rsidRPr="00FA6901" w:rsidRDefault="008D27B1" w:rsidP="00564265">
            <w:pPr>
              <w:pStyle w:val="TableHeadLeft"/>
            </w:pPr>
            <w:r w:rsidRPr="00FA6901">
              <w:t>Modulation</w:t>
            </w:r>
          </w:p>
        </w:tc>
        <w:tc>
          <w:tcPr>
            <w:tcW w:w="0" w:type="auto"/>
            <w:tcBorders>
              <w:top w:val="nil"/>
              <w:left w:val="nil"/>
              <w:bottom w:val="single" w:sz="8" w:space="0" w:color="auto"/>
              <w:right w:val="single" w:sz="8" w:space="0" w:color="auto"/>
            </w:tcBorders>
            <w:shd w:val="clear" w:color="auto" w:fill="auto"/>
            <w:vAlign w:val="center"/>
            <w:hideMark/>
          </w:tcPr>
          <w:p w:rsidR="008D27B1" w:rsidRPr="00FA6901" w:rsidRDefault="008D27B1" w:rsidP="00564265">
            <w:pPr>
              <w:pStyle w:val="TableHeadLeft"/>
            </w:pPr>
            <w:r w:rsidRPr="00FA6901">
              <w:t>Cable loss (</w:t>
            </w:r>
            <w:proofErr w:type="spellStart"/>
            <w:r w:rsidRPr="00FA6901">
              <w:t>dBm</w:t>
            </w:r>
            <w:proofErr w:type="spellEnd"/>
            <w:r w:rsidRPr="00FA6901">
              <w:t>)</w:t>
            </w:r>
          </w:p>
        </w:tc>
        <w:tc>
          <w:tcPr>
            <w:tcW w:w="0" w:type="auto"/>
            <w:tcBorders>
              <w:top w:val="nil"/>
              <w:left w:val="nil"/>
              <w:bottom w:val="single" w:sz="8" w:space="0" w:color="auto"/>
              <w:right w:val="single" w:sz="8" w:space="0" w:color="auto"/>
            </w:tcBorders>
            <w:shd w:val="clear" w:color="auto" w:fill="auto"/>
            <w:vAlign w:val="center"/>
            <w:hideMark/>
          </w:tcPr>
          <w:p w:rsidR="008D27B1" w:rsidRPr="00FA6901" w:rsidRDefault="008D27B1" w:rsidP="00564265">
            <w:pPr>
              <w:pStyle w:val="TableHeadLeft"/>
            </w:pPr>
            <w:r w:rsidRPr="00FA6901">
              <w:t>Splitter Loss (</w:t>
            </w:r>
            <w:proofErr w:type="spellStart"/>
            <w:r w:rsidRPr="00FA6901">
              <w:t>dBm</w:t>
            </w:r>
            <w:proofErr w:type="spellEnd"/>
            <w:r w:rsidRPr="00FA6901">
              <w:t>)</w:t>
            </w:r>
          </w:p>
        </w:tc>
        <w:tc>
          <w:tcPr>
            <w:tcW w:w="0" w:type="auto"/>
            <w:tcBorders>
              <w:top w:val="nil"/>
              <w:left w:val="nil"/>
              <w:bottom w:val="single" w:sz="8" w:space="0" w:color="auto"/>
              <w:right w:val="single" w:sz="8" w:space="0" w:color="auto"/>
            </w:tcBorders>
            <w:shd w:val="clear" w:color="auto" w:fill="auto"/>
            <w:vAlign w:val="center"/>
            <w:hideMark/>
          </w:tcPr>
          <w:p w:rsidR="008D27B1" w:rsidRPr="00FA6901" w:rsidRDefault="008D27B1" w:rsidP="00564265">
            <w:pPr>
              <w:pStyle w:val="TableHeadLeft"/>
            </w:pPr>
            <w:r w:rsidRPr="00FA6901">
              <w:t>Attenuator 2  (</w:t>
            </w:r>
            <w:proofErr w:type="spellStart"/>
            <w:r w:rsidRPr="00FA6901">
              <w:t>dBm</w:t>
            </w:r>
            <w:proofErr w:type="spellEnd"/>
            <w:r w:rsidRPr="00FA6901">
              <w:t>)</w:t>
            </w:r>
          </w:p>
        </w:tc>
        <w:tc>
          <w:tcPr>
            <w:tcW w:w="0" w:type="auto"/>
            <w:tcBorders>
              <w:top w:val="nil"/>
              <w:left w:val="nil"/>
              <w:bottom w:val="single" w:sz="8" w:space="0" w:color="auto"/>
              <w:right w:val="single" w:sz="8" w:space="0" w:color="auto"/>
            </w:tcBorders>
            <w:shd w:val="clear" w:color="auto" w:fill="auto"/>
            <w:vAlign w:val="center"/>
            <w:hideMark/>
          </w:tcPr>
          <w:p w:rsidR="008D27B1" w:rsidRPr="00FA6901" w:rsidRDefault="008D27B1" w:rsidP="00564265">
            <w:pPr>
              <w:pStyle w:val="TableHeadLeft"/>
            </w:pPr>
            <w:r w:rsidRPr="00FA6901">
              <w:t>TOTAL Attenuation</w:t>
            </w:r>
          </w:p>
        </w:tc>
        <w:tc>
          <w:tcPr>
            <w:tcW w:w="0" w:type="auto"/>
            <w:tcBorders>
              <w:top w:val="nil"/>
              <w:left w:val="nil"/>
              <w:bottom w:val="single" w:sz="8" w:space="0" w:color="auto"/>
              <w:right w:val="single" w:sz="8" w:space="0" w:color="auto"/>
            </w:tcBorders>
            <w:shd w:val="clear" w:color="auto" w:fill="auto"/>
            <w:vAlign w:val="center"/>
            <w:hideMark/>
          </w:tcPr>
          <w:p w:rsidR="008D27B1" w:rsidRPr="00FA6901" w:rsidRDefault="008D27B1" w:rsidP="00564265">
            <w:pPr>
              <w:pStyle w:val="TableHeadLeft"/>
            </w:pPr>
            <w:r w:rsidRPr="00FA6901">
              <w:t>TX Power Calculation Result</w:t>
            </w:r>
          </w:p>
        </w:tc>
      </w:tr>
      <w:tr w:rsidR="008D27B1" w:rsidRPr="00FA6901" w:rsidTr="001665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25</w:t>
            </w:r>
          </w:p>
        </w:tc>
        <w:tc>
          <w:tcPr>
            <w:tcW w:w="0" w:type="auto"/>
            <w:tcBorders>
              <w:top w:val="nil"/>
              <w:left w:val="nil"/>
              <w:bottom w:val="single" w:sz="8" w:space="0" w:color="auto"/>
              <w:right w:val="single" w:sz="8" w:space="0" w:color="auto"/>
            </w:tcBorders>
            <w:shd w:val="clear" w:color="auto" w:fill="auto"/>
            <w:hideMark/>
          </w:tcPr>
          <w:p w:rsidR="008D27B1" w:rsidRPr="00FA6901" w:rsidRDefault="008D27B1" w:rsidP="00564265">
            <w:pPr>
              <w:pStyle w:val="TableText"/>
            </w:pPr>
            <w:r w:rsidRPr="00FA6901">
              <w:t> </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16</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BPSK ½</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bottom"/>
            <w:hideMark/>
          </w:tcPr>
          <w:p w:rsidR="008D27B1" w:rsidRPr="00FA6901" w:rsidRDefault="008D27B1" w:rsidP="00564265">
            <w:pPr>
              <w:pStyle w:val="TableText"/>
            </w:pPr>
            <w:r w:rsidRPr="00FA6901">
              <w:t> </w:t>
            </w:r>
          </w:p>
        </w:tc>
      </w:tr>
      <w:tr w:rsidR="008D27B1" w:rsidRPr="00FA6901" w:rsidTr="001665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25</w:t>
            </w:r>
          </w:p>
        </w:tc>
        <w:tc>
          <w:tcPr>
            <w:tcW w:w="0" w:type="auto"/>
            <w:tcBorders>
              <w:top w:val="nil"/>
              <w:left w:val="nil"/>
              <w:bottom w:val="single" w:sz="8" w:space="0" w:color="auto"/>
              <w:right w:val="single" w:sz="8" w:space="0" w:color="auto"/>
            </w:tcBorders>
            <w:shd w:val="clear" w:color="auto" w:fill="auto"/>
            <w:hideMark/>
          </w:tcPr>
          <w:p w:rsidR="008D27B1" w:rsidRPr="00FA6901" w:rsidRDefault="008D27B1" w:rsidP="00564265">
            <w:pPr>
              <w:pStyle w:val="TableText"/>
            </w:pPr>
            <w:r w:rsidRPr="00FA6901">
              <w:t> </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26</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QPSK ½</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bottom"/>
            <w:hideMark/>
          </w:tcPr>
          <w:p w:rsidR="008D27B1" w:rsidRPr="00FA6901" w:rsidRDefault="008D27B1" w:rsidP="00564265">
            <w:pPr>
              <w:pStyle w:val="TableText"/>
            </w:pPr>
            <w:r w:rsidRPr="00FA6901">
              <w:t> </w:t>
            </w:r>
          </w:p>
        </w:tc>
      </w:tr>
      <w:tr w:rsidR="008D27B1" w:rsidRPr="00FA6901" w:rsidTr="001665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25</w:t>
            </w:r>
          </w:p>
        </w:tc>
        <w:tc>
          <w:tcPr>
            <w:tcW w:w="0" w:type="auto"/>
            <w:tcBorders>
              <w:top w:val="nil"/>
              <w:left w:val="nil"/>
              <w:bottom w:val="single" w:sz="8" w:space="0" w:color="auto"/>
              <w:right w:val="single" w:sz="8" w:space="0" w:color="auto"/>
            </w:tcBorders>
            <w:shd w:val="clear" w:color="auto" w:fill="auto"/>
            <w:hideMark/>
          </w:tcPr>
          <w:p w:rsidR="008D27B1" w:rsidRPr="00FA6901" w:rsidRDefault="008D27B1" w:rsidP="00564265">
            <w:pPr>
              <w:pStyle w:val="TableText"/>
            </w:pPr>
            <w:r w:rsidRPr="00FA6901">
              <w:t> </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39</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QPSK ¾</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bottom"/>
            <w:hideMark/>
          </w:tcPr>
          <w:p w:rsidR="008D27B1" w:rsidRPr="00FA6901" w:rsidRDefault="008D27B1" w:rsidP="00564265">
            <w:pPr>
              <w:pStyle w:val="TableText"/>
            </w:pPr>
            <w:r w:rsidRPr="00FA6901">
              <w:t> </w:t>
            </w:r>
          </w:p>
        </w:tc>
      </w:tr>
      <w:tr w:rsidR="008D27B1" w:rsidRPr="00FA6901" w:rsidTr="001665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24</w:t>
            </w:r>
          </w:p>
        </w:tc>
        <w:tc>
          <w:tcPr>
            <w:tcW w:w="0" w:type="auto"/>
            <w:tcBorders>
              <w:top w:val="nil"/>
              <w:left w:val="nil"/>
              <w:bottom w:val="single" w:sz="8" w:space="0" w:color="auto"/>
              <w:right w:val="single" w:sz="8" w:space="0" w:color="auto"/>
            </w:tcBorders>
            <w:shd w:val="clear" w:color="auto" w:fill="auto"/>
            <w:hideMark/>
          </w:tcPr>
          <w:p w:rsidR="008D27B1" w:rsidRPr="00FA6901" w:rsidRDefault="008D27B1" w:rsidP="00564265">
            <w:pPr>
              <w:pStyle w:val="TableText"/>
            </w:pPr>
            <w:r w:rsidRPr="00FA6901">
              <w:t> </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52</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16QAM ½</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bottom"/>
            <w:hideMark/>
          </w:tcPr>
          <w:p w:rsidR="008D27B1" w:rsidRPr="00FA6901" w:rsidRDefault="008D27B1" w:rsidP="00564265">
            <w:pPr>
              <w:pStyle w:val="TableText"/>
            </w:pPr>
            <w:r w:rsidRPr="00FA6901">
              <w:t> </w:t>
            </w:r>
          </w:p>
        </w:tc>
      </w:tr>
      <w:tr w:rsidR="008D27B1" w:rsidRPr="00FA6901" w:rsidTr="001665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21</w:t>
            </w:r>
          </w:p>
        </w:tc>
        <w:tc>
          <w:tcPr>
            <w:tcW w:w="0" w:type="auto"/>
            <w:tcBorders>
              <w:top w:val="nil"/>
              <w:left w:val="nil"/>
              <w:bottom w:val="single" w:sz="8" w:space="0" w:color="auto"/>
              <w:right w:val="single" w:sz="8" w:space="0" w:color="auto"/>
            </w:tcBorders>
            <w:shd w:val="clear" w:color="auto" w:fill="auto"/>
            <w:hideMark/>
          </w:tcPr>
          <w:p w:rsidR="008D27B1" w:rsidRPr="00FA6901" w:rsidRDefault="008D27B1" w:rsidP="00564265">
            <w:pPr>
              <w:pStyle w:val="TableText"/>
            </w:pPr>
            <w:r w:rsidRPr="00FA6901">
              <w:t> </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78</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16QAM ¾</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bottom"/>
            <w:hideMark/>
          </w:tcPr>
          <w:p w:rsidR="008D27B1" w:rsidRPr="00FA6901" w:rsidRDefault="008D27B1" w:rsidP="00564265">
            <w:pPr>
              <w:pStyle w:val="TableText"/>
            </w:pPr>
            <w:r w:rsidRPr="00FA6901">
              <w:t> </w:t>
            </w:r>
          </w:p>
        </w:tc>
      </w:tr>
      <w:tr w:rsidR="008D27B1" w:rsidRPr="00FA6901" w:rsidTr="001665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19</w:t>
            </w:r>
          </w:p>
        </w:tc>
        <w:tc>
          <w:tcPr>
            <w:tcW w:w="0" w:type="auto"/>
            <w:tcBorders>
              <w:top w:val="nil"/>
              <w:left w:val="nil"/>
              <w:bottom w:val="single" w:sz="8" w:space="0" w:color="auto"/>
              <w:right w:val="single" w:sz="8" w:space="0" w:color="auto"/>
            </w:tcBorders>
            <w:shd w:val="clear" w:color="auto" w:fill="auto"/>
            <w:hideMark/>
          </w:tcPr>
          <w:p w:rsidR="008D27B1" w:rsidRPr="00FA6901" w:rsidRDefault="008D27B1" w:rsidP="00564265">
            <w:pPr>
              <w:pStyle w:val="TableText"/>
            </w:pPr>
            <w:r w:rsidRPr="00FA6901">
              <w:t> </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104</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64QAM 2/3</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bottom"/>
            <w:hideMark/>
          </w:tcPr>
          <w:p w:rsidR="008D27B1" w:rsidRPr="00FA6901" w:rsidRDefault="008D27B1" w:rsidP="00564265">
            <w:pPr>
              <w:pStyle w:val="TableText"/>
            </w:pPr>
            <w:r w:rsidRPr="00FA6901">
              <w:t> </w:t>
            </w:r>
          </w:p>
        </w:tc>
      </w:tr>
      <w:tr w:rsidR="008D27B1" w:rsidRPr="00FA6901" w:rsidTr="001665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18</w:t>
            </w:r>
          </w:p>
        </w:tc>
        <w:tc>
          <w:tcPr>
            <w:tcW w:w="0" w:type="auto"/>
            <w:tcBorders>
              <w:top w:val="nil"/>
              <w:left w:val="nil"/>
              <w:bottom w:val="single" w:sz="8" w:space="0" w:color="auto"/>
              <w:right w:val="single" w:sz="8" w:space="0" w:color="auto"/>
            </w:tcBorders>
            <w:shd w:val="clear" w:color="auto" w:fill="auto"/>
            <w:hideMark/>
          </w:tcPr>
          <w:p w:rsidR="008D27B1" w:rsidRPr="00FA6901" w:rsidRDefault="008D27B1" w:rsidP="00564265">
            <w:pPr>
              <w:pStyle w:val="TableText"/>
            </w:pPr>
            <w:r w:rsidRPr="00FA6901">
              <w:t> </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117</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64QAM ¾</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bottom"/>
            <w:hideMark/>
          </w:tcPr>
          <w:p w:rsidR="008D27B1" w:rsidRPr="00FA6901" w:rsidRDefault="008D27B1" w:rsidP="00564265">
            <w:pPr>
              <w:pStyle w:val="TableText"/>
            </w:pPr>
            <w:r w:rsidRPr="00FA6901">
              <w:t> </w:t>
            </w:r>
          </w:p>
        </w:tc>
      </w:tr>
      <w:tr w:rsidR="008D27B1" w:rsidRPr="00FA6901" w:rsidTr="001665A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18</w:t>
            </w:r>
          </w:p>
        </w:tc>
        <w:tc>
          <w:tcPr>
            <w:tcW w:w="0" w:type="auto"/>
            <w:tcBorders>
              <w:top w:val="nil"/>
              <w:left w:val="nil"/>
              <w:bottom w:val="single" w:sz="8" w:space="0" w:color="auto"/>
              <w:right w:val="single" w:sz="8" w:space="0" w:color="auto"/>
            </w:tcBorders>
            <w:shd w:val="clear" w:color="auto" w:fill="auto"/>
            <w:hideMark/>
          </w:tcPr>
          <w:p w:rsidR="008D27B1" w:rsidRPr="00FA6901" w:rsidRDefault="008D27B1" w:rsidP="00564265">
            <w:pPr>
              <w:pStyle w:val="TableText"/>
            </w:pPr>
            <w:r w:rsidRPr="00FA6901">
              <w:t> </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130</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64QAM 5/6</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5</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center"/>
            <w:hideMark/>
          </w:tcPr>
          <w:p w:rsidR="008D27B1" w:rsidRPr="00FA6901" w:rsidRDefault="008D27B1" w:rsidP="00564265">
            <w:pPr>
              <w:pStyle w:val="TableText"/>
            </w:pPr>
            <w:r w:rsidRPr="00FA6901">
              <w:t>-40</w:t>
            </w:r>
          </w:p>
        </w:tc>
        <w:tc>
          <w:tcPr>
            <w:tcW w:w="0" w:type="auto"/>
            <w:tcBorders>
              <w:top w:val="nil"/>
              <w:left w:val="nil"/>
              <w:bottom w:val="single" w:sz="8" w:space="0" w:color="auto"/>
              <w:right w:val="single" w:sz="8" w:space="0" w:color="auto"/>
            </w:tcBorders>
            <w:shd w:val="clear" w:color="auto" w:fill="auto"/>
            <w:noWrap/>
            <w:vAlign w:val="bottom"/>
            <w:hideMark/>
          </w:tcPr>
          <w:p w:rsidR="008D27B1" w:rsidRPr="00FA6901" w:rsidRDefault="008D27B1" w:rsidP="00564265">
            <w:pPr>
              <w:pStyle w:val="TableText"/>
            </w:pPr>
            <w:r w:rsidRPr="00FA6901">
              <w:t> </w:t>
            </w:r>
          </w:p>
        </w:tc>
      </w:tr>
    </w:tbl>
    <w:p w:rsidR="003B7196" w:rsidRDefault="003B7196" w:rsidP="00564265">
      <w:pPr>
        <w:pStyle w:val="Para"/>
        <w:rPr>
          <w:highlight w:val="yellow"/>
        </w:rPr>
      </w:pPr>
    </w:p>
    <w:p w:rsidR="002F1F94" w:rsidRDefault="002F1F94" w:rsidP="00564265">
      <w:pPr>
        <w:pStyle w:val="Para"/>
        <w:rPr>
          <w:highlight w:val="yellow"/>
        </w:rPr>
      </w:pPr>
    </w:p>
    <w:p w:rsidR="00FD5BA2" w:rsidRDefault="00FD5BA2" w:rsidP="00564265">
      <w:pPr>
        <w:pStyle w:val="Para"/>
        <w:rPr>
          <w:highlight w:val="yellow"/>
        </w:rPr>
        <w:sectPr w:rsidR="00FD5BA2" w:rsidSect="00666F06">
          <w:headerReference w:type="default" r:id="rId29"/>
          <w:footerReference w:type="default" r:id="rId30"/>
          <w:headerReference w:type="first" r:id="rId31"/>
          <w:pgSz w:w="12242" w:h="15842" w:code="1"/>
          <w:pgMar w:top="1701" w:right="1247" w:bottom="964" w:left="1247" w:header="454" w:footer="454" w:gutter="0"/>
          <w:cols w:space="720"/>
          <w:titlePg/>
          <w:docGrid w:linePitch="272"/>
        </w:sectPr>
      </w:pPr>
    </w:p>
    <w:p w:rsidR="006D3296" w:rsidRPr="00623221" w:rsidRDefault="006D3296" w:rsidP="00623221">
      <w:pPr>
        <w:pStyle w:val="Leader"/>
      </w:pPr>
      <w:bookmarkStart w:id="66" w:name="_Toc436123520"/>
      <w:r w:rsidRPr="00623221">
        <w:t>Airmux-5000 – Point-to-Multipoint Radio</w:t>
      </w:r>
      <w:bookmarkEnd w:id="66"/>
    </w:p>
    <w:p w:rsidR="002F1F94" w:rsidRDefault="002F1F94" w:rsidP="002F1F94">
      <w:pPr>
        <w:pStyle w:val="Subtitle"/>
      </w:pPr>
      <w:r>
        <w:t xml:space="preserve">Contents </w:t>
      </w:r>
    </w:p>
    <w:p w:rsidR="002F1F94" w:rsidRDefault="004E135A" w:rsidP="002F1F94">
      <w:pPr>
        <w:pStyle w:val="TOC1"/>
        <w:rPr>
          <w:rFonts w:asciiTheme="minorHAnsi" w:eastAsiaTheme="minorEastAsia" w:hAnsiTheme="minorHAnsi" w:cstheme="minorBidi"/>
          <w:b w:val="0"/>
          <w:bCs w:val="0"/>
          <w:sz w:val="22"/>
          <w:szCs w:val="22"/>
        </w:rPr>
      </w:pPr>
      <w:r w:rsidRPr="004E135A">
        <w:fldChar w:fldCharType="begin"/>
      </w:r>
      <w:r w:rsidR="002F1F94" w:rsidRPr="00552349">
        <w:instrText xml:space="preserve"> TOC \o "3-3" \h \z \t "Heading 1,1,Heading 2,2" </w:instrText>
      </w:r>
      <w:r w:rsidRPr="004E135A">
        <w:fldChar w:fldCharType="separate"/>
      </w:r>
      <w:hyperlink w:anchor="_Toc434227969" w:history="1">
        <w:r w:rsidR="002F1F94" w:rsidRPr="007677FE">
          <w:rPr>
            <w:rStyle w:val="Hyperlink"/>
          </w:rPr>
          <w:t>1.</w:t>
        </w:r>
        <w:r w:rsidR="002F1F94">
          <w:rPr>
            <w:rFonts w:asciiTheme="minorHAnsi" w:eastAsiaTheme="minorEastAsia" w:hAnsiTheme="minorHAnsi" w:cstheme="minorBidi"/>
            <w:b w:val="0"/>
            <w:bCs w:val="0"/>
            <w:sz w:val="22"/>
            <w:szCs w:val="22"/>
          </w:rPr>
          <w:tab/>
        </w:r>
        <w:r w:rsidR="002F1F94" w:rsidRPr="007677FE">
          <w:rPr>
            <w:rStyle w:val="Hyperlink"/>
          </w:rPr>
          <w:t>Introduction</w:t>
        </w:r>
        <w:r w:rsidR="002F1F94">
          <w:rPr>
            <w:webHidden/>
          </w:rPr>
          <w:tab/>
        </w:r>
        <w:r>
          <w:rPr>
            <w:webHidden/>
          </w:rPr>
          <w:fldChar w:fldCharType="begin"/>
        </w:r>
        <w:r w:rsidR="002F1F94">
          <w:rPr>
            <w:webHidden/>
          </w:rPr>
          <w:instrText xml:space="preserve"> PAGEREF _Toc434227969 \h </w:instrText>
        </w:r>
        <w:r>
          <w:rPr>
            <w:webHidden/>
          </w:rPr>
        </w:r>
        <w:r>
          <w:rPr>
            <w:webHidden/>
          </w:rPr>
          <w:fldChar w:fldCharType="separate"/>
        </w:r>
        <w:r w:rsidR="00FD5BA2">
          <w:rPr>
            <w:webHidden/>
          </w:rPr>
          <w:t>49</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70" w:history="1">
        <w:r w:rsidR="002F1F94" w:rsidRPr="007677FE">
          <w:rPr>
            <w:rStyle w:val="Hyperlink"/>
          </w:rPr>
          <w:t>1.1.</w:t>
        </w:r>
        <w:r w:rsidR="002F1F94">
          <w:rPr>
            <w:rFonts w:asciiTheme="minorHAnsi" w:eastAsiaTheme="minorEastAsia" w:hAnsiTheme="minorHAnsi" w:cstheme="minorBidi"/>
            <w:sz w:val="22"/>
            <w:szCs w:val="22"/>
          </w:rPr>
          <w:tab/>
        </w:r>
        <w:r w:rsidR="002F1F94" w:rsidRPr="007677FE">
          <w:rPr>
            <w:rStyle w:val="Hyperlink"/>
          </w:rPr>
          <w:t>Purpose</w:t>
        </w:r>
        <w:r w:rsidR="002F1F94">
          <w:rPr>
            <w:webHidden/>
          </w:rPr>
          <w:tab/>
        </w:r>
        <w:r>
          <w:rPr>
            <w:webHidden/>
          </w:rPr>
          <w:fldChar w:fldCharType="begin"/>
        </w:r>
        <w:r w:rsidR="002F1F94">
          <w:rPr>
            <w:webHidden/>
          </w:rPr>
          <w:instrText xml:space="preserve"> PAGEREF _Toc434227970 \h </w:instrText>
        </w:r>
        <w:r>
          <w:rPr>
            <w:webHidden/>
          </w:rPr>
        </w:r>
        <w:r>
          <w:rPr>
            <w:webHidden/>
          </w:rPr>
          <w:fldChar w:fldCharType="separate"/>
        </w:r>
        <w:r w:rsidR="00FD5BA2">
          <w:rPr>
            <w:webHidden/>
          </w:rPr>
          <w:t>49</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71" w:history="1">
        <w:r w:rsidR="002F1F94" w:rsidRPr="007677FE">
          <w:rPr>
            <w:rStyle w:val="Hyperlink"/>
          </w:rPr>
          <w:t>1.2.</w:t>
        </w:r>
        <w:r w:rsidR="002F1F94">
          <w:rPr>
            <w:rFonts w:asciiTheme="minorHAnsi" w:eastAsiaTheme="minorEastAsia" w:hAnsiTheme="minorHAnsi" w:cstheme="minorBidi"/>
            <w:sz w:val="22"/>
            <w:szCs w:val="22"/>
          </w:rPr>
          <w:tab/>
        </w:r>
        <w:r w:rsidR="002F1F94" w:rsidRPr="007677FE">
          <w:rPr>
            <w:rStyle w:val="Hyperlink"/>
          </w:rPr>
          <w:t>Scope</w:t>
        </w:r>
        <w:r w:rsidR="002F1F94">
          <w:rPr>
            <w:webHidden/>
          </w:rPr>
          <w:tab/>
        </w:r>
        <w:r>
          <w:rPr>
            <w:webHidden/>
          </w:rPr>
          <w:fldChar w:fldCharType="begin"/>
        </w:r>
        <w:r w:rsidR="002F1F94">
          <w:rPr>
            <w:webHidden/>
          </w:rPr>
          <w:instrText xml:space="preserve"> PAGEREF _Toc434227971 \h </w:instrText>
        </w:r>
        <w:r>
          <w:rPr>
            <w:webHidden/>
          </w:rPr>
        </w:r>
        <w:r>
          <w:rPr>
            <w:webHidden/>
          </w:rPr>
          <w:fldChar w:fldCharType="separate"/>
        </w:r>
        <w:r w:rsidR="00FD5BA2">
          <w:rPr>
            <w:webHidden/>
          </w:rPr>
          <w:t>49</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72" w:history="1">
        <w:r w:rsidR="002F1F94" w:rsidRPr="007677FE">
          <w:rPr>
            <w:rStyle w:val="Hyperlink"/>
          </w:rPr>
          <w:t>1.3.</w:t>
        </w:r>
        <w:r w:rsidR="002F1F94">
          <w:rPr>
            <w:rFonts w:asciiTheme="minorHAnsi" w:eastAsiaTheme="minorEastAsia" w:hAnsiTheme="minorHAnsi" w:cstheme="minorBidi"/>
            <w:sz w:val="22"/>
            <w:szCs w:val="22"/>
          </w:rPr>
          <w:tab/>
        </w:r>
        <w:r w:rsidR="002F1F94" w:rsidRPr="007677FE">
          <w:rPr>
            <w:rStyle w:val="Hyperlink"/>
          </w:rPr>
          <w:t>Required Test Equipment</w:t>
        </w:r>
        <w:r w:rsidR="002F1F94">
          <w:rPr>
            <w:webHidden/>
          </w:rPr>
          <w:tab/>
        </w:r>
        <w:r>
          <w:rPr>
            <w:webHidden/>
          </w:rPr>
          <w:fldChar w:fldCharType="begin"/>
        </w:r>
        <w:r w:rsidR="002F1F94">
          <w:rPr>
            <w:webHidden/>
          </w:rPr>
          <w:instrText xml:space="preserve"> PAGEREF _Toc434227972 \h </w:instrText>
        </w:r>
        <w:r>
          <w:rPr>
            <w:webHidden/>
          </w:rPr>
        </w:r>
        <w:r>
          <w:rPr>
            <w:webHidden/>
          </w:rPr>
          <w:fldChar w:fldCharType="separate"/>
        </w:r>
        <w:r w:rsidR="00FD5BA2">
          <w:rPr>
            <w:webHidden/>
          </w:rPr>
          <w:t>49</w:t>
        </w:r>
        <w:r>
          <w:rPr>
            <w:webHidden/>
          </w:rPr>
          <w:fldChar w:fldCharType="end"/>
        </w:r>
      </w:hyperlink>
    </w:p>
    <w:p w:rsidR="002F1F94" w:rsidRDefault="004E135A" w:rsidP="002F1F94">
      <w:pPr>
        <w:pStyle w:val="TOC1"/>
        <w:rPr>
          <w:rFonts w:asciiTheme="minorHAnsi" w:eastAsiaTheme="minorEastAsia" w:hAnsiTheme="minorHAnsi" w:cstheme="minorBidi"/>
          <w:b w:val="0"/>
          <w:bCs w:val="0"/>
          <w:sz w:val="22"/>
          <w:szCs w:val="22"/>
        </w:rPr>
      </w:pPr>
      <w:hyperlink w:anchor="_Toc434227973" w:history="1">
        <w:r w:rsidR="002F1F94" w:rsidRPr="007677FE">
          <w:rPr>
            <w:rStyle w:val="Hyperlink"/>
          </w:rPr>
          <w:t>2.</w:t>
        </w:r>
        <w:r w:rsidR="002F1F94">
          <w:rPr>
            <w:rFonts w:asciiTheme="minorHAnsi" w:eastAsiaTheme="minorEastAsia" w:hAnsiTheme="minorHAnsi" w:cstheme="minorBidi"/>
            <w:b w:val="0"/>
            <w:bCs w:val="0"/>
            <w:sz w:val="22"/>
            <w:szCs w:val="22"/>
          </w:rPr>
          <w:tab/>
        </w:r>
        <w:r w:rsidR="002F1F94" w:rsidRPr="007677FE">
          <w:rPr>
            <w:rStyle w:val="Hyperlink"/>
          </w:rPr>
          <w:t>POC Tests</w:t>
        </w:r>
        <w:r w:rsidR="002F1F94">
          <w:rPr>
            <w:webHidden/>
          </w:rPr>
          <w:tab/>
        </w:r>
        <w:r>
          <w:rPr>
            <w:webHidden/>
          </w:rPr>
          <w:fldChar w:fldCharType="begin"/>
        </w:r>
        <w:r w:rsidR="002F1F94">
          <w:rPr>
            <w:webHidden/>
          </w:rPr>
          <w:instrText xml:space="preserve"> PAGEREF _Toc434227973 \h </w:instrText>
        </w:r>
        <w:r>
          <w:rPr>
            <w:webHidden/>
          </w:rPr>
        </w:r>
        <w:r>
          <w:rPr>
            <w:webHidden/>
          </w:rPr>
          <w:fldChar w:fldCharType="separate"/>
        </w:r>
        <w:r w:rsidR="00FD5BA2">
          <w:rPr>
            <w:webHidden/>
          </w:rPr>
          <w:t>50</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74" w:history="1">
        <w:r w:rsidR="002F1F94" w:rsidRPr="007677FE">
          <w:rPr>
            <w:rStyle w:val="Hyperlink"/>
          </w:rPr>
          <w:t>2.1.</w:t>
        </w:r>
        <w:r w:rsidR="002F1F94">
          <w:rPr>
            <w:rFonts w:asciiTheme="minorHAnsi" w:eastAsiaTheme="minorEastAsia" w:hAnsiTheme="minorHAnsi" w:cstheme="minorBidi"/>
            <w:sz w:val="22"/>
            <w:szCs w:val="22"/>
          </w:rPr>
          <w:tab/>
        </w:r>
        <w:r w:rsidR="002F1F94" w:rsidRPr="007677FE">
          <w:rPr>
            <w:rStyle w:val="Hyperlink"/>
          </w:rPr>
          <w:t>Connectivity</w:t>
        </w:r>
        <w:r w:rsidR="002F1F94">
          <w:rPr>
            <w:webHidden/>
          </w:rPr>
          <w:tab/>
        </w:r>
        <w:r>
          <w:rPr>
            <w:webHidden/>
          </w:rPr>
          <w:fldChar w:fldCharType="begin"/>
        </w:r>
        <w:r w:rsidR="002F1F94">
          <w:rPr>
            <w:webHidden/>
          </w:rPr>
          <w:instrText xml:space="preserve"> PAGEREF _Toc434227974 \h </w:instrText>
        </w:r>
        <w:r>
          <w:rPr>
            <w:webHidden/>
          </w:rPr>
        </w:r>
        <w:r>
          <w:rPr>
            <w:webHidden/>
          </w:rPr>
          <w:fldChar w:fldCharType="separate"/>
        </w:r>
        <w:r w:rsidR="00FD5BA2">
          <w:rPr>
            <w:webHidden/>
          </w:rPr>
          <w:t>50</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75" w:history="1">
        <w:r w:rsidR="002F1F94" w:rsidRPr="007677FE">
          <w:rPr>
            <w:rStyle w:val="Hyperlink"/>
          </w:rPr>
          <w:t>2.2.</w:t>
        </w:r>
        <w:r w:rsidR="002F1F94">
          <w:rPr>
            <w:rFonts w:asciiTheme="minorHAnsi" w:eastAsiaTheme="minorEastAsia" w:hAnsiTheme="minorHAnsi" w:cstheme="minorBidi"/>
            <w:sz w:val="22"/>
            <w:szCs w:val="22"/>
          </w:rPr>
          <w:tab/>
        </w:r>
        <w:r w:rsidR="002F1F94" w:rsidRPr="007677FE">
          <w:rPr>
            <w:rStyle w:val="Hyperlink"/>
          </w:rPr>
          <w:t>Link Installation</w:t>
        </w:r>
        <w:r w:rsidR="002F1F94">
          <w:rPr>
            <w:webHidden/>
          </w:rPr>
          <w:tab/>
        </w:r>
        <w:r>
          <w:rPr>
            <w:webHidden/>
          </w:rPr>
          <w:fldChar w:fldCharType="begin"/>
        </w:r>
        <w:r w:rsidR="002F1F94">
          <w:rPr>
            <w:webHidden/>
          </w:rPr>
          <w:instrText xml:space="preserve"> PAGEREF _Toc434227975 \h </w:instrText>
        </w:r>
        <w:r>
          <w:rPr>
            <w:webHidden/>
          </w:rPr>
        </w:r>
        <w:r>
          <w:rPr>
            <w:webHidden/>
          </w:rPr>
          <w:fldChar w:fldCharType="separate"/>
        </w:r>
        <w:r w:rsidR="00FD5BA2">
          <w:rPr>
            <w:webHidden/>
          </w:rPr>
          <w:t>50</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76" w:history="1">
        <w:r w:rsidR="002F1F94" w:rsidRPr="007677FE">
          <w:rPr>
            <w:rStyle w:val="Hyperlink"/>
          </w:rPr>
          <w:t>2.3.</w:t>
        </w:r>
        <w:r w:rsidR="002F1F94">
          <w:rPr>
            <w:rFonts w:asciiTheme="minorHAnsi" w:eastAsiaTheme="minorEastAsia" w:hAnsiTheme="minorHAnsi" w:cstheme="minorBidi"/>
            <w:sz w:val="22"/>
            <w:szCs w:val="22"/>
          </w:rPr>
          <w:tab/>
        </w:r>
        <w:r w:rsidR="002F1F94" w:rsidRPr="007677FE">
          <w:rPr>
            <w:rStyle w:val="Hyperlink"/>
          </w:rPr>
          <w:t>Latency</w:t>
        </w:r>
        <w:r w:rsidR="002F1F94">
          <w:rPr>
            <w:webHidden/>
          </w:rPr>
          <w:tab/>
        </w:r>
        <w:r>
          <w:rPr>
            <w:webHidden/>
          </w:rPr>
          <w:fldChar w:fldCharType="begin"/>
        </w:r>
        <w:r w:rsidR="002F1F94">
          <w:rPr>
            <w:webHidden/>
          </w:rPr>
          <w:instrText xml:space="preserve"> PAGEREF _Toc434227976 \h </w:instrText>
        </w:r>
        <w:r>
          <w:rPr>
            <w:webHidden/>
          </w:rPr>
        </w:r>
        <w:r>
          <w:rPr>
            <w:webHidden/>
          </w:rPr>
          <w:fldChar w:fldCharType="separate"/>
        </w:r>
        <w:r w:rsidR="00FD5BA2">
          <w:rPr>
            <w:webHidden/>
          </w:rPr>
          <w:t>52</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77" w:history="1">
        <w:r w:rsidR="002F1F94" w:rsidRPr="007677FE">
          <w:rPr>
            <w:rStyle w:val="Hyperlink"/>
          </w:rPr>
          <w:t>2.4.</w:t>
        </w:r>
        <w:r w:rsidR="002F1F94">
          <w:rPr>
            <w:rFonts w:asciiTheme="minorHAnsi" w:eastAsiaTheme="minorEastAsia" w:hAnsiTheme="minorHAnsi" w:cstheme="minorBidi"/>
            <w:sz w:val="22"/>
            <w:szCs w:val="22"/>
          </w:rPr>
          <w:tab/>
        </w:r>
        <w:r w:rsidR="002F1F94" w:rsidRPr="007677FE">
          <w:rPr>
            <w:rStyle w:val="Hyperlink"/>
          </w:rPr>
          <w:t>Throughput</w:t>
        </w:r>
        <w:r w:rsidR="002F1F94">
          <w:rPr>
            <w:webHidden/>
          </w:rPr>
          <w:tab/>
        </w:r>
        <w:r>
          <w:rPr>
            <w:webHidden/>
          </w:rPr>
          <w:fldChar w:fldCharType="begin"/>
        </w:r>
        <w:r w:rsidR="002F1F94">
          <w:rPr>
            <w:webHidden/>
          </w:rPr>
          <w:instrText xml:space="preserve"> PAGEREF _Toc434227977 \h </w:instrText>
        </w:r>
        <w:r>
          <w:rPr>
            <w:webHidden/>
          </w:rPr>
        </w:r>
        <w:r>
          <w:rPr>
            <w:webHidden/>
          </w:rPr>
          <w:fldChar w:fldCharType="separate"/>
        </w:r>
        <w:r w:rsidR="00FD5BA2">
          <w:rPr>
            <w:webHidden/>
          </w:rPr>
          <w:t>53</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78" w:history="1">
        <w:r w:rsidR="002F1F94" w:rsidRPr="007677FE">
          <w:rPr>
            <w:rStyle w:val="Hyperlink"/>
          </w:rPr>
          <w:t>2.5.</w:t>
        </w:r>
        <w:r w:rsidR="002F1F94">
          <w:rPr>
            <w:rFonts w:asciiTheme="minorHAnsi" w:eastAsiaTheme="minorEastAsia" w:hAnsiTheme="minorHAnsi" w:cstheme="minorBidi"/>
            <w:sz w:val="22"/>
            <w:szCs w:val="22"/>
          </w:rPr>
          <w:tab/>
        </w:r>
        <w:r w:rsidR="002F1F94" w:rsidRPr="007677FE">
          <w:rPr>
            <w:rStyle w:val="Hyperlink"/>
          </w:rPr>
          <w:t>Power Up Recovery</w:t>
        </w:r>
        <w:r w:rsidR="002F1F94">
          <w:rPr>
            <w:webHidden/>
          </w:rPr>
          <w:tab/>
        </w:r>
        <w:r>
          <w:rPr>
            <w:webHidden/>
          </w:rPr>
          <w:fldChar w:fldCharType="begin"/>
        </w:r>
        <w:r w:rsidR="002F1F94">
          <w:rPr>
            <w:webHidden/>
          </w:rPr>
          <w:instrText xml:space="preserve"> PAGEREF _Toc434227978 \h </w:instrText>
        </w:r>
        <w:r>
          <w:rPr>
            <w:webHidden/>
          </w:rPr>
        </w:r>
        <w:r>
          <w:rPr>
            <w:webHidden/>
          </w:rPr>
          <w:fldChar w:fldCharType="separate"/>
        </w:r>
        <w:r w:rsidR="00FD5BA2">
          <w:rPr>
            <w:webHidden/>
          </w:rPr>
          <w:t>56</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79" w:history="1">
        <w:r w:rsidR="002F1F94" w:rsidRPr="007677FE">
          <w:rPr>
            <w:rStyle w:val="Hyperlink"/>
          </w:rPr>
          <w:t>2.6.</w:t>
        </w:r>
        <w:r w:rsidR="002F1F94">
          <w:rPr>
            <w:rFonts w:asciiTheme="minorHAnsi" w:eastAsiaTheme="minorEastAsia" w:hAnsiTheme="minorHAnsi" w:cstheme="minorBidi"/>
            <w:sz w:val="22"/>
            <w:szCs w:val="22"/>
          </w:rPr>
          <w:tab/>
        </w:r>
        <w:r w:rsidR="002F1F94" w:rsidRPr="007677FE">
          <w:rPr>
            <w:rStyle w:val="Hyperlink"/>
          </w:rPr>
          <w:t>Diagnostics</w:t>
        </w:r>
        <w:r w:rsidR="002F1F94">
          <w:rPr>
            <w:webHidden/>
          </w:rPr>
          <w:tab/>
        </w:r>
        <w:r>
          <w:rPr>
            <w:webHidden/>
          </w:rPr>
          <w:fldChar w:fldCharType="begin"/>
        </w:r>
        <w:r w:rsidR="002F1F94">
          <w:rPr>
            <w:webHidden/>
          </w:rPr>
          <w:instrText xml:space="preserve"> PAGEREF _Toc434227979 \h </w:instrText>
        </w:r>
        <w:r>
          <w:rPr>
            <w:webHidden/>
          </w:rPr>
        </w:r>
        <w:r>
          <w:rPr>
            <w:webHidden/>
          </w:rPr>
          <w:fldChar w:fldCharType="separate"/>
        </w:r>
        <w:r w:rsidR="00FD5BA2">
          <w:rPr>
            <w:webHidden/>
          </w:rPr>
          <w:t>57</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80" w:history="1">
        <w:r w:rsidR="002F1F94" w:rsidRPr="007677FE">
          <w:rPr>
            <w:rStyle w:val="Hyperlink"/>
          </w:rPr>
          <w:t>2.7.</w:t>
        </w:r>
        <w:r w:rsidR="002F1F94">
          <w:rPr>
            <w:rFonts w:asciiTheme="minorHAnsi" w:eastAsiaTheme="minorEastAsia" w:hAnsiTheme="minorHAnsi" w:cstheme="minorBidi"/>
            <w:sz w:val="22"/>
            <w:szCs w:val="22"/>
          </w:rPr>
          <w:tab/>
        </w:r>
        <w:r w:rsidR="002F1F94" w:rsidRPr="007677FE">
          <w:rPr>
            <w:rStyle w:val="Hyperlink"/>
          </w:rPr>
          <w:t>HSU Connectivity</w:t>
        </w:r>
        <w:r w:rsidR="002F1F94">
          <w:rPr>
            <w:webHidden/>
          </w:rPr>
          <w:tab/>
        </w:r>
        <w:r>
          <w:rPr>
            <w:webHidden/>
          </w:rPr>
          <w:fldChar w:fldCharType="begin"/>
        </w:r>
        <w:r w:rsidR="002F1F94">
          <w:rPr>
            <w:webHidden/>
          </w:rPr>
          <w:instrText xml:space="preserve"> PAGEREF _Toc434227980 \h </w:instrText>
        </w:r>
        <w:r>
          <w:rPr>
            <w:webHidden/>
          </w:rPr>
        </w:r>
        <w:r>
          <w:rPr>
            <w:webHidden/>
          </w:rPr>
          <w:fldChar w:fldCharType="separate"/>
        </w:r>
        <w:r w:rsidR="00FD5BA2">
          <w:rPr>
            <w:webHidden/>
          </w:rPr>
          <w:t>59</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81" w:history="1">
        <w:r w:rsidR="002F1F94" w:rsidRPr="007677FE">
          <w:rPr>
            <w:rStyle w:val="Hyperlink"/>
          </w:rPr>
          <w:t>2.8.</w:t>
        </w:r>
        <w:r w:rsidR="002F1F94">
          <w:rPr>
            <w:rFonts w:asciiTheme="minorHAnsi" w:eastAsiaTheme="minorEastAsia" w:hAnsiTheme="minorHAnsi" w:cstheme="minorBidi"/>
            <w:sz w:val="22"/>
            <w:szCs w:val="22"/>
          </w:rPr>
          <w:tab/>
        </w:r>
        <w:r w:rsidR="002F1F94" w:rsidRPr="007677FE">
          <w:rPr>
            <w:rStyle w:val="Hyperlink"/>
          </w:rPr>
          <w:t>Disabling Management HSU to HBS</w:t>
        </w:r>
        <w:r w:rsidR="002F1F94">
          <w:rPr>
            <w:webHidden/>
          </w:rPr>
          <w:tab/>
        </w:r>
        <w:r>
          <w:rPr>
            <w:webHidden/>
          </w:rPr>
          <w:fldChar w:fldCharType="begin"/>
        </w:r>
        <w:r w:rsidR="002F1F94">
          <w:rPr>
            <w:webHidden/>
          </w:rPr>
          <w:instrText xml:space="preserve"> PAGEREF _Toc434227981 \h </w:instrText>
        </w:r>
        <w:r>
          <w:rPr>
            <w:webHidden/>
          </w:rPr>
        </w:r>
        <w:r>
          <w:rPr>
            <w:webHidden/>
          </w:rPr>
          <w:fldChar w:fldCharType="separate"/>
        </w:r>
        <w:r w:rsidR="00FD5BA2">
          <w:rPr>
            <w:webHidden/>
          </w:rPr>
          <w:t>59</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82" w:history="1">
        <w:r w:rsidR="002F1F94" w:rsidRPr="007677FE">
          <w:rPr>
            <w:rStyle w:val="Hyperlink"/>
          </w:rPr>
          <w:t>2.9.</w:t>
        </w:r>
        <w:r w:rsidR="002F1F94">
          <w:rPr>
            <w:rFonts w:asciiTheme="minorHAnsi" w:eastAsiaTheme="minorEastAsia" w:hAnsiTheme="minorHAnsi" w:cstheme="minorBidi"/>
            <w:sz w:val="22"/>
            <w:szCs w:val="22"/>
          </w:rPr>
          <w:tab/>
        </w:r>
        <w:r w:rsidR="002F1F94" w:rsidRPr="007677FE">
          <w:rPr>
            <w:rStyle w:val="Hyperlink"/>
          </w:rPr>
          <w:t>Disable HSU Traffic</w:t>
        </w:r>
        <w:r w:rsidR="002F1F94">
          <w:rPr>
            <w:webHidden/>
          </w:rPr>
          <w:tab/>
        </w:r>
        <w:r>
          <w:rPr>
            <w:webHidden/>
          </w:rPr>
          <w:fldChar w:fldCharType="begin"/>
        </w:r>
        <w:r w:rsidR="002F1F94">
          <w:rPr>
            <w:webHidden/>
          </w:rPr>
          <w:instrText xml:space="preserve"> PAGEREF _Toc434227982 \h </w:instrText>
        </w:r>
        <w:r>
          <w:rPr>
            <w:webHidden/>
          </w:rPr>
        </w:r>
        <w:r>
          <w:rPr>
            <w:webHidden/>
          </w:rPr>
          <w:fldChar w:fldCharType="separate"/>
        </w:r>
        <w:r w:rsidR="00FD5BA2">
          <w:rPr>
            <w:webHidden/>
          </w:rPr>
          <w:t>60</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83" w:history="1">
        <w:r w:rsidR="002F1F94" w:rsidRPr="007677FE">
          <w:rPr>
            <w:rStyle w:val="Hyperlink"/>
          </w:rPr>
          <w:t>2.10.</w:t>
        </w:r>
        <w:r w:rsidR="002F1F94">
          <w:rPr>
            <w:rFonts w:asciiTheme="minorHAnsi" w:eastAsiaTheme="minorEastAsia" w:hAnsiTheme="minorHAnsi" w:cstheme="minorBidi"/>
            <w:sz w:val="22"/>
            <w:szCs w:val="22"/>
          </w:rPr>
          <w:tab/>
        </w:r>
        <w:r w:rsidR="002F1F94" w:rsidRPr="007677FE">
          <w:rPr>
            <w:rStyle w:val="Hyperlink"/>
          </w:rPr>
          <w:t>VLAN</w:t>
        </w:r>
        <w:r w:rsidR="002F1F94">
          <w:rPr>
            <w:webHidden/>
          </w:rPr>
          <w:tab/>
        </w:r>
        <w:r>
          <w:rPr>
            <w:webHidden/>
          </w:rPr>
          <w:fldChar w:fldCharType="begin"/>
        </w:r>
        <w:r w:rsidR="002F1F94">
          <w:rPr>
            <w:webHidden/>
          </w:rPr>
          <w:instrText xml:space="preserve"> PAGEREF _Toc434227983 \h </w:instrText>
        </w:r>
        <w:r>
          <w:rPr>
            <w:webHidden/>
          </w:rPr>
        </w:r>
        <w:r>
          <w:rPr>
            <w:webHidden/>
          </w:rPr>
          <w:fldChar w:fldCharType="separate"/>
        </w:r>
        <w:r w:rsidR="00FD5BA2">
          <w:rPr>
            <w:webHidden/>
          </w:rPr>
          <w:t>61</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84" w:history="1">
        <w:r w:rsidR="002F1F94" w:rsidRPr="007677FE">
          <w:rPr>
            <w:rStyle w:val="Hyperlink"/>
          </w:rPr>
          <w:t>2.11.</w:t>
        </w:r>
        <w:r w:rsidR="002F1F94">
          <w:rPr>
            <w:rFonts w:asciiTheme="minorHAnsi" w:eastAsiaTheme="minorEastAsia" w:hAnsiTheme="minorHAnsi" w:cstheme="minorBidi"/>
            <w:sz w:val="22"/>
            <w:szCs w:val="22"/>
          </w:rPr>
          <w:tab/>
        </w:r>
        <w:r w:rsidR="002F1F94" w:rsidRPr="007677FE">
          <w:rPr>
            <w:rStyle w:val="Hyperlink"/>
          </w:rPr>
          <w:t>Provider (QinQ)</w:t>
        </w:r>
        <w:r w:rsidR="002F1F94">
          <w:rPr>
            <w:webHidden/>
          </w:rPr>
          <w:tab/>
        </w:r>
        <w:r>
          <w:rPr>
            <w:webHidden/>
          </w:rPr>
          <w:fldChar w:fldCharType="begin"/>
        </w:r>
        <w:r w:rsidR="002F1F94">
          <w:rPr>
            <w:webHidden/>
          </w:rPr>
          <w:instrText xml:space="preserve"> PAGEREF _Toc434227984 \h </w:instrText>
        </w:r>
        <w:r>
          <w:rPr>
            <w:webHidden/>
          </w:rPr>
        </w:r>
        <w:r>
          <w:rPr>
            <w:webHidden/>
          </w:rPr>
          <w:fldChar w:fldCharType="separate"/>
        </w:r>
        <w:r w:rsidR="00FD5BA2">
          <w:rPr>
            <w:webHidden/>
          </w:rPr>
          <w:t>63</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85" w:history="1">
        <w:r w:rsidR="002F1F94" w:rsidRPr="007677FE">
          <w:rPr>
            <w:rStyle w:val="Hyperlink"/>
          </w:rPr>
          <w:t>2.12.</w:t>
        </w:r>
        <w:r w:rsidR="002F1F94">
          <w:rPr>
            <w:rFonts w:asciiTheme="minorHAnsi" w:eastAsiaTheme="minorEastAsia" w:hAnsiTheme="minorHAnsi" w:cstheme="minorBidi"/>
            <w:sz w:val="22"/>
            <w:szCs w:val="22"/>
          </w:rPr>
          <w:tab/>
        </w:r>
        <w:r w:rsidR="002F1F94" w:rsidRPr="007677FE">
          <w:rPr>
            <w:rStyle w:val="Hyperlink"/>
          </w:rPr>
          <w:t>QOS</w:t>
        </w:r>
        <w:r w:rsidR="002F1F94">
          <w:rPr>
            <w:webHidden/>
          </w:rPr>
          <w:tab/>
        </w:r>
        <w:r>
          <w:rPr>
            <w:webHidden/>
          </w:rPr>
          <w:fldChar w:fldCharType="begin"/>
        </w:r>
        <w:r w:rsidR="002F1F94">
          <w:rPr>
            <w:webHidden/>
          </w:rPr>
          <w:instrText xml:space="preserve"> PAGEREF _Toc434227985 \h </w:instrText>
        </w:r>
        <w:r>
          <w:rPr>
            <w:webHidden/>
          </w:rPr>
        </w:r>
        <w:r>
          <w:rPr>
            <w:webHidden/>
          </w:rPr>
          <w:fldChar w:fldCharType="separate"/>
        </w:r>
        <w:r w:rsidR="00FD5BA2">
          <w:rPr>
            <w:webHidden/>
          </w:rPr>
          <w:t>65</w:t>
        </w:r>
        <w:r>
          <w:rPr>
            <w:webHidden/>
          </w:rPr>
          <w:fldChar w:fldCharType="end"/>
        </w:r>
      </w:hyperlink>
    </w:p>
    <w:p w:rsidR="002F1F94" w:rsidRDefault="004E135A" w:rsidP="002F1F94">
      <w:pPr>
        <w:pStyle w:val="TOC1"/>
        <w:rPr>
          <w:rFonts w:asciiTheme="minorHAnsi" w:eastAsiaTheme="minorEastAsia" w:hAnsiTheme="minorHAnsi" w:cstheme="minorBidi"/>
          <w:b w:val="0"/>
          <w:bCs w:val="0"/>
          <w:sz w:val="22"/>
          <w:szCs w:val="22"/>
        </w:rPr>
      </w:pPr>
      <w:hyperlink w:anchor="_Toc434227986" w:history="1">
        <w:r w:rsidR="002F1F94" w:rsidRPr="007677FE">
          <w:rPr>
            <w:rStyle w:val="Hyperlink"/>
          </w:rPr>
          <w:t>3.</w:t>
        </w:r>
        <w:r w:rsidR="002F1F94">
          <w:rPr>
            <w:rFonts w:asciiTheme="minorHAnsi" w:eastAsiaTheme="minorEastAsia" w:hAnsiTheme="minorHAnsi" w:cstheme="minorBidi"/>
            <w:b w:val="0"/>
            <w:bCs w:val="0"/>
            <w:sz w:val="22"/>
            <w:szCs w:val="22"/>
          </w:rPr>
          <w:tab/>
        </w:r>
        <w:r w:rsidR="002F1F94" w:rsidRPr="007677FE">
          <w:rPr>
            <w:rStyle w:val="Hyperlink"/>
          </w:rPr>
          <w:t>Mobility</w:t>
        </w:r>
        <w:r w:rsidR="002F1F94">
          <w:rPr>
            <w:webHidden/>
          </w:rPr>
          <w:tab/>
        </w:r>
        <w:r>
          <w:rPr>
            <w:webHidden/>
          </w:rPr>
          <w:fldChar w:fldCharType="begin"/>
        </w:r>
        <w:r w:rsidR="002F1F94">
          <w:rPr>
            <w:webHidden/>
          </w:rPr>
          <w:instrText xml:space="preserve"> PAGEREF _Toc434227986 \h </w:instrText>
        </w:r>
        <w:r>
          <w:rPr>
            <w:webHidden/>
          </w:rPr>
        </w:r>
        <w:r>
          <w:rPr>
            <w:webHidden/>
          </w:rPr>
          <w:fldChar w:fldCharType="separate"/>
        </w:r>
        <w:r w:rsidR="00FD5BA2">
          <w:rPr>
            <w:webHidden/>
          </w:rPr>
          <w:t>69</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87" w:history="1">
        <w:r w:rsidR="002F1F94" w:rsidRPr="007677FE">
          <w:rPr>
            <w:rStyle w:val="Hyperlink"/>
          </w:rPr>
          <w:t>3.1.</w:t>
        </w:r>
        <w:r w:rsidR="002F1F94">
          <w:rPr>
            <w:rFonts w:asciiTheme="minorHAnsi" w:eastAsiaTheme="minorEastAsia" w:hAnsiTheme="minorHAnsi" w:cstheme="minorBidi"/>
            <w:sz w:val="22"/>
            <w:szCs w:val="22"/>
          </w:rPr>
          <w:tab/>
        </w:r>
        <w:r w:rsidR="002F1F94" w:rsidRPr="007677FE">
          <w:rPr>
            <w:rStyle w:val="Hyperlink"/>
          </w:rPr>
          <w:t>POE-ODU Connectivity</w:t>
        </w:r>
        <w:r w:rsidR="002F1F94">
          <w:rPr>
            <w:webHidden/>
          </w:rPr>
          <w:tab/>
        </w:r>
        <w:r>
          <w:rPr>
            <w:webHidden/>
          </w:rPr>
          <w:fldChar w:fldCharType="begin"/>
        </w:r>
        <w:r w:rsidR="002F1F94">
          <w:rPr>
            <w:webHidden/>
          </w:rPr>
          <w:instrText xml:space="preserve"> PAGEREF _Toc434227987 \h </w:instrText>
        </w:r>
        <w:r>
          <w:rPr>
            <w:webHidden/>
          </w:rPr>
        </w:r>
        <w:r>
          <w:rPr>
            <w:webHidden/>
          </w:rPr>
          <w:fldChar w:fldCharType="separate"/>
        </w:r>
        <w:r w:rsidR="00FD5BA2">
          <w:rPr>
            <w:webHidden/>
          </w:rPr>
          <w:t>69</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88" w:history="1">
        <w:r w:rsidR="002F1F94" w:rsidRPr="007677FE">
          <w:rPr>
            <w:rStyle w:val="Hyperlink"/>
          </w:rPr>
          <w:t>3.2.</w:t>
        </w:r>
        <w:r w:rsidR="002F1F94">
          <w:rPr>
            <w:rFonts w:asciiTheme="minorHAnsi" w:eastAsiaTheme="minorEastAsia" w:hAnsiTheme="minorHAnsi" w:cstheme="minorBidi"/>
            <w:sz w:val="22"/>
            <w:szCs w:val="22"/>
          </w:rPr>
          <w:tab/>
        </w:r>
        <w:r w:rsidR="002F1F94" w:rsidRPr="007677FE">
          <w:rPr>
            <w:rStyle w:val="Hyperlink"/>
          </w:rPr>
          <w:t>Link Installation</w:t>
        </w:r>
        <w:r w:rsidR="002F1F94">
          <w:rPr>
            <w:webHidden/>
          </w:rPr>
          <w:tab/>
        </w:r>
        <w:r>
          <w:rPr>
            <w:webHidden/>
          </w:rPr>
          <w:fldChar w:fldCharType="begin"/>
        </w:r>
        <w:r w:rsidR="002F1F94">
          <w:rPr>
            <w:webHidden/>
          </w:rPr>
          <w:instrText xml:space="preserve"> PAGEREF _Toc434227988 \h </w:instrText>
        </w:r>
        <w:r>
          <w:rPr>
            <w:webHidden/>
          </w:rPr>
        </w:r>
        <w:r>
          <w:rPr>
            <w:webHidden/>
          </w:rPr>
          <w:fldChar w:fldCharType="separate"/>
        </w:r>
        <w:r w:rsidR="00FD5BA2">
          <w:rPr>
            <w:webHidden/>
          </w:rPr>
          <w:t>69</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89" w:history="1">
        <w:r w:rsidR="002F1F94" w:rsidRPr="007677FE">
          <w:rPr>
            <w:rStyle w:val="Hyperlink"/>
          </w:rPr>
          <w:t>3.3.</w:t>
        </w:r>
        <w:r w:rsidR="002F1F94">
          <w:rPr>
            <w:rFonts w:asciiTheme="minorHAnsi" w:eastAsiaTheme="minorEastAsia" w:hAnsiTheme="minorHAnsi" w:cstheme="minorBidi"/>
            <w:sz w:val="22"/>
            <w:szCs w:val="22"/>
          </w:rPr>
          <w:tab/>
        </w:r>
        <w:r w:rsidR="002F1F94" w:rsidRPr="007677FE">
          <w:rPr>
            <w:rStyle w:val="Hyperlink"/>
          </w:rPr>
          <w:t>Handover between HBSs</w:t>
        </w:r>
        <w:r w:rsidR="002F1F94">
          <w:rPr>
            <w:webHidden/>
          </w:rPr>
          <w:tab/>
        </w:r>
        <w:r>
          <w:rPr>
            <w:webHidden/>
          </w:rPr>
          <w:fldChar w:fldCharType="begin"/>
        </w:r>
        <w:r w:rsidR="002F1F94">
          <w:rPr>
            <w:webHidden/>
          </w:rPr>
          <w:instrText xml:space="preserve"> PAGEREF _Toc434227989 \h </w:instrText>
        </w:r>
        <w:r>
          <w:rPr>
            <w:webHidden/>
          </w:rPr>
        </w:r>
        <w:r>
          <w:rPr>
            <w:webHidden/>
          </w:rPr>
          <w:fldChar w:fldCharType="separate"/>
        </w:r>
        <w:r w:rsidR="00FD5BA2">
          <w:rPr>
            <w:webHidden/>
          </w:rPr>
          <w:t>71</w:t>
        </w:r>
        <w:r>
          <w:rPr>
            <w:webHidden/>
          </w:rPr>
          <w:fldChar w:fldCharType="end"/>
        </w:r>
      </w:hyperlink>
    </w:p>
    <w:p w:rsidR="002F1F94" w:rsidRDefault="004E135A" w:rsidP="002F1F94">
      <w:pPr>
        <w:pStyle w:val="TOC2"/>
        <w:rPr>
          <w:rFonts w:asciiTheme="minorHAnsi" w:eastAsiaTheme="minorEastAsia" w:hAnsiTheme="minorHAnsi" w:cstheme="minorBidi"/>
          <w:sz w:val="22"/>
          <w:szCs w:val="22"/>
        </w:rPr>
      </w:pPr>
      <w:hyperlink w:anchor="_Toc434227990" w:history="1">
        <w:r w:rsidR="002F1F94" w:rsidRPr="007677FE">
          <w:rPr>
            <w:rStyle w:val="Hyperlink"/>
          </w:rPr>
          <w:t>3.4.</w:t>
        </w:r>
        <w:r w:rsidR="002F1F94">
          <w:rPr>
            <w:rFonts w:asciiTheme="minorHAnsi" w:eastAsiaTheme="minorEastAsia" w:hAnsiTheme="minorHAnsi" w:cstheme="minorBidi"/>
            <w:sz w:val="22"/>
            <w:szCs w:val="22"/>
          </w:rPr>
          <w:tab/>
        </w:r>
        <w:r w:rsidR="002F1F94" w:rsidRPr="007677FE">
          <w:rPr>
            <w:rStyle w:val="Hyperlink"/>
          </w:rPr>
          <w:t>Throughput</w:t>
        </w:r>
        <w:r w:rsidR="002F1F94">
          <w:rPr>
            <w:webHidden/>
          </w:rPr>
          <w:tab/>
        </w:r>
        <w:r>
          <w:rPr>
            <w:webHidden/>
          </w:rPr>
          <w:fldChar w:fldCharType="begin"/>
        </w:r>
        <w:r w:rsidR="002F1F94">
          <w:rPr>
            <w:webHidden/>
          </w:rPr>
          <w:instrText xml:space="preserve"> PAGEREF _Toc434227990 \h </w:instrText>
        </w:r>
        <w:r>
          <w:rPr>
            <w:webHidden/>
          </w:rPr>
        </w:r>
        <w:r>
          <w:rPr>
            <w:webHidden/>
          </w:rPr>
          <w:fldChar w:fldCharType="separate"/>
        </w:r>
        <w:r w:rsidR="00FD5BA2">
          <w:rPr>
            <w:webHidden/>
          </w:rPr>
          <w:t>72</w:t>
        </w:r>
        <w:r>
          <w:rPr>
            <w:webHidden/>
          </w:rPr>
          <w:fldChar w:fldCharType="end"/>
        </w:r>
      </w:hyperlink>
    </w:p>
    <w:p w:rsidR="002F1F94" w:rsidRDefault="004E135A" w:rsidP="002F1F94">
      <w:pPr>
        <w:pStyle w:val="Para"/>
      </w:pPr>
      <w:r w:rsidRPr="00552349">
        <w:rPr>
          <w:noProof/>
        </w:rPr>
        <w:fldChar w:fldCharType="end"/>
      </w:r>
    </w:p>
    <w:p w:rsidR="006D3296" w:rsidRPr="00623221" w:rsidRDefault="002F1F94" w:rsidP="002F1F94">
      <w:pPr>
        <w:pStyle w:val="Heading1"/>
      </w:pPr>
      <w:r w:rsidRPr="00623221">
        <w:br w:type="page"/>
      </w:r>
      <w:bookmarkStart w:id="67" w:name="_Toc434227969"/>
    </w:p>
    <w:p w:rsidR="002F1F94" w:rsidRPr="00552349" w:rsidRDefault="002F1F94" w:rsidP="004E04EF">
      <w:pPr>
        <w:pStyle w:val="Heading1"/>
        <w:numPr>
          <w:ilvl w:val="0"/>
          <w:numId w:val="38"/>
        </w:numPr>
      </w:pPr>
      <w:r w:rsidRPr="00552349">
        <w:t>Introduction</w:t>
      </w:r>
      <w:bookmarkEnd w:id="67"/>
    </w:p>
    <w:p w:rsidR="002F1F94" w:rsidRDefault="002F1F94" w:rsidP="002F1F94">
      <w:pPr>
        <w:pStyle w:val="Heading2"/>
      </w:pPr>
      <w:bookmarkStart w:id="68" w:name="_Toc434227970"/>
      <w:r w:rsidRPr="00552349">
        <w:t>Purpose</w:t>
      </w:r>
      <w:bookmarkEnd w:id="68"/>
    </w:p>
    <w:p w:rsidR="002F1F94" w:rsidRPr="005654E3" w:rsidRDefault="002F1F94" w:rsidP="002F1F94">
      <w:pPr>
        <w:pStyle w:val="Para"/>
      </w:pPr>
      <w:r w:rsidRPr="005654E3">
        <w:t xml:space="preserve">This document describes the tests that RAD has performed successfully </w:t>
      </w:r>
      <w:r>
        <w:t xml:space="preserve">to </w:t>
      </w:r>
      <w:r w:rsidRPr="005654E3">
        <w:t>demonstrat</w:t>
      </w:r>
      <w:r>
        <w:t>e</w:t>
      </w:r>
      <w:r w:rsidRPr="005654E3">
        <w:t xml:space="preserve"> the proper </w:t>
      </w:r>
      <w:r>
        <w:t xml:space="preserve">functionality </w:t>
      </w:r>
      <w:r w:rsidRPr="005654E3">
        <w:t>of the Airmux-5000 high capacity point-to-multipoint wireless system</w:t>
      </w:r>
      <w:r>
        <w:t>.</w:t>
      </w:r>
    </w:p>
    <w:p w:rsidR="002F1F94" w:rsidRDefault="002F1F94" w:rsidP="002F1F94">
      <w:pPr>
        <w:pStyle w:val="Heading2"/>
      </w:pPr>
      <w:bookmarkStart w:id="69" w:name="_Toc434227971"/>
      <w:r w:rsidRPr="00CD721D">
        <w:t>Scope</w:t>
      </w:r>
      <w:bookmarkEnd w:id="69"/>
    </w:p>
    <w:p w:rsidR="002F1F94" w:rsidRDefault="002F1F94" w:rsidP="002F1F94">
      <w:pPr>
        <w:pStyle w:val="Para"/>
      </w:pPr>
      <w:r w:rsidRPr="000E60D7">
        <w:t xml:space="preserve">This ATP is updated to Airmux-5000 v. </w:t>
      </w:r>
      <w:r>
        <w:t>4.1.60</w:t>
      </w:r>
      <w:r w:rsidRPr="000E60D7">
        <w:t xml:space="preserve"> GA. In case of using older version, some of the</w:t>
      </w:r>
      <w:r w:rsidRPr="000A63E8">
        <w:t xml:space="preserve"> features may not exist and can</w:t>
      </w:r>
      <w:r>
        <w:t>no</w:t>
      </w:r>
      <w:r w:rsidRPr="000A63E8">
        <w:t>t be tested</w:t>
      </w:r>
      <w:r>
        <w:t>.</w:t>
      </w:r>
    </w:p>
    <w:p w:rsidR="002F1F94" w:rsidRDefault="002F1F94" w:rsidP="002F1F94">
      <w:pPr>
        <w:pStyle w:val="Para"/>
      </w:pPr>
      <w:r>
        <w:t>This document contains details of all tests required for the product POC, designed to use a minimum of equipment.</w:t>
      </w:r>
    </w:p>
    <w:p w:rsidR="002F1F94" w:rsidRDefault="002F1F94" w:rsidP="002F1F94">
      <w:pPr>
        <w:pStyle w:val="Heading2"/>
      </w:pPr>
      <w:bookmarkStart w:id="70" w:name="_Toc434227972"/>
      <w:r>
        <w:t>Required Test Equipment</w:t>
      </w:r>
      <w:bookmarkEnd w:id="7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7"/>
      </w:tblPr>
      <w:tblGrid>
        <w:gridCol w:w="1598"/>
        <w:gridCol w:w="1428"/>
        <w:gridCol w:w="3360"/>
        <w:gridCol w:w="578"/>
        <w:gridCol w:w="3000"/>
      </w:tblGrid>
      <w:tr w:rsidR="002F1F94" w:rsidRPr="008F19B8" w:rsidTr="009D45EE">
        <w:trPr>
          <w:tblHeader/>
        </w:trPr>
        <w:tc>
          <w:tcPr>
            <w:tcW w:w="0" w:type="auto"/>
            <w:tcBorders>
              <w:bottom w:val="single" w:sz="4" w:space="0" w:color="auto"/>
            </w:tcBorders>
            <w:shd w:val="clear" w:color="auto" w:fill="D9D9D9"/>
          </w:tcPr>
          <w:p w:rsidR="002F1F94" w:rsidRPr="008F19B8" w:rsidRDefault="002F1F94" w:rsidP="009D45EE">
            <w:pPr>
              <w:pStyle w:val="TableHead"/>
            </w:pPr>
            <w:r>
              <w:t>Function</w:t>
            </w:r>
          </w:p>
        </w:tc>
        <w:tc>
          <w:tcPr>
            <w:tcW w:w="0" w:type="auto"/>
            <w:tcBorders>
              <w:bottom w:val="single" w:sz="6" w:space="0" w:color="000000"/>
            </w:tcBorders>
            <w:shd w:val="clear" w:color="auto" w:fill="D9D9D9"/>
          </w:tcPr>
          <w:p w:rsidR="002F1F94" w:rsidRPr="008F19B8" w:rsidRDefault="002F1F94" w:rsidP="009D45EE">
            <w:pPr>
              <w:pStyle w:val="TableHead"/>
            </w:pPr>
            <w:r>
              <w:t>Product</w:t>
            </w:r>
          </w:p>
        </w:tc>
        <w:tc>
          <w:tcPr>
            <w:tcW w:w="0" w:type="auto"/>
            <w:tcBorders>
              <w:bottom w:val="single" w:sz="6" w:space="0" w:color="000000"/>
            </w:tcBorders>
            <w:shd w:val="clear" w:color="auto" w:fill="D9D9D9"/>
          </w:tcPr>
          <w:p w:rsidR="002F1F94" w:rsidRPr="008F19B8" w:rsidRDefault="002F1F94" w:rsidP="009D45EE">
            <w:pPr>
              <w:pStyle w:val="TableHead"/>
            </w:pPr>
            <w:r>
              <w:t>Description</w:t>
            </w:r>
          </w:p>
        </w:tc>
        <w:tc>
          <w:tcPr>
            <w:tcW w:w="0" w:type="auto"/>
            <w:tcBorders>
              <w:bottom w:val="single" w:sz="6" w:space="0" w:color="000000"/>
            </w:tcBorders>
            <w:shd w:val="clear" w:color="auto" w:fill="D9D9D9"/>
          </w:tcPr>
          <w:p w:rsidR="002F1F94" w:rsidRPr="008F19B8" w:rsidRDefault="002F1F94" w:rsidP="009D45EE">
            <w:pPr>
              <w:pStyle w:val="TableHead"/>
            </w:pPr>
            <w:r>
              <w:t>Qty</w:t>
            </w:r>
          </w:p>
        </w:tc>
        <w:tc>
          <w:tcPr>
            <w:tcW w:w="0" w:type="auto"/>
            <w:tcBorders>
              <w:bottom w:val="single" w:sz="6" w:space="0" w:color="000000"/>
            </w:tcBorders>
            <w:shd w:val="clear" w:color="auto" w:fill="D9D9D9"/>
          </w:tcPr>
          <w:p w:rsidR="002F1F94" w:rsidRPr="008F19B8" w:rsidRDefault="002F1F94" w:rsidP="009D45EE">
            <w:pPr>
              <w:pStyle w:val="TableHead"/>
              <w:jc w:val="left"/>
            </w:pPr>
            <w:r>
              <w:t>Comments</w:t>
            </w:r>
          </w:p>
        </w:tc>
      </w:tr>
      <w:tr w:rsidR="002F1F94" w:rsidRPr="008F19B8" w:rsidTr="009D45EE">
        <w:trPr>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2F1F94" w:rsidRPr="001A5948" w:rsidRDefault="002F1F94" w:rsidP="009D45EE">
            <w:pPr>
              <w:pStyle w:val="TableText"/>
            </w:pPr>
            <w:r w:rsidRPr="001A5948">
              <w:t>Radios</w:t>
            </w:r>
          </w:p>
        </w:tc>
        <w:tc>
          <w:tcPr>
            <w:tcW w:w="0" w:type="auto"/>
            <w:tcBorders>
              <w:top w:val="single" w:sz="6" w:space="0" w:color="000000"/>
              <w:left w:val="single" w:sz="4" w:space="0" w:color="auto"/>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ODU</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 xml:space="preserve">Airmux-5000 </w:t>
            </w:r>
            <w:proofErr w:type="spellStart"/>
            <w:r w:rsidRPr="001A5948">
              <w:t>Connectorized</w:t>
            </w:r>
            <w:proofErr w:type="spellEnd"/>
            <w:r w:rsidRPr="001A5948">
              <w:t>/Embedded Radio</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2F1F94" w:rsidRPr="001A5948" w:rsidRDefault="002F1F94" w:rsidP="009D45EE">
            <w:pPr>
              <w:pStyle w:val="TableText"/>
            </w:pPr>
          </w:p>
        </w:tc>
      </w:tr>
      <w:tr w:rsidR="002F1F94" w:rsidRPr="008F19B8" w:rsidTr="009D45EE">
        <w:trPr>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2F1F94" w:rsidRPr="001A5948" w:rsidRDefault="002F1F94" w:rsidP="009D45EE">
            <w:pPr>
              <w:pStyle w:val="TableText"/>
            </w:pPr>
            <w:r w:rsidRPr="001A5948">
              <w:t>Indoor unit</w:t>
            </w:r>
          </w:p>
        </w:tc>
        <w:tc>
          <w:tcPr>
            <w:tcW w:w="0" w:type="auto"/>
            <w:tcBorders>
              <w:top w:val="single" w:sz="6" w:space="0" w:color="000000"/>
              <w:left w:val="single" w:sz="4" w:space="0" w:color="auto"/>
              <w:bottom w:val="single" w:sz="6" w:space="0" w:color="000000"/>
              <w:right w:val="single" w:sz="6" w:space="0" w:color="000000"/>
            </w:tcBorders>
            <w:shd w:val="clear" w:color="000000" w:fill="FFFFFF"/>
            <w:vAlign w:val="bottom"/>
          </w:tcPr>
          <w:p w:rsidR="002F1F94" w:rsidRPr="001A5948" w:rsidRDefault="002F1F94" w:rsidP="009D45EE">
            <w:pPr>
              <w:pStyle w:val="TableText"/>
            </w:pPr>
            <w:proofErr w:type="spellStart"/>
            <w:r w:rsidRPr="001A5948">
              <w:t>PoE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proofErr w:type="spellStart"/>
            <w:r w:rsidRPr="001A5948">
              <w:t>PoE</w:t>
            </w:r>
            <w:proofErr w:type="spellEnd"/>
            <w:r w:rsidRPr="001A5948">
              <w:t xml:space="preserve"> device 100BaseT/</w:t>
            </w:r>
            <w:proofErr w:type="spellStart"/>
            <w:r w:rsidRPr="001A5948">
              <w:t>GbE</w:t>
            </w:r>
            <w:proofErr w:type="spellEnd"/>
            <w:r w:rsidRPr="001A5948">
              <w:t xml:space="preserve"> interface for </w:t>
            </w:r>
            <w:proofErr w:type="spellStart"/>
            <w:r w:rsidRPr="001A5948">
              <w:t>Airmux</w:t>
            </w:r>
            <w:proofErr w:type="spellEnd"/>
            <w:r w:rsidRPr="001A5948">
              <w:t xml:space="preserve"> radios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2F1F94" w:rsidRPr="001A5948" w:rsidRDefault="002F1F94" w:rsidP="009D45EE">
            <w:pPr>
              <w:pStyle w:val="TableText"/>
            </w:pPr>
          </w:p>
        </w:tc>
      </w:tr>
      <w:tr w:rsidR="002F1F94" w:rsidRPr="008F19B8" w:rsidTr="009D45EE">
        <w:trPr>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2F1F94" w:rsidRPr="001A5948" w:rsidRDefault="002F1F94" w:rsidP="009D45EE">
            <w:pPr>
              <w:pStyle w:val="TableText"/>
            </w:pPr>
            <w:r w:rsidRPr="001A5948">
              <w:t>Ethernet Cables</w:t>
            </w:r>
          </w:p>
        </w:tc>
        <w:tc>
          <w:tcPr>
            <w:tcW w:w="0" w:type="auto"/>
            <w:tcBorders>
              <w:top w:val="single" w:sz="6" w:space="0" w:color="000000"/>
              <w:left w:val="single" w:sz="4" w:space="0" w:color="auto"/>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Eth. Cables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Eth. Cables – RJ-45 connectors. - 2 meters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4</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2F1F94" w:rsidRPr="001A5948" w:rsidRDefault="002F1F94" w:rsidP="009D45EE">
            <w:pPr>
              <w:pStyle w:val="TableText"/>
            </w:pPr>
          </w:p>
        </w:tc>
      </w:tr>
      <w:tr w:rsidR="002F1F94" w:rsidRPr="008F19B8" w:rsidTr="009D45EE">
        <w:trPr>
          <w:tblHeader/>
        </w:trPr>
        <w:tc>
          <w:tcPr>
            <w:tcW w:w="0" w:type="auto"/>
            <w:tcBorders>
              <w:top w:val="single" w:sz="4" w:space="0" w:color="auto"/>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RF  Cable</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RF  Cable</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 xml:space="preserve">RF Cable with SMA Connectors - 1 meter </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2F1F94" w:rsidRPr="001A5948" w:rsidRDefault="002F1F94" w:rsidP="009D45EE">
            <w:pPr>
              <w:pStyle w:val="TableText"/>
            </w:pPr>
          </w:p>
        </w:tc>
      </w:tr>
      <w:tr w:rsidR="002F1F94" w:rsidRPr="009F5881" w:rsidTr="009D45EE">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N-Type to SMA adaptor</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N-Type Adaptor</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N-Type Adaptor (male) to SMA (Female).</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4</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2F1F94" w:rsidRPr="001A5948" w:rsidRDefault="002F1F94" w:rsidP="009D45EE">
            <w:pPr>
              <w:pStyle w:val="TableText"/>
            </w:pPr>
          </w:p>
        </w:tc>
      </w:tr>
      <w:tr w:rsidR="002F1F94" w:rsidRPr="009F5881" w:rsidTr="009D45EE">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40 dB 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2F1F94" w:rsidRPr="001A5948" w:rsidRDefault="002F1F94" w:rsidP="009D45EE">
            <w:pPr>
              <w:pStyle w:val="TableText"/>
            </w:pPr>
          </w:p>
        </w:tc>
      </w:tr>
      <w:tr w:rsidR="002F1F94" w:rsidRPr="009F5881" w:rsidTr="009D45EE">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30 dB Attenuators</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tcPr>
          <w:p w:rsidR="002F1F94" w:rsidRPr="001A5948" w:rsidRDefault="002F1F94" w:rsidP="009D45EE">
            <w:pPr>
              <w:pStyle w:val="TableText"/>
            </w:pPr>
          </w:p>
        </w:tc>
      </w:tr>
      <w:tr w:rsidR="002F1F94" w:rsidRPr="008F19B8" w:rsidTr="009D45EE">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Traffic Generator</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Traffic Generator</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 xml:space="preserve">Support RFC-2544 &amp; </w:t>
            </w:r>
            <w:proofErr w:type="spellStart"/>
            <w:r w:rsidRPr="001A5948">
              <w:t>QoS</w:t>
            </w:r>
            <w:proofErr w:type="spellEnd"/>
            <w:r w:rsidRPr="001A5948">
              <w:t xml:space="preserve"> tests. Gigabit Ethernet Module</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1</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 xml:space="preserve">Mandatory for FRC-2544 tests (e.g.; IXIA, </w:t>
            </w:r>
            <w:proofErr w:type="spellStart"/>
            <w:r w:rsidRPr="001A5948">
              <w:t>SmartBit</w:t>
            </w:r>
            <w:proofErr w:type="spellEnd"/>
            <w:r w:rsidRPr="001A5948">
              <w:t xml:space="preserve"> with 1000BaseT module)</w:t>
            </w:r>
          </w:p>
        </w:tc>
      </w:tr>
      <w:tr w:rsidR="002F1F94" w:rsidRPr="008F19B8" w:rsidTr="009D45EE">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Switch</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Switch</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Manageable Switch - Support VLAN</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1</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Manageable switch for VLAN Test in case traffic generator is not available</w:t>
            </w:r>
          </w:p>
        </w:tc>
      </w:tr>
      <w:tr w:rsidR="002F1F94" w:rsidRPr="008F19B8" w:rsidTr="009D45EE">
        <w:trPr>
          <w:tblHeader/>
        </w:trPr>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PC</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PC</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 xml:space="preserve">PC with latest </w:t>
            </w:r>
            <w:proofErr w:type="spellStart"/>
            <w:r w:rsidRPr="001A5948">
              <w:t>Airmux</w:t>
            </w:r>
            <w:proofErr w:type="spellEnd"/>
            <w:r w:rsidRPr="001A5948">
              <w:t xml:space="preserve"> Manager </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2</w:t>
            </w:r>
          </w:p>
        </w:tc>
        <w:tc>
          <w:tcPr>
            <w:tcW w:w="0" w:type="auto"/>
            <w:tcBorders>
              <w:top w:val="single" w:sz="6" w:space="0" w:color="000000"/>
              <w:left w:val="single" w:sz="6" w:space="0" w:color="000000"/>
              <w:bottom w:val="single" w:sz="6" w:space="0" w:color="000000"/>
              <w:right w:val="single" w:sz="6" w:space="0" w:color="000000"/>
            </w:tcBorders>
            <w:shd w:val="clear" w:color="000000" w:fill="FFFFFF"/>
            <w:vAlign w:val="bottom"/>
          </w:tcPr>
          <w:p w:rsidR="002F1F94" w:rsidRPr="001A5948" w:rsidRDefault="002F1F94" w:rsidP="009D45EE">
            <w:pPr>
              <w:pStyle w:val="TableText"/>
            </w:pPr>
            <w:r w:rsidRPr="001A5948">
              <w:t> </w:t>
            </w:r>
          </w:p>
        </w:tc>
      </w:tr>
    </w:tbl>
    <w:p w:rsidR="002F1F94" w:rsidRDefault="002F1F94" w:rsidP="002F1F94">
      <w:pPr>
        <w:pStyle w:val="Para"/>
      </w:pPr>
      <w:r w:rsidRPr="005B35D4">
        <w:t xml:space="preserve">The </w:t>
      </w:r>
      <w:proofErr w:type="spellStart"/>
      <w:r w:rsidRPr="005B35D4">
        <w:t>Iperf</w:t>
      </w:r>
      <w:proofErr w:type="spellEnd"/>
      <w:r w:rsidRPr="005B35D4">
        <w:t xml:space="preserve"> (</w:t>
      </w:r>
      <w:proofErr w:type="spellStart"/>
      <w:r w:rsidRPr="005B35D4">
        <w:t>Tput</w:t>
      </w:r>
      <w:proofErr w:type="spellEnd"/>
      <w:r w:rsidRPr="005B35D4">
        <w:t>) software application is embedded within.</w:t>
      </w:r>
    </w:p>
    <w:p w:rsidR="002F1F94" w:rsidRDefault="002F1F94" w:rsidP="002F1F94">
      <w:pPr>
        <w:pStyle w:val="Heading1"/>
      </w:pPr>
      <w:bookmarkStart w:id="71" w:name="_Toc434227973"/>
      <w:r>
        <w:t>POC Tests</w:t>
      </w:r>
      <w:bookmarkEnd w:id="71"/>
    </w:p>
    <w:p w:rsidR="002F1F94" w:rsidRDefault="002F1F94" w:rsidP="002F1F94">
      <w:pPr>
        <w:pStyle w:val="Heading2"/>
      </w:pPr>
      <w:bookmarkStart w:id="72" w:name="_Toc434227974"/>
      <w:r>
        <w:t>Connectivity</w:t>
      </w:r>
      <w:bookmarkEnd w:id="72"/>
    </w:p>
    <w:p w:rsidR="002F1F94" w:rsidRDefault="002F1F94" w:rsidP="002F1F94">
      <w:pPr>
        <w:pStyle w:val="Heading5"/>
      </w:pPr>
      <w:r>
        <w:t>Test Description</w:t>
      </w:r>
    </w:p>
    <w:p w:rsidR="002F1F94" w:rsidRDefault="002F1F94" w:rsidP="002F1F94">
      <w:pPr>
        <w:pStyle w:val="Para"/>
      </w:pPr>
      <w:r w:rsidRPr="00DE3F66">
        <w:t>Confirm connectivity to HBS and HSU unit</w:t>
      </w:r>
    </w:p>
    <w:p w:rsidR="002F1F94" w:rsidRDefault="002F1F94" w:rsidP="002F1F94">
      <w:pPr>
        <w:pStyle w:val="Heading5"/>
      </w:pPr>
      <w:r>
        <w:t>Required Test Equipment</w:t>
      </w:r>
    </w:p>
    <w:p w:rsidR="002F1F94" w:rsidRDefault="002F1F94" w:rsidP="002F1F94">
      <w:pPr>
        <w:pStyle w:val="Bul1"/>
      </w:pPr>
      <w:r w:rsidRPr="00DE3F66">
        <w:t>1 x HBS</w:t>
      </w:r>
    </w:p>
    <w:p w:rsidR="002F1F94" w:rsidRDefault="002F1F94" w:rsidP="002F1F94">
      <w:pPr>
        <w:pStyle w:val="Bul1"/>
      </w:pPr>
      <w:r w:rsidRPr="00DE3F66">
        <w:t>1 x HSU</w:t>
      </w:r>
    </w:p>
    <w:p w:rsidR="002F1F94" w:rsidRPr="002E25D6" w:rsidRDefault="002F1F94" w:rsidP="002F1F94">
      <w:pPr>
        <w:pStyle w:val="Bul1"/>
      </w:pPr>
      <w:r w:rsidRPr="00DE3F66">
        <w:t xml:space="preserve">2 x </w:t>
      </w:r>
      <w:proofErr w:type="spellStart"/>
      <w:r w:rsidRPr="00DE3F66">
        <w:t>PoE</w:t>
      </w:r>
      <w:proofErr w:type="spellEnd"/>
    </w:p>
    <w:tbl>
      <w:tblPr>
        <w:tblW w:w="0" w:type="auto"/>
        <w:tblInd w:w="103" w:type="dxa"/>
        <w:tblLook w:val="04A0"/>
      </w:tblPr>
      <w:tblGrid>
        <w:gridCol w:w="783"/>
        <w:gridCol w:w="1468"/>
        <w:gridCol w:w="4757"/>
        <w:gridCol w:w="1050"/>
        <w:gridCol w:w="276"/>
        <w:gridCol w:w="1527"/>
      </w:tblGrid>
      <w:tr w:rsidR="002F1F94" w:rsidRPr="00DE3F66" w:rsidTr="009D45EE">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DE3F66" w:rsidRDefault="002F1F94" w:rsidP="009D45EE">
            <w:pPr>
              <w:pStyle w:val="TableHeadLeft"/>
            </w:pPr>
            <w:r w:rsidRPr="00DE3F66">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DE3F66" w:rsidRDefault="002F1F94" w:rsidP="009D45EE">
            <w:pPr>
              <w:pStyle w:val="TableHeadLeft"/>
            </w:pPr>
            <w:r w:rsidRPr="00DE3F66">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DE3F66" w:rsidRDefault="002F1F94" w:rsidP="009D45EE">
            <w:pPr>
              <w:pStyle w:val="TableHeadLeft"/>
            </w:pPr>
            <w:r w:rsidRPr="00DE3F66">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DE3F66" w:rsidRDefault="002F1F94" w:rsidP="009D45EE">
            <w:pPr>
              <w:pStyle w:val="TableHeadLeft"/>
            </w:pPr>
            <w:r w:rsidRPr="00DE3F66">
              <w:t>Actual Results</w:t>
            </w:r>
          </w:p>
        </w:tc>
        <w:tc>
          <w:tcPr>
            <w:tcW w:w="0" w:type="auto"/>
            <w:tcBorders>
              <w:top w:val="nil"/>
              <w:left w:val="nil"/>
              <w:bottom w:val="nil"/>
              <w:right w:val="nil"/>
            </w:tcBorders>
            <w:shd w:val="clear" w:color="000000" w:fill="FFFFFF"/>
            <w:hideMark/>
          </w:tcPr>
          <w:p w:rsidR="002F1F94" w:rsidRPr="00DE3F66" w:rsidRDefault="002F1F94" w:rsidP="009D45EE">
            <w:pPr>
              <w:pStyle w:val="TableHeadLeft"/>
              <w:rPr>
                <w:rFonts w:ascii="Palatino Linotype" w:hAnsi="Palatino Linotype" w:cs="Times New Roman"/>
              </w:rPr>
            </w:pPr>
            <w:r w:rsidRPr="00DE3F66">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DE3F66" w:rsidRDefault="002F1F94" w:rsidP="009D45EE">
            <w:pPr>
              <w:pStyle w:val="TableHeadLeft"/>
            </w:pPr>
            <w:r w:rsidRPr="00DE3F66">
              <w:t>Comments (or Problems)</w:t>
            </w:r>
          </w:p>
        </w:tc>
      </w:tr>
      <w:tr w:rsidR="002F1F94" w:rsidRPr="00DE3F66" w:rsidTr="009D45EE">
        <w:trPr>
          <w:trHeight w:val="10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xml:space="preserve">Verify PWR </w:t>
            </w:r>
            <w:r>
              <w:t>LED</w:t>
            </w:r>
            <w:r w:rsidRPr="00DE3F66">
              <w:t xml:space="preserve"> on </w:t>
            </w:r>
            <w:proofErr w:type="spellStart"/>
            <w:r w:rsidRPr="00DE3F66">
              <w:t>PoE</w:t>
            </w:r>
            <w:proofErr w:type="spellEnd"/>
            <w:r w:rsidRPr="00DE3F66">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xml:space="preserve">Connect the </w:t>
            </w:r>
            <w:proofErr w:type="spellStart"/>
            <w:r w:rsidRPr="00DE3F66">
              <w:t>PoE</w:t>
            </w:r>
            <w:proofErr w:type="spellEnd"/>
            <w:r w:rsidRPr="00DE3F66">
              <w:t xml:space="preserve"> to the power source. On the </w:t>
            </w:r>
            <w:proofErr w:type="spellStart"/>
            <w:r w:rsidRPr="00DE3F66">
              <w:t>PoE</w:t>
            </w:r>
            <w:proofErr w:type="spellEnd"/>
            <w:r w:rsidRPr="00DE3F66">
              <w:t xml:space="preserve"> unit verify the status of the "POWER" LED  </w:t>
            </w:r>
            <w:r w:rsidRPr="00DE3F66">
              <w:br/>
              <w:t>Green On  – Power  OK</w:t>
            </w:r>
            <w:r w:rsidRPr="00DE3F66">
              <w:br/>
              <w:t>Off – Power off or power failure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rPr>
          <w:trHeight w:val="17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Verify power to ODU</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xml:space="preserve">Connect the </w:t>
            </w:r>
            <w:proofErr w:type="spellStart"/>
            <w:r w:rsidRPr="00DE3F66">
              <w:t>PoE</w:t>
            </w:r>
            <w:proofErr w:type="spellEnd"/>
            <w:r w:rsidRPr="00DE3F66">
              <w:t xml:space="preserve"> to the ODU via CAT5e cable (on the </w:t>
            </w:r>
            <w:proofErr w:type="spellStart"/>
            <w:r w:rsidRPr="00DE3F66">
              <w:t>PoE</w:t>
            </w:r>
            <w:proofErr w:type="spellEnd"/>
            <w:r w:rsidRPr="00DE3F66">
              <w:t xml:space="preserve"> use the interface labeled with "P-LAN-Out" and on the ODU use the interface labeled with "IDU". On the ODU unit, check the status of the green LED on the RG-45 </w:t>
            </w:r>
            <w:r w:rsidRPr="00DE3F66">
              <w:br/>
              <w:t xml:space="preserve">Blinking green – power and connection with </w:t>
            </w:r>
            <w:proofErr w:type="spellStart"/>
            <w:r w:rsidRPr="00DE3F66">
              <w:t>PoE</w:t>
            </w:r>
            <w:proofErr w:type="spellEnd"/>
            <w:r w:rsidRPr="00DE3F66">
              <w:t xml:space="preserve"> </w:t>
            </w:r>
            <w:r w:rsidRPr="00DE3F66">
              <w:br/>
              <w:t xml:space="preserve">Off – No connection with </w:t>
            </w:r>
            <w:proofErr w:type="spellStart"/>
            <w:r w:rsidRPr="00DE3F66">
              <w:t>PoE</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rPr>
          <w:trHeight w:val="20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IP connectivity to ODU</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xml:space="preserve">Connect a PC to the LAN - IN port of the </w:t>
            </w:r>
            <w:proofErr w:type="spellStart"/>
            <w:r w:rsidRPr="00DE3F66">
              <w:t>PoE</w:t>
            </w:r>
            <w:proofErr w:type="spellEnd"/>
            <w:r w:rsidRPr="00DE3F66">
              <w:t>. Open a command line window on the PC at the HBS site and ping the IP address of the ODU (default IP address is 10.0.0.120). Make sure the PC and the ODU are on the same subnet.</w:t>
            </w:r>
            <w:r w:rsidRPr="00DE3F66">
              <w:br/>
              <w:t>Ping replay - communication with ODU is OK</w:t>
            </w:r>
            <w:r w:rsidRPr="00DE3F66">
              <w:br/>
              <w:t>Time Out - no communication with ODU</w:t>
            </w:r>
            <w:r w:rsidRPr="00DE3F66">
              <w:br/>
              <w:t>Repeat the same test for the HSU unit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bl>
    <w:p w:rsidR="002F1F94" w:rsidRDefault="002F1F94" w:rsidP="002F1F94">
      <w:pPr>
        <w:pStyle w:val="Heading2"/>
      </w:pPr>
      <w:bookmarkStart w:id="73" w:name="_Toc434227975"/>
      <w:r>
        <w:t>Link Installation</w:t>
      </w:r>
      <w:bookmarkEnd w:id="73"/>
    </w:p>
    <w:p w:rsidR="002F1F94" w:rsidRDefault="002F1F94" w:rsidP="002F1F94">
      <w:pPr>
        <w:pStyle w:val="Heading5"/>
      </w:pPr>
      <w:r>
        <w:t>Test Description</w:t>
      </w:r>
    </w:p>
    <w:p w:rsidR="002F1F94" w:rsidRPr="002E25D6" w:rsidRDefault="002F1F94" w:rsidP="002F1F94">
      <w:pPr>
        <w:pStyle w:val="Para"/>
        <w:keepNext/>
      </w:pPr>
      <w:r w:rsidRPr="00F35001">
        <w:t xml:space="preserve">Ensure that user can perform a full link installation using the </w:t>
      </w:r>
      <w:proofErr w:type="spellStart"/>
      <w:r>
        <w:t>Airmux</w:t>
      </w:r>
      <w:proofErr w:type="spellEnd"/>
      <w:r w:rsidRPr="00F35001">
        <w:t xml:space="preserve"> manager</w:t>
      </w:r>
    </w:p>
    <w:p w:rsidR="002F1F94" w:rsidRDefault="002F1F94" w:rsidP="002F1F94">
      <w:pPr>
        <w:pStyle w:val="Heading5"/>
      </w:pPr>
      <w:r>
        <w:t>Required Test Equipment</w:t>
      </w:r>
    </w:p>
    <w:p w:rsidR="002F1F94" w:rsidRDefault="002F1F94" w:rsidP="002F1F94">
      <w:pPr>
        <w:pStyle w:val="Bul1"/>
      </w:pPr>
      <w:r>
        <w:t>1 x HBS</w:t>
      </w:r>
      <w:r w:rsidRPr="00F35001">
        <w:t xml:space="preserve"> </w:t>
      </w:r>
    </w:p>
    <w:p w:rsidR="002F1F94" w:rsidRDefault="002F1F94" w:rsidP="002F1F94">
      <w:pPr>
        <w:pStyle w:val="Bul1"/>
      </w:pPr>
      <w:r w:rsidRPr="00F35001">
        <w:t xml:space="preserve">1 x HSU </w:t>
      </w:r>
    </w:p>
    <w:p w:rsidR="002F1F94" w:rsidRDefault="002F1F94" w:rsidP="002F1F94">
      <w:pPr>
        <w:pStyle w:val="Bul1"/>
      </w:pPr>
      <w:r>
        <w:t xml:space="preserve">2 x </w:t>
      </w:r>
      <w:proofErr w:type="spellStart"/>
      <w:r>
        <w:t>PoE</w:t>
      </w:r>
      <w:proofErr w:type="spellEnd"/>
    </w:p>
    <w:p w:rsidR="002F1F94" w:rsidRDefault="002F1F94" w:rsidP="002F1F94">
      <w:pPr>
        <w:pStyle w:val="Bul1"/>
      </w:pPr>
      <w:r>
        <w:t>1 x PC</w:t>
      </w:r>
      <w:r w:rsidRPr="00F35001">
        <w:t xml:space="preserve"> </w:t>
      </w:r>
    </w:p>
    <w:p w:rsidR="002F1F94" w:rsidRPr="002E25D6" w:rsidRDefault="002F1F94" w:rsidP="002F1F94">
      <w:pPr>
        <w:pStyle w:val="Bul1"/>
      </w:pPr>
      <w:r w:rsidRPr="00F35001">
        <w:t xml:space="preserve">1x CD with latest </w:t>
      </w:r>
      <w:proofErr w:type="spellStart"/>
      <w:r>
        <w:t>Airmux</w:t>
      </w:r>
      <w:proofErr w:type="spellEnd"/>
      <w:r w:rsidRPr="00F35001">
        <w:t xml:space="preserve"> manager</w:t>
      </w:r>
    </w:p>
    <w:tbl>
      <w:tblPr>
        <w:tblW w:w="0" w:type="auto"/>
        <w:tblInd w:w="103" w:type="dxa"/>
        <w:tblLook w:val="04A0"/>
      </w:tblPr>
      <w:tblGrid>
        <w:gridCol w:w="746"/>
        <w:gridCol w:w="4204"/>
        <w:gridCol w:w="2212"/>
        <w:gridCol w:w="999"/>
        <w:gridCol w:w="276"/>
        <w:gridCol w:w="1424"/>
      </w:tblGrid>
      <w:tr w:rsidR="002F1F94" w:rsidRPr="00F35001" w:rsidTr="009D45EE">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Actual Results</w:t>
            </w:r>
          </w:p>
        </w:tc>
        <w:tc>
          <w:tcPr>
            <w:tcW w:w="0" w:type="auto"/>
            <w:tcBorders>
              <w:top w:val="nil"/>
              <w:left w:val="nil"/>
              <w:bottom w:val="nil"/>
              <w:right w:val="nil"/>
            </w:tcBorders>
            <w:shd w:val="clear" w:color="000000" w:fill="FFFFFF"/>
            <w:hideMark/>
          </w:tcPr>
          <w:p w:rsidR="002F1F94" w:rsidRPr="00F35001" w:rsidRDefault="002F1F94" w:rsidP="009D45EE">
            <w:pPr>
              <w:pStyle w:val="TableHeadLeft"/>
              <w:rPr>
                <w:rFonts w:ascii="Palatino Linotype" w:hAnsi="Palatino Linotype" w:cs="Times New Roman"/>
              </w:rPr>
            </w:pPr>
            <w:r w:rsidRPr="00F35001">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Comments (or Problems)</w:t>
            </w:r>
          </w:p>
        </w:tc>
      </w:tr>
      <w:tr w:rsidR="002F1F94" w:rsidRPr="00F35001" w:rsidTr="009D45EE">
        <w:trPr>
          <w:trHeight w:val="15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Connect a PC that running the </w:t>
            </w:r>
            <w:proofErr w:type="spellStart"/>
            <w:r>
              <w:t>Airmux</w:t>
            </w:r>
            <w:proofErr w:type="spellEnd"/>
            <w:r w:rsidRPr="00F35001">
              <w:t xml:space="preserve"> manager to the HBS. Login to the HBS and click on the Activate button to initiates an activation Wizard. Set all the relevant parameters to the link and when installation wizard is complete, verify that the HBS start transmission by checking that the "Status" parameter on the "Sector" windows changed from Inactive to Active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The HBS start transmission the "Status" parameter on the "Sector" windows changed from Inactive to Active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rPr>
          <w:trHeight w:val="9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Connect the HSU to the </w:t>
            </w:r>
            <w:proofErr w:type="spellStart"/>
            <w:r w:rsidRPr="00F35001">
              <w:t>PoE</w:t>
            </w:r>
            <w:proofErr w:type="spellEnd"/>
            <w:r w:rsidRPr="00F35001">
              <w:t xml:space="preserve"> and power it up. Check for continuous single beep and a pause when unit is connected to power through the </w:t>
            </w:r>
            <w:proofErr w:type="spellStart"/>
            <w:r w:rsidRPr="00F35001">
              <w:t>PoE</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The unit sounds continuous single beep and a pause when connected to power</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Check for continuous two beeps and a pause for a signal quality increased when starting link alignment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The unit sounds continuous  two beeps and a pause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Check for three beeps and a pause that indicates 'best signal so far' on completion of link alignment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When link synchronizes, the unit sounds continuous three beeps and a pause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On the manager verify that the link with the HSU is established and that the HSU appear in the HSU window</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After link synchronizes, manager shows the new HSU in the HSU window</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rPr>
          <w:trHeight w:val="8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6</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Use the manager to complete the installation of the link and register the HSU to the HBS by running the register wizard of the HSU (Defines link parameters: Name, Location, Number of time slots, etc…)</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HSU parameters defined OK</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7</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Complete registration wizard and verify that the HSU is register to the HBS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Registration is completed and link is established OK</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8</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Ensure that HSU stop beeping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Beeping stopped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9</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Ensure that the HSU is register and that the "</w:t>
            </w:r>
            <w:proofErr w:type="spellStart"/>
            <w:r w:rsidRPr="00F35001">
              <w:t>Tput</w:t>
            </w:r>
            <w:proofErr w:type="spellEnd"/>
            <w:r w:rsidRPr="00F35001">
              <w:t>" bar on the HSU window show the throughput of the link</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HSU is in registration status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rPr>
          <w:trHeight w:val="9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Right click on the HSU icon and select "Deregister". Check that the link is up, the HSU is beeping and the HSU is not register</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HSU is  not register and it sound three beeps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bl>
    <w:p w:rsidR="002F1F94" w:rsidRDefault="002F1F94" w:rsidP="002F1F94">
      <w:pPr>
        <w:pStyle w:val="Heading2"/>
      </w:pPr>
      <w:bookmarkStart w:id="74" w:name="_Toc434227976"/>
      <w:r>
        <w:t>Latency</w:t>
      </w:r>
      <w:bookmarkEnd w:id="74"/>
    </w:p>
    <w:p w:rsidR="002F1F94" w:rsidRDefault="002F1F94" w:rsidP="002F1F94">
      <w:pPr>
        <w:pStyle w:val="Heading5"/>
      </w:pPr>
      <w:r>
        <w:t>Test Description</w:t>
      </w:r>
    </w:p>
    <w:p w:rsidR="002F1F94" w:rsidRPr="00447F1C" w:rsidRDefault="002F1F94" w:rsidP="002F1F94">
      <w:pPr>
        <w:pStyle w:val="Para"/>
      </w:pPr>
      <w:proofErr w:type="gramStart"/>
      <w:r w:rsidRPr="00F35001">
        <w:t>To measure the system latency for different packet sizes generated by a Packet Generator.</w:t>
      </w:r>
      <w:proofErr w:type="gramEnd"/>
      <w:r w:rsidRPr="00F35001">
        <w:t xml:space="preserve"> The test method is based on RFC 2544: Benchmarking Terminology for Network Interconnection Devices</w:t>
      </w:r>
    </w:p>
    <w:p w:rsidR="002F1F94" w:rsidRPr="002E25D6" w:rsidRDefault="002F1F94" w:rsidP="002F1F94">
      <w:pPr>
        <w:pStyle w:val="Heading5"/>
      </w:pPr>
      <w:r>
        <w:t>Required Test Equipment</w:t>
      </w:r>
    </w:p>
    <w:p w:rsidR="002F1F94" w:rsidRDefault="002F1F94" w:rsidP="002F1F94">
      <w:pPr>
        <w:pStyle w:val="Bul1"/>
      </w:pPr>
      <w:r w:rsidRPr="00F35001">
        <w:t>1 x HBS</w:t>
      </w:r>
    </w:p>
    <w:p w:rsidR="002F1F94" w:rsidRDefault="002F1F94" w:rsidP="002F1F94">
      <w:pPr>
        <w:pStyle w:val="Bul1"/>
      </w:pPr>
      <w:r w:rsidRPr="00F35001">
        <w:t>1 x HSU</w:t>
      </w:r>
    </w:p>
    <w:p w:rsidR="002F1F94" w:rsidRDefault="002F1F94" w:rsidP="002F1F94">
      <w:pPr>
        <w:pStyle w:val="Bul1"/>
      </w:pPr>
      <w:r w:rsidRPr="00F35001">
        <w:t xml:space="preserve">2 x </w:t>
      </w:r>
      <w:proofErr w:type="spellStart"/>
      <w:r w:rsidRPr="00F35001">
        <w:t>PoE</w:t>
      </w:r>
      <w:proofErr w:type="spellEnd"/>
    </w:p>
    <w:p w:rsidR="002F1F94" w:rsidRDefault="002F1F94" w:rsidP="002F1F94">
      <w:pPr>
        <w:pStyle w:val="Bul1"/>
      </w:pPr>
      <w:r w:rsidRPr="00F35001">
        <w:t>1 x PC</w:t>
      </w:r>
    </w:p>
    <w:p w:rsidR="002F1F94" w:rsidRDefault="002F1F94" w:rsidP="002F1F94">
      <w:pPr>
        <w:pStyle w:val="Bul1"/>
      </w:pPr>
      <w:r w:rsidRPr="00F35001">
        <w:t xml:space="preserve">1x CD with latest </w:t>
      </w:r>
      <w:proofErr w:type="spellStart"/>
      <w:r>
        <w:t>Airmux</w:t>
      </w:r>
      <w:proofErr w:type="spellEnd"/>
      <w:r w:rsidRPr="00F35001">
        <w:t xml:space="preserve"> manager</w:t>
      </w:r>
    </w:p>
    <w:p w:rsidR="002F1F94" w:rsidRPr="00447F1C" w:rsidRDefault="002F1F94" w:rsidP="002F1F94">
      <w:pPr>
        <w:pStyle w:val="Bul1"/>
      </w:pPr>
      <w:r w:rsidRPr="00F35001">
        <w:t xml:space="preserve">1 x Packet Generator (Like </w:t>
      </w:r>
      <w:proofErr w:type="spellStart"/>
      <w:r w:rsidRPr="00F35001">
        <w:t>SmartBit</w:t>
      </w:r>
      <w:proofErr w:type="spellEnd"/>
      <w:r w:rsidRPr="00F35001">
        <w:t>)</w:t>
      </w:r>
    </w:p>
    <w:tbl>
      <w:tblPr>
        <w:tblW w:w="0" w:type="auto"/>
        <w:tblInd w:w="103" w:type="dxa"/>
        <w:tblLook w:val="04A0"/>
      </w:tblPr>
      <w:tblGrid>
        <w:gridCol w:w="766"/>
        <w:gridCol w:w="4287"/>
        <w:gridCol w:w="1975"/>
        <w:gridCol w:w="1062"/>
        <w:gridCol w:w="266"/>
        <w:gridCol w:w="1505"/>
      </w:tblGrid>
      <w:tr w:rsidR="002F1F94" w:rsidRPr="00F35001"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spacing w:after="0"/>
              <w:jc w:val="center"/>
              <w:rPr>
                <w:rFonts w:ascii="Tahoma" w:hAnsi="Tahoma" w:cs="Tahoma"/>
                <w:b/>
                <w:bCs/>
                <w:color w:val="003366"/>
              </w:rPr>
            </w:pPr>
            <w:r w:rsidRPr="00F35001">
              <w:rPr>
                <w:rFonts w:ascii="Tahoma" w:hAnsi="Tahoma" w:cs="Tahoma"/>
                <w:b/>
                <w:bCs/>
                <w:color w:val="003366"/>
              </w:rPr>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spacing w:after="0"/>
              <w:jc w:val="center"/>
              <w:rPr>
                <w:rFonts w:ascii="Tahoma" w:hAnsi="Tahoma" w:cs="Tahoma"/>
                <w:b/>
                <w:bCs/>
                <w:color w:val="003366"/>
              </w:rPr>
            </w:pPr>
            <w:r w:rsidRPr="00F35001">
              <w:rPr>
                <w:rFonts w:ascii="Tahoma" w:hAnsi="Tahoma" w:cs="Tahoma"/>
                <w:b/>
                <w:bCs/>
                <w:color w:val="003366"/>
              </w:rPr>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spacing w:after="0"/>
              <w:jc w:val="center"/>
              <w:rPr>
                <w:rFonts w:ascii="Tahoma" w:hAnsi="Tahoma" w:cs="Tahoma"/>
                <w:b/>
                <w:bCs/>
                <w:color w:val="003366"/>
              </w:rPr>
            </w:pPr>
            <w:r w:rsidRPr="00F35001">
              <w:rPr>
                <w:rFonts w:ascii="Tahoma" w:hAnsi="Tahoma" w:cs="Tahoma"/>
                <w:b/>
                <w:bCs/>
                <w:color w:val="003366"/>
              </w:rPr>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spacing w:after="0"/>
              <w:jc w:val="center"/>
              <w:rPr>
                <w:rFonts w:ascii="Tahoma" w:hAnsi="Tahoma" w:cs="Tahoma"/>
                <w:b/>
                <w:bCs/>
                <w:color w:val="003366"/>
              </w:rPr>
            </w:pPr>
            <w:r w:rsidRPr="00F35001">
              <w:rPr>
                <w:rFonts w:ascii="Tahoma" w:hAnsi="Tahoma" w:cs="Tahoma"/>
                <w:b/>
                <w:bCs/>
                <w:color w:val="003366"/>
              </w:rPr>
              <w:t>Actual Results</w:t>
            </w:r>
          </w:p>
        </w:tc>
        <w:tc>
          <w:tcPr>
            <w:tcW w:w="0" w:type="auto"/>
            <w:tcBorders>
              <w:top w:val="nil"/>
              <w:left w:val="nil"/>
              <w:bottom w:val="nil"/>
              <w:right w:val="nil"/>
            </w:tcBorders>
            <w:shd w:val="clear" w:color="000000" w:fill="FFFFFF"/>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spacing w:after="0"/>
              <w:jc w:val="center"/>
              <w:rPr>
                <w:rFonts w:ascii="Tahoma" w:hAnsi="Tahoma" w:cs="Tahoma"/>
                <w:b/>
                <w:bCs/>
                <w:color w:val="003366"/>
              </w:rPr>
            </w:pPr>
            <w:r w:rsidRPr="00F35001">
              <w:rPr>
                <w:rFonts w:ascii="Tahoma" w:hAnsi="Tahoma" w:cs="Tahoma"/>
                <w:b/>
                <w:bCs/>
                <w:color w:val="003366"/>
              </w:rPr>
              <w:t>Comments (or Problems)</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Establish a radio link between HBS and HSU and make sure the link is up, the HSU is register and the HSU has Ethernet service of 32 time slots. </w:t>
            </w:r>
            <w:r w:rsidRPr="00F35001">
              <w:br/>
              <w:t>Link parameters:</w:t>
            </w:r>
            <w:r w:rsidRPr="00F35001">
              <w:br/>
              <w:t>* RSS (</w:t>
            </w:r>
            <w:proofErr w:type="spellStart"/>
            <w:r w:rsidRPr="00F35001">
              <w:t>dBm</w:t>
            </w:r>
            <w:proofErr w:type="spellEnd"/>
            <w:r w:rsidRPr="00F35001">
              <w:t>) on both side of the link is between -55dBm to    -62dBm</w:t>
            </w:r>
            <w:r w:rsidRPr="00F35001">
              <w:br/>
              <w:t>* CBW - 20Mhz</w:t>
            </w:r>
            <w:r w:rsidRPr="00F35001">
              <w:br/>
              <w:t xml:space="preserve">* </w:t>
            </w:r>
            <w:proofErr w:type="spellStart"/>
            <w:r w:rsidRPr="00F35001">
              <w:t>Asymetric</w:t>
            </w:r>
            <w:proofErr w:type="spellEnd"/>
            <w:r w:rsidRPr="00F35001">
              <w:t xml:space="preserve"> ratio </w:t>
            </w:r>
            <w:proofErr w:type="gramStart"/>
            <w:r w:rsidRPr="00F35001">
              <w:t>-  50</w:t>
            </w:r>
            <w:proofErr w:type="gramEnd"/>
            <w:r w:rsidRPr="00F35001">
              <w:t>%/50%.</w:t>
            </w:r>
            <w:r w:rsidRPr="00F35001">
              <w:br/>
              <w:t xml:space="preserve">Open </w:t>
            </w:r>
            <w:r>
              <w:t xml:space="preserve">Ethernet </w:t>
            </w:r>
            <w:r w:rsidRPr="00F35001">
              <w:t xml:space="preserve">service and run the "Estimated </w:t>
            </w:r>
            <w:proofErr w:type="spellStart"/>
            <w:r>
              <w:t>ThroughPut</w:t>
            </w:r>
            <w:proofErr w:type="spellEnd"/>
            <w:r w:rsidRPr="00F35001">
              <w:t>" command from the Maintenance menu</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Link is stable and expected throughput is according to </w:t>
            </w:r>
            <w:proofErr w:type="spellStart"/>
            <w:r>
              <w:t>Airmux</w:t>
            </w:r>
            <w:proofErr w:type="spellEnd"/>
            <w:r w:rsidRPr="00F35001">
              <w:t xml:space="preserve"> LBC.</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Connect first port of the packet generator to the Ethernet port of the local ODU and the second port of the packet generator to the Ethernet port of the remote ODU</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Using the "Smart Bit"&gt;"Smart application"&gt;"latency test", test the UL system latency for packet sizes of 64</w:t>
            </w:r>
            <w:proofErr w:type="gramStart"/>
            <w:r w:rsidRPr="00F35001">
              <w:t>,512,1514</w:t>
            </w:r>
            <w:proofErr w:type="gramEnd"/>
            <w:r w:rsidRPr="00F35001">
              <w:t xml:space="preserve"> bytes.</w:t>
            </w:r>
            <w:r w:rsidRPr="00F35001">
              <w:br/>
              <w:t>In order to get p</w:t>
            </w:r>
            <w:r>
              <w:t>r</w:t>
            </w:r>
            <w:r w:rsidRPr="00F35001">
              <w:t xml:space="preserve">oper latency test results, the test stream should run at least 120 sec. Repeat the test at least 10 times. The reported value should be the average of the tests values.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Using the "Smart Bit"&gt;"Smart application"&gt;"latency test", test the DL system latency for or packet sizes of 64</w:t>
            </w:r>
            <w:proofErr w:type="gramStart"/>
            <w:r w:rsidRPr="00F35001">
              <w:t>,512,1514</w:t>
            </w:r>
            <w:proofErr w:type="gramEnd"/>
            <w:r w:rsidRPr="00F35001">
              <w:t xml:space="preserve"> bytes.</w:t>
            </w:r>
            <w:r w:rsidRPr="00F35001">
              <w:br/>
              <w:t xml:space="preserve">In order to get </w:t>
            </w:r>
            <w:proofErr w:type="spellStart"/>
            <w:r w:rsidRPr="00F35001">
              <w:t>poroper</w:t>
            </w:r>
            <w:proofErr w:type="spellEnd"/>
            <w:r w:rsidRPr="00F35001">
              <w:t xml:space="preserve"> latency test results, </w:t>
            </w:r>
            <w:proofErr w:type="spellStart"/>
            <w:r w:rsidRPr="00F35001">
              <w:t>thetest</w:t>
            </w:r>
            <w:proofErr w:type="spellEnd"/>
            <w:r w:rsidRPr="00F35001">
              <w:t xml:space="preserve"> stream should run at least 120 sec. Repeat the test at least 10 times. The reported value should be the average of the tests values.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&lt; 6m/s .Please copy the results to this sheet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bl>
    <w:p w:rsidR="002F1F94" w:rsidRDefault="002F1F94" w:rsidP="002F1F94">
      <w:pPr>
        <w:pStyle w:val="Heading2"/>
      </w:pPr>
      <w:bookmarkStart w:id="75" w:name="_Toc434227977"/>
      <w:r>
        <w:t>Throughput</w:t>
      </w:r>
      <w:bookmarkEnd w:id="75"/>
    </w:p>
    <w:p w:rsidR="002F1F94" w:rsidRDefault="002F1F94" w:rsidP="002F1F94">
      <w:pPr>
        <w:pStyle w:val="Heading5"/>
      </w:pPr>
      <w:r>
        <w:t>Test Description</w:t>
      </w:r>
    </w:p>
    <w:p w:rsidR="002F1F94" w:rsidRDefault="002F1F94" w:rsidP="002F1F94">
      <w:pPr>
        <w:pStyle w:val="Para"/>
      </w:pPr>
      <w:proofErr w:type="gramStart"/>
      <w:r w:rsidRPr="0082065A">
        <w:t>Measure FTP performance of Airmux</w:t>
      </w:r>
      <w:r>
        <w:t>-</w:t>
      </w:r>
      <w:r w:rsidRPr="0082065A">
        <w:t xml:space="preserve">5000, using </w:t>
      </w:r>
      <w:proofErr w:type="spellStart"/>
      <w:r w:rsidRPr="0082065A">
        <w:t>iperf</w:t>
      </w:r>
      <w:proofErr w:type="spellEnd"/>
      <w:r w:rsidRPr="0082065A">
        <w:t xml:space="preserve"> SW.</w:t>
      </w:r>
      <w:proofErr w:type="gramEnd"/>
    </w:p>
    <w:p w:rsidR="002F1F94" w:rsidRPr="0082065A" w:rsidRDefault="002F1F94" w:rsidP="002F1F94">
      <w:pPr>
        <w:pStyle w:val="Para"/>
      </w:pPr>
      <w:r w:rsidRPr="00F35001">
        <w:t xml:space="preserve">When performing throughput tests, it is recommended using a professional traffic generator like </w:t>
      </w:r>
      <w:proofErr w:type="spellStart"/>
      <w:r w:rsidRPr="00F35001">
        <w:t>SmartBit</w:t>
      </w:r>
      <w:proofErr w:type="spellEnd"/>
      <w:r w:rsidRPr="00F35001">
        <w:t xml:space="preserve"> or Ixia and run test according to RFC 2544. Software application (.e.g. </w:t>
      </w:r>
      <w:proofErr w:type="spellStart"/>
      <w:r w:rsidRPr="00F35001">
        <w:t>Ip</w:t>
      </w:r>
      <w:r>
        <w:t>er</w:t>
      </w:r>
      <w:r w:rsidRPr="00F35001">
        <w:t>f</w:t>
      </w:r>
      <w:proofErr w:type="spellEnd"/>
      <w:r w:rsidRPr="00F35001">
        <w:t xml:space="preserve">) can also be used </w:t>
      </w:r>
      <w:r w:rsidRPr="00F35001">
        <w:br/>
        <w:t>In case of preferring s/w application, please note that the results might be different from the tests with professional products. This difference is due to PC performances affected by H/W of PC and OS that running on the PC and the capabilities of the s/w applications.</w:t>
      </w:r>
      <w:r w:rsidRPr="00F35001">
        <w:br/>
        <w:t xml:space="preserve">Note - use the attached </w:t>
      </w:r>
      <w:proofErr w:type="spellStart"/>
      <w:r w:rsidRPr="00F35001">
        <w:t>Ip</w:t>
      </w:r>
      <w:r>
        <w:t>er</w:t>
      </w:r>
      <w:r w:rsidRPr="00F35001">
        <w:t>f</w:t>
      </w:r>
      <w:proofErr w:type="spellEnd"/>
      <w:r w:rsidRPr="00F35001">
        <w:t xml:space="preserve"> application version 1.7.0.</w:t>
      </w:r>
      <w:r w:rsidRPr="00F35001">
        <w:br/>
        <w:t xml:space="preserve">In order to get more reliable test results, for full duplex test, on each PC run </w:t>
      </w:r>
      <w:proofErr w:type="spellStart"/>
      <w:r w:rsidRPr="00F35001">
        <w:t>Iperf</w:t>
      </w:r>
      <w:proofErr w:type="spellEnd"/>
      <w:r w:rsidRPr="00F35001">
        <w:t xml:space="preserve"> server for uplink session and </w:t>
      </w:r>
      <w:r>
        <w:t>v</w:t>
      </w:r>
      <w:r w:rsidRPr="00F35001">
        <w:t xml:space="preserve"> client for downlink session. </w:t>
      </w:r>
      <w:proofErr w:type="gramStart"/>
      <w:r w:rsidRPr="00F35001">
        <w:t>as</w:t>
      </w:r>
      <w:proofErr w:type="gramEnd"/>
      <w:r w:rsidRPr="00F35001">
        <w:t xml:space="preserve"> described in test 3.</w:t>
      </w:r>
    </w:p>
    <w:p w:rsidR="002F1F94" w:rsidRDefault="002F1F94" w:rsidP="002F1F94">
      <w:pPr>
        <w:pStyle w:val="Heading5"/>
      </w:pPr>
      <w:r>
        <w:t>Required Test Equipment</w:t>
      </w:r>
    </w:p>
    <w:p w:rsidR="002F1F94" w:rsidRDefault="002F1F94" w:rsidP="002F1F94">
      <w:pPr>
        <w:pStyle w:val="Bul1"/>
      </w:pPr>
      <w:r w:rsidRPr="00F35001">
        <w:t>1 x HBS</w:t>
      </w:r>
    </w:p>
    <w:p w:rsidR="002F1F94" w:rsidRDefault="002F1F94" w:rsidP="002F1F94">
      <w:pPr>
        <w:pStyle w:val="Bul1"/>
      </w:pPr>
      <w:r w:rsidRPr="00F35001">
        <w:t>1 x HSU</w:t>
      </w:r>
    </w:p>
    <w:p w:rsidR="002F1F94" w:rsidRDefault="002F1F94" w:rsidP="002F1F94">
      <w:pPr>
        <w:pStyle w:val="Bul1"/>
      </w:pPr>
      <w:r w:rsidRPr="00F35001">
        <w:t xml:space="preserve">2 x </w:t>
      </w:r>
      <w:proofErr w:type="spellStart"/>
      <w:r w:rsidRPr="00F35001">
        <w:t>PoE</w:t>
      </w:r>
      <w:proofErr w:type="spellEnd"/>
    </w:p>
    <w:p w:rsidR="002F1F94" w:rsidRDefault="002F1F94" w:rsidP="002F1F94">
      <w:pPr>
        <w:pStyle w:val="Bul1"/>
      </w:pPr>
      <w:r w:rsidRPr="00F35001">
        <w:t xml:space="preserve">1x CD with latest </w:t>
      </w:r>
      <w:proofErr w:type="spellStart"/>
      <w:r>
        <w:t>Airmux</w:t>
      </w:r>
      <w:proofErr w:type="spellEnd"/>
      <w:r w:rsidRPr="00F35001">
        <w:t xml:space="preserve"> manager</w:t>
      </w:r>
    </w:p>
    <w:p w:rsidR="002F1F94" w:rsidRPr="0082065A" w:rsidRDefault="002F1F94" w:rsidP="002F1F94">
      <w:pPr>
        <w:pStyle w:val="Bul1"/>
      </w:pPr>
      <w:r w:rsidRPr="00F35001">
        <w:t xml:space="preserve">2 x PC running </w:t>
      </w:r>
      <w:proofErr w:type="spellStart"/>
      <w:r>
        <w:t>I</w:t>
      </w:r>
      <w:r w:rsidRPr="00F35001">
        <w:t>perf</w:t>
      </w:r>
      <w:proofErr w:type="spellEnd"/>
      <w:r w:rsidRPr="00F35001">
        <w:t xml:space="preserve"> application</w:t>
      </w:r>
    </w:p>
    <w:tbl>
      <w:tblPr>
        <w:tblW w:w="0" w:type="auto"/>
        <w:tblInd w:w="103" w:type="dxa"/>
        <w:tblLook w:val="04A0"/>
      </w:tblPr>
      <w:tblGrid>
        <w:gridCol w:w="773"/>
        <w:gridCol w:w="4401"/>
        <w:gridCol w:w="1875"/>
        <w:gridCol w:w="1036"/>
        <w:gridCol w:w="276"/>
        <w:gridCol w:w="1500"/>
      </w:tblGrid>
      <w:tr w:rsidR="002F1F94" w:rsidRPr="00F35001"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Actual Results</w:t>
            </w:r>
          </w:p>
        </w:tc>
        <w:tc>
          <w:tcPr>
            <w:tcW w:w="0" w:type="auto"/>
            <w:tcBorders>
              <w:top w:val="nil"/>
              <w:left w:val="nil"/>
              <w:bottom w:val="nil"/>
              <w:right w:val="nil"/>
            </w:tcBorders>
            <w:shd w:val="clear" w:color="000000" w:fill="FFFFFF"/>
            <w:hideMark/>
          </w:tcPr>
          <w:p w:rsidR="002F1F94" w:rsidRPr="00F35001" w:rsidRDefault="002F1F94" w:rsidP="009D45EE">
            <w:pPr>
              <w:pStyle w:val="TableHeadLeft"/>
              <w:rPr>
                <w:rFonts w:ascii="Palatino Linotype" w:hAnsi="Palatino Linotype" w:cs="Times New Roman"/>
              </w:rPr>
            </w:pPr>
            <w:r w:rsidRPr="00F35001">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Comments (or Problems)</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Establish a radio link between HBS and HSU and make sure the link is up, the HSU is register and the HSU has Ethernet service of 16 time slots or 32 time slots (max throughput). </w:t>
            </w:r>
            <w:r w:rsidRPr="00F35001">
              <w:br/>
              <w:t>Link parameters:</w:t>
            </w:r>
            <w:r w:rsidRPr="00F35001">
              <w:br/>
              <w:t>* RSS (</w:t>
            </w:r>
            <w:proofErr w:type="spellStart"/>
            <w:r w:rsidRPr="00F35001">
              <w:t>dBm</w:t>
            </w:r>
            <w:proofErr w:type="spellEnd"/>
            <w:r w:rsidRPr="00F35001">
              <w:t>) on both side of the link is between -55dBm to -62dBm</w:t>
            </w:r>
            <w:r w:rsidRPr="00F35001">
              <w:br/>
              <w:t>* CBW - 20Mhz</w:t>
            </w:r>
            <w:r w:rsidRPr="00F35001">
              <w:br/>
              <w:t xml:space="preserve">* Asymmetric ratio </w:t>
            </w:r>
            <w:proofErr w:type="gramStart"/>
            <w:r w:rsidRPr="00F35001">
              <w:t>-  50</w:t>
            </w:r>
            <w:proofErr w:type="gramEnd"/>
            <w:r w:rsidRPr="00F35001">
              <w:t>%/50%.</w:t>
            </w:r>
            <w:r w:rsidRPr="00F35001">
              <w:br/>
              <w:t>* Configure HBS and HSU to dual antenna type and MIMO.</w:t>
            </w:r>
            <w:r w:rsidRPr="00F35001">
              <w:br/>
              <w:t xml:space="preserve">Open </w:t>
            </w:r>
            <w:proofErr w:type="spellStart"/>
            <w:r>
              <w:t>Airmux</w:t>
            </w:r>
            <w:proofErr w:type="spellEnd"/>
            <w:r w:rsidRPr="00F35001">
              <w:t xml:space="preserve"> manager on HBS and HSU, go to Site Configuration -&gt; Ethernet and in "Ethernet Ports Configuration" check that the "Current" Ethernet duplex rate is 100Mbps/FD (in HBS can be 1Gbps in case that </w:t>
            </w:r>
            <w:proofErr w:type="spellStart"/>
            <w:r w:rsidRPr="00F35001">
              <w:t>GbE</w:t>
            </w:r>
            <w:proofErr w:type="spellEnd"/>
            <w:r w:rsidRPr="00F35001">
              <w:t xml:space="preserve"> </w:t>
            </w:r>
            <w:proofErr w:type="spellStart"/>
            <w:r w:rsidRPr="00F35001">
              <w:t>PoE</w:t>
            </w:r>
            <w:proofErr w:type="spellEnd"/>
            <w:r w:rsidRPr="00F35001">
              <w:t xml:space="preserve"> is connected). </w:t>
            </w:r>
            <w:r w:rsidRPr="00F35001">
              <w:br/>
              <w:t>Verify that the same Ethernet speed is status appear in the local PC that connected to the unit.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Link is stable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Run the "Estimated Throughput" command from the HSU menu. Check that the DL and UL throughput is as expected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Throughput is as expected according to </w:t>
            </w:r>
            <w:proofErr w:type="spellStart"/>
            <w:r>
              <w:t>Airmux</w:t>
            </w:r>
            <w:proofErr w:type="spellEnd"/>
            <w:r w:rsidRPr="00F35001">
              <w:t xml:space="preserve"> LBC</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Save iperf.exe application to c:\  on both remote and local PC's/laptops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iperf.exe is located  at c:\  at both sites PC's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2F1F94" w:rsidRPr="00F35001" w:rsidRDefault="002F1F94" w:rsidP="009D45EE">
            <w:pPr>
              <w:pStyle w:val="TableHeadLeft"/>
            </w:pPr>
            <w:r w:rsidRPr="00F35001">
              <w:t>Test 1: UL Throughput (HSU to HBS)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Tahoma" w:hAnsi="Tahoma" w:cs="Tahoma"/>
              </w:rPr>
            </w:pPr>
            <w:r w:rsidRPr="00F35001">
              <w:rPr>
                <w:rFonts w:ascii="Tahoma" w:hAnsi="Tahoma" w:cs="Tahoma"/>
              </w:rPr>
              <w:t>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Open a command line window at the </w:t>
            </w:r>
            <w:r w:rsidRPr="00F35001">
              <w:rPr>
                <w:b/>
                <w:bCs/>
              </w:rPr>
              <w:t>local</w:t>
            </w:r>
            <w:r w:rsidRPr="00F35001">
              <w:t xml:space="preserve"> PC. Change directory to        c:\. Set the local PC to be an FTP Server by using the following command line: </w:t>
            </w:r>
            <w:r w:rsidRPr="00F35001">
              <w:br/>
            </w:r>
            <w:r w:rsidRPr="00F35001">
              <w:rPr>
                <w:b/>
                <w:bCs/>
              </w:rPr>
              <w:t xml:space="preserve">c:\iperf -s -i1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FTP Server is set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Open a command line window at the </w:t>
            </w:r>
            <w:r w:rsidRPr="00F35001">
              <w:rPr>
                <w:b/>
                <w:bCs/>
              </w:rPr>
              <w:t>remote</w:t>
            </w:r>
            <w:r w:rsidRPr="00F35001">
              <w:t xml:space="preserve"> PC. Change directory         to c:\. Set the remote PC to be an FTP client by using the following command line: </w:t>
            </w:r>
            <w:r w:rsidRPr="00F35001">
              <w:br/>
            </w:r>
            <w:r w:rsidRPr="00F35001">
              <w:rPr>
                <w:b/>
                <w:bCs/>
              </w:rPr>
              <w:t>c:\iperf -c &lt;</w:t>
            </w:r>
            <w:proofErr w:type="spellStart"/>
            <w:r w:rsidRPr="00F35001">
              <w:rPr>
                <w:b/>
                <w:bCs/>
              </w:rPr>
              <w:t>ip</w:t>
            </w:r>
            <w:proofErr w:type="spellEnd"/>
            <w:r w:rsidRPr="00F35001">
              <w:rPr>
                <w:b/>
                <w:bCs/>
              </w:rPr>
              <w:t xml:space="preserve"> address of </w:t>
            </w:r>
            <w:proofErr w:type="spellStart"/>
            <w:r w:rsidRPr="00F35001">
              <w:rPr>
                <w:b/>
                <w:bCs/>
              </w:rPr>
              <w:t>iperf</w:t>
            </w:r>
            <w:proofErr w:type="spellEnd"/>
            <w:r w:rsidRPr="00F35001">
              <w:rPr>
                <w:b/>
                <w:bCs/>
              </w:rPr>
              <w:t xml:space="preserve"> server&gt; -P10 -i1 -t 300</w:t>
            </w:r>
            <w:r w:rsidRPr="00F35001">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FTP Client is set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6</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br/>
              <w:t xml:space="preserve">Start test by running </w:t>
            </w:r>
            <w:proofErr w:type="spellStart"/>
            <w:r w:rsidRPr="00F35001">
              <w:t>iperf</w:t>
            </w:r>
            <w:proofErr w:type="spellEnd"/>
            <w:r w:rsidRPr="00F35001">
              <w:t xml:space="preserve"> server and client on the local and remote pc.</w:t>
            </w:r>
            <w:r w:rsidRPr="00F35001">
              <w:br/>
              <w:t xml:space="preserve">Verify using NMS, </w:t>
            </w:r>
            <w:proofErr w:type="gramStart"/>
            <w:r w:rsidRPr="00F35001">
              <w:t>that  UL</w:t>
            </w:r>
            <w:proofErr w:type="gramEnd"/>
            <w:r w:rsidRPr="00F35001">
              <w:t xml:space="preserve"> Ethernet traffic equals to actual Eth </w:t>
            </w:r>
            <w:proofErr w:type="spellStart"/>
            <w:r w:rsidRPr="00F35001">
              <w:t>Tput</w:t>
            </w:r>
            <w:proofErr w:type="spellEnd"/>
            <w:r w:rsidRPr="00F35001">
              <w:br/>
              <w:t>Verify FTP expected result.</w:t>
            </w:r>
            <w:r w:rsidRPr="00F35001">
              <w:br/>
            </w:r>
            <w:r w:rsidRPr="00F35001">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NMS Ethernet traffic full duplex equals to actual Eth </w:t>
            </w:r>
            <w:proofErr w:type="spellStart"/>
            <w:r w:rsidRPr="00F35001">
              <w:t>Tput</w:t>
            </w:r>
            <w:proofErr w:type="spellEnd"/>
            <w:r w:rsidRPr="00F35001">
              <w:t>.</w:t>
            </w:r>
            <w:r w:rsidRPr="00F35001">
              <w:br/>
              <w:t xml:space="preserve">FTP result not lower </w:t>
            </w:r>
            <w:proofErr w:type="spellStart"/>
            <w:r w:rsidRPr="00F35001">
              <w:t>then</w:t>
            </w:r>
            <w:proofErr w:type="spellEnd"/>
            <w:r w:rsidRPr="00F35001">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2F1F94" w:rsidRPr="00F35001" w:rsidRDefault="002F1F94" w:rsidP="009D45EE">
            <w:pPr>
              <w:pStyle w:val="TableHeadLeft"/>
            </w:pPr>
            <w:r w:rsidRPr="00F35001">
              <w:t>Test 2: DL Throughput (HBS to HSU)</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Tahoma" w:hAnsi="Tahoma" w:cs="Tahoma"/>
              </w:rPr>
            </w:pPr>
            <w:r w:rsidRPr="00F35001">
              <w:rPr>
                <w:rFonts w:ascii="Tahoma" w:hAnsi="Tahoma" w:cs="Tahoma"/>
              </w:rPr>
              <w:t>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7</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Open a command line window at the </w:t>
            </w:r>
            <w:r w:rsidRPr="00F35001">
              <w:rPr>
                <w:b/>
                <w:bCs/>
              </w:rPr>
              <w:t>remote</w:t>
            </w:r>
            <w:r w:rsidRPr="00F35001">
              <w:t xml:space="preserve"> PC. Change </w:t>
            </w:r>
            <w:proofErr w:type="gramStart"/>
            <w:r w:rsidRPr="00F35001">
              <w:t>directory  to</w:t>
            </w:r>
            <w:proofErr w:type="gramEnd"/>
            <w:r w:rsidRPr="00F35001">
              <w:t xml:space="preserve"> c:\. Set the local site to be an FTP Server by using the following command line: </w:t>
            </w:r>
            <w:r w:rsidRPr="00F35001">
              <w:br/>
            </w:r>
            <w:r w:rsidRPr="00F35001">
              <w:rPr>
                <w:b/>
                <w:bCs/>
              </w:rPr>
              <w:t>c:\iperf -s -i1 -p5005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FTP Server is set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8</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Open a command line window at the </w:t>
            </w:r>
            <w:r w:rsidRPr="00F35001">
              <w:rPr>
                <w:b/>
                <w:bCs/>
              </w:rPr>
              <w:t>local</w:t>
            </w:r>
            <w:r w:rsidRPr="00F35001">
              <w:t xml:space="preserve"> PC. Change </w:t>
            </w:r>
            <w:proofErr w:type="gramStart"/>
            <w:r w:rsidRPr="00F35001">
              <w:t>directory  to</w:t>
            </w:r>
            <w:proofErr w:type="gramEnd"/>
            <w:r w:rsidRPr="00F35001">
              <w:t xml:space="preserve"> c:\. Set the local site to be FTP client by using the following command line: </w:t>
            </w:r>
            <w:r w:rsidRPr="00F35001">
              <w:br/>
            </w:r>
            <w:r w:rsidRPr="00F35001">
              <w:rPr>
                <w:b/>
                <w:bCs/>
              </w:rPr>
              <w:t>c:\iperf -c &lt;</w:t>
            </w:r>
            <w:proofErr w:type="spellStart"/>
            <w:r w:rsidRPr="00F35001">
              <w:rPr>
                <w:b/>
                <w:bCs/>
              </w:rPr>
              <w:t>ip</w:t>
            </w:r>
            <w:proofErr w:type="spellEnd"/>
            <w:r w:rsidRPr="00F35001">
              <w:rPr>
                <w:b/>
                <w:bCs/>
              </w:rPr>
              <w:t xml:space="preserve"> address of </w:t>
            </w:r>
            <w:proofErr w:type="spellStart"/>
            <w:r w:rsidRPr="00F35001">
              <w:rPr>
                <w:b/>
                <w:bCs/>
              </w:rPr>
              <w:t>iperf</w:t>
            </w:r>
            <w:proofErr w:type="spellEnd"/>
            <w:r w:rsidRPr="00F35001">
              <w:rPr>
                <w:b/>
                <w:bCs/>
              </w:rPr>
              <w:t xml:space="preserve"> server&gt; -P10 -i1 -t 300</w:t>
            </w:r>
            <w:r w:rsidRPr="00F35001">
              <w:t xml:space="preserve"> -</w:t>
            </w:r>
            <w:r w:rsidRPr="00F35001">
              <w:rPr>
                <w:b/>
                <w:bCs/>
              </w:rPr>
              <w:t>p5005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FTP Client is set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F35001" w:rsidRDefault="002F1F94" w:rsidP="009D45EE">
            <w:pPr>
              <w:pStyle w:val="TableText"/>
            </w:pPr>
            <w:r w:rsidRPr="00F35001">
              <w:t>9</w:t>
            </w:r>
          </w:p>
        </w:tc>
        <w:tc>
          <w:tcPr>
            <w:tcW w:w="0" w:type="auto"/>
            <w:tcBorders>
              <w:top w:val="nil"/>
              <w:left w:val="nil"/>
              <w:bottom w:val="single" w:sz="4" w:space="0" w:color="auto"/>
              <w:right w:val="single" w:sz="4" w:space="0" w:color="auto"/>
            </w:tcBorders>
            <w:shd w:val="clear" w:color="auto" w:fill="auto"/>
            <w:vAlign w:val="center"/>
            <w:hideMark/>
          </w:tcPr>
          <w:p w:rsidR="002F1F94" w:rsidRPr="00F35001" w:rsidRDefault="002F1F94" w:rsidP="009D45EE">
            <w:pPr>
              <w:pStyle w:val="TableText"/>
            </w:pPr>
            <w:r w:rsidRPr="00F35001">
              <w:t xml:space="preserve">Start test by running </w:t>
            </w:r>
            <w:proofErr w:type="spellStart"/>
            <w:r w:rsidRPr="00F35001">
              <w:t>iperf</w:t>
            </w:r>
            <w:proofErr w:type="spellEnd"/>
            <w:r w:rsidRPr="00F35001">
              <w:t xml:space="preserve"> server and client on the local and remote pc.</w:t>
            </w:r>
            <w:r w:rsidRPr="00F35001">
              <w:br/>
              <w:t xml:space="preserve">Verify using NMS, </w:t>
            </w:r>
            <w:proofErr w:type="gramStart"/>
            <w:r w:rsidRPr="00F35001">
              <w:t>that  UL</w:t>
            </w:r>
            <w:proofErr w:type="gramEnd"/>
            <w:r w:rsidRPr="00F35001">
              <w:t xml:space="preserve"> Ethernet traffic equals to actual Eth </w:t>
            </w:r>
            <w:proofErr w:type="spellStart"/>
            <w:r w:rsidRPr="00F35001">
              <w:t>Tput</w:t>
            </w:r>
            <w:proofErr w:type="spellEnd"/>
            <w:r w:rsidRPr="00F35001">
              <w:br/>
              <w:t>Verify FTP expected result.</w:t>
            </w:r>
            <w:r w:rsidRPr="00F35001">
              <w:br/>
            </w:r>
            <w:r w:rsidRPr="00F35001">
              <w:rPr>
                <w:b/>
                <w:bCs/>
                <w:color w:val="FF0000"/>
              </w:rPr>
              <w:t>Note: test run 300s=5min</w:t>
            </w:r>
          </w:p>
        </w:tc>
        <w:tc>
          <w:tcPr>
            <w:tcW w:w="0" w:type="auto"/>
            <w:tcBorders>
              <w:top w:val="nil"/>
              <w:left w:val="nil"/>
              <w:bottom w:val="single" w:sz="4" w:space="0" w:color="auto"/>
              <w:right w:val="single" w:sz="4" w:space="0" w:color="auto"/>
            </w:tcBorders>
            <w:shd w:val="clear" w:color="auto" w:fill="auto"/>
            <w:vAlign w:val="center"/>
            <w:hideMark/>
          </w:tcPr>
          <w:p w:rsidR="002F1F94" w:rsidRPr="00F35001" w:rsidRDefault="002F1F94" w:rsidP="009D45EE">
            <w:pPr>
              <w:pStyle w:val="TableText"/>
            </w:pPr>
            <w:r w:rsidRPr="00F35001">
              <w:t xml:space="preserve">NMS Ethernet traffic full duplex equals to actual Eth </w:t>
            </w:r>
            <w:proofErr w:type="spellStart"/>
            <w:r w:rsidRPr="00F35001">
              <w:t>Tput</w:t>
            </w:r>
            <w:proofErr w:type="spellEnd"/>
            <w:r w:rsidRPr="00F35001">
              <w:t>.</w:t>
            </w:r>
            <w:r w:rsidRPr="00F35001">
              <w:br/>
              <w:t xml:space="preserve">FTP result not lower </w:t>
            </w:r>
            <w:proofErr w:type="spellStart"/>
            <w:r w:rsidRPr="00F35001">
              <w:t>then</w:t>
            </w:r>
            <w:proofErr w:type="spellEnd"/>
            <w:r w:rsidRPr="00F35001">
              <w:t xml:space="preserve"> 90%</w:t>
            </w:r>
          </w:p>
        </w:tc>
        <w:tc>
          <w:tcPr>
            <w:tcW w:w="0" w:type="auto"/>
            <w:tcBorders>
              <w:top w:val="nil"/>
              <w:left w:val="nil"/>
              <w:bottom w:val="single" w:sz="4" w:space="0" w:color="auto"/>
              <w:right w:val="single" w:sz="4" w:space="0" w:color="auto"/>
            </w:tcBorders>
            <w:shd w:val="clear" w:color="auto" w:fill="auto"/>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auto" w:fill="auto"/>
            <w:vAlign w:val="center"/>
            <w:hideMark/>
          </w:tcPr>
          <w:p w:rsidR="002F1F94" w:rsidRPr="00F35001" w:rsidRDefault="002F1F94" w:rsidP="009D45EE">
            <w:pPr>
              <w:spacing w:after="0"/>
              <w:rPr>
                <w:rFonts w:ascii="Palatino Linotype" w:hAnsi="Palatino Linotype" w:cs="Times New Roman"/>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2F1F94" w:rsidRPr="00F35001" w:rsidRDefault="002F1F94" w:rsidP="009D45EE">
            <w:pPr>
              <w:pStyle w:val="TableHeadLeft"/>
            </w:pPr>
            <w:r w:rsidRPr="00F35001">
              <w:t>Test 3: Full Duplex Throughput</w:t>
            </w:r>
          </w:p>
        </w:tc>
        <w:tc>
          <w:tcPr>
            <w:tcW w:w="0" w:type="auto"/>
            <w:tcBorders>
              <w:top w:val="nil"/>
              <w:left w:val="nil"/>
              <w:bottom w:val="single" w:sz="4" w:space="0" w:color="auto"/>
              <w:right w:val="single" w:sz="4" w:space="0" w:color="auto"/>
            </w:tcBorders>
            <w:shd w:val="clear" w:color="auto" w:fill="auto"/>
            <w:vAlign w:val="center"/>
            <w:hideMark/>
          </w:tcPr>
          <w:p w:rsidR="002F1F94" w:rsidRPr="00F35001" w:rsidRDefault="002F1F94" w:rsidP="009D45EE">
            <w:pPr>
              <w:spacing w:after="0"/>
              <w:rPr>
                <w:rFonts w:ascii="Tahoma" w:hAnsi="Tahoma" w:cs="Tahoma"/>
              </w:rPr>
            </w:pPr>
            <w:r w:rsidRPr="00F35001">
              <w:rPr>
                <w:rFonts w:ascii="Tahoma" w:hAnsi="Tahoma" w:cs="Tahoma"/>
              </w:rPr>
              <w:t> </w:t>
            </w:r>
          </w:p>
        </w:tc>
        <w:tc>
          <w:tcPr>
            <w:tcW w:w="0" w:type="auto"/>
            <w:tcBorders>
              <w:top w:val="nil"/>
              <w:left w:val="nil"/>
              <w:bottom w:val="single" w:sz="4" w:space="0" w:color="auto"/>
              <w:right w:val="single" w:sz="4" w:space="0" w:color="auto"/>
            </w:tcBorders>
            <w:shd w:val="clear" w:color="auto" w:fill="auto"/>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auto" w:fill="auto"/>
            <w:vAlign w:val="center"/>
            <w:hideMark/>
          </w:tcPr>
          <w:p w:rsidR="002F1F94" w:rsidRPr="00F35001" w:rsidRDefault="002F1F94" w:rsidP="009D45EE">
            <w:pPr>
              <w:spacing w:after="0"/>
              <w:rPr>
                <w:rFonts w:ascii="Palatino Linotype" w:hAnsi="Palatino Linotype" w:cs="Times New Roman"/>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Open two command lines window at the </w:t>
            </w:r>
            <w:r w:rsidRPr="00F35001">
              <w:rPr>
                <w:b/>
                <w:bCs/>
              </w:rPr>
              <w:t>Local</w:t>
            </w:r>
            <w:r w:rsidRPr="00F35001">
              <w:t xml:space="preserve"> PC. Change </w:t>
            </w:r>
            <w:proofErr w:type="gramStart"/>
            <w:r w:rsidRPr="00F35001">
              <w:t>directory  to</w:t>
            </w:r>
            <w:proofErr w:type="gramEnd"/>
            <w:r w:rsidRPr="00F35001">
              <w:t xml:space="preserve"> c:\. Set the local site to be an FTP Server by using the following command line: </w:t>
            </w:r>
            <w:r w:rsidRPr="00F35001">
              <w:rPr>
                <w:b/>
                <w:bCs/>
              </w:rPr>
              <w:t xml:space="preserve">c:\iperf -s -i1 </w:t>
            </w:r>
            <w:r w:rsidRPr="00F35001">
              <w:rPr>
                <w:b/>
                <w:bCs/>
              </w:rPr>
              <w:br/>
            </w:r>
            <w:r w:rsidRPr="00F35001">
              <w:t xml:space="preserve">Set the local site to be an FTP client by using the following command line: </w:t>
            </w:r>
            <w:r w:rsidRPr="00F35001">
              <w:rPr>
                <w:b/>
                <w:bCs/>
              </w:rPr>
              <w:t>c:\iperf -c &lt;</w:t>
            </w:r>
            <w:proofErr w:type="spellStart"/>
            <w:r w:rsidRPr="00F35001">
              <w:rPr>
                <w:b/>
                <w:bCs/>
              </w:rPr>
              <w:t>ip</w:t>
            </w:r>
            <w:proofErr w:type="spellEnd"/>
            <w:r w:rsidRPr="00F35001">
              <w:rPr>
                <w:b/>
                <w:bCs/>
              </w:rPr>
              <w:t xml:space="preserve"> address of </w:t>
            </w:r>
            <w:proofErr w:type="spellStart"/>
            <w:r w:rsidRPr="00F35001">
              <w:rPr>
                <w:b/>
                <w:bCs/>
              </w:rPr>
              <w:t>iperf</w:t>
            </w:r>
            <w:proofErr w:type="spellEnd"/>
            <w:r w:rsidRPr="00F35001">
              <w:rPr>
                <w:b/>
                <w:bCs/>
              </w:rPr>
              <w:t xml:space="preserve"> server&gt; -P10 -i1 -t 300 -p5005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FTP Server and client are set in Local PC</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Open two command lines window at the </w:t>
            </w:r>
            <w:r w:rsidRPr="00F35001">
              <w:rPr>
                <w:b/>
                <w:bCs/>
              </w:rPr>
              <w:t>Remote</w:t>
            </w:r>
            <w:r w:rsidRPr="00F35001">
              <w:t xml:space="preserve"> PC. Change </w:t>
            </w:r>
            <w:proofErr w:type="gramStart"/>
            <w:r w:rsidRPr="00F35001">
              <w:t>directory  to</w:t>
            </w:r>
            <w:proofErr w:type="gramEnd"/>
            <w:r w:rsidRPr="00F35001">
              <w:t xml:space="preserve"> c:\. Set the local site to be an FTP Server by using the following command line: </w:t>
            </w:r>
            <w:r w:rsidRPr="00F35001">
              <w:rPr>
                <w:b/>
                <w:bCs/>
              </w:rPr>
              <w:t>c:\iperf -s -i1 -p5005</w:t>
            </w:r>
            <w:r w:rsidRPr="00F35001">
              <w:rPr>
                <w:b/>
                <w:bCs/>
              </w:rPr>
              <w:br/>
            </w:r>
            <w:r w:rsidRPr="00F35001">
              <w:t xml:space="preserve">Set the local site to be an FTP client by using the following command line: </w:t>
            </w:r>
            <w:r w:rsidRPr="00F35001">
              <w:rPr>
                <w:b/>
                <w:bCs/>
              </w:rPr>
              <w:t>c:\iperf -c &lt;</w:t>
            </w:r>
            <w:proofErr w:type="spellStart"/>
            <w:r w:rsidRPr="00F35001">
              <w:rPr>
                <w:b/>
                <w:bCs/>
              </w:rPr>
              <w:t>ip</w:t>
            </w:r>
            <w:proofErr w:type="spellEnd"/>
            <w:r w:rsidRPr="00F35001">
              <w:rPr>
                <w:b/>
                <w:bCs/>
              </w:rPr>
              <w:t xml:space="preserve"> address of </w:t>
            </w:r>
            <w:proofErr w:type="spellStart"/>
            <w:r w:rsidRPr="00F35001">
              <w:rPr>
                <w:b/>
                <w:bCs/>
              </w:rPr>
              <w:t>iperf</w:t>
            </w:r>
            <w:proofErr w:type="spellEnd"/>
            <w:r w:rsidRPr="00F35001">
              <w:rPr>
                <w:b/>
                <w:bCs/>
              </w:rPr>
              <w:t xml:space="preserve"> server&gt; -P10 -i1 -t 300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FTP Server and client are set in Remote PC</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Configure link to dual antenna type and </w:t>
            </w:r>
            <w:r w:rsidRPr="00F35001">
              <w:rPr>
                <w:b/>
                <w:bCs/>
              </w:rPr>
              <w:t>MIMO</w:t>
            </w:r>
            <w:r w:rsidRPr="00F35001">
              <w:t xml:space="preserve">. </w:t>
            </w:r>
            <w:r w:rsidRPr="00F35001">
              <w:br/>
              <w:t>Set the Rate [Mbps] to the minimum rate.</w:t>
            </w:r>
            <w:r w:rsidRPr="00F35001">
              <w:br/>
              <w:t xml:space="preserve">Start test by running </w:t>
            </w:r>
            <w:proofErr w:type="spellStart"/>
            <w:r w:rsidRPr="00F35001">
              <w:t>iperf</w:t>
            </w:r>
            <w:proofErr w:type="spellEnd"/>
            <w:r w:rsidRPr="00F35001">
              <w:t xml:space="preserve"> server and client on the local and remote pc.</w:t>
            </w:r>
            <w:r w:rsidRPr="00F35001">
              <w:br/>
              <w:t xml:space="preserve">Verify using NMS, </w:t>
            </w:r>
            <w:proofErr w:type="gramStart"/>
            <w:r w:rsidRPr="00F35001">
              <w:t>that  Ethernet</w:t>
            </w:r>
            <w:proofErr w:type="gramEnd"/>
            <w:r w:rsidRPr="00F35001">
              <w:t xml:space="preserve"> traffic full duplex equals to actual Eth </w:t>
            </w:r>
            <w:proofErr w:type="spellStart"/>
            <w:r w:rsidRPr="00F35001">
              <w:t>Tput</w:t>
            </w:r>
            <w:proofErr w:type="spellEnd"/>
            <w:r w:rsidRPr="00F35001">
              <w:br/>
              <w:t>Verify FTP expected result.</w:t>
            </w:r>
            <w:r w:rsidRPr="00F35001">
              <w:br/>
            </w:r>
            <w:r w:rsidRPr="00F35001">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NMS Ethernet traffic full duplex equals to actual Eth </w:t>
            </w:r>
            <w:proofErr w:type="spellStart"/>
            <w:r w:rsidRPr="00F35001">
              <w:t>Tput</w:t>
            </w:r>
            <w:proofErr w:type="spellEnd"/>
            <w:r w:rsidRPr="00F35001">
              <w:t>.</w:t>
            </w:r>
            <w:r w:rsidRPr="00F35001">
              <w:br/>
              <w:t xml:space="preserve">FTP result not lower </w:t>
            </w:r>
            <w:proofErr w:type="spellStart"/>
            <w:r w:rsidRPr="00F35001">
              <w:t>then</w:t>
            </w:r>
            <w:proofErr w:type="spellEnd"/>
            <w:r w:rsidRPr="00F35001">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Set the Rate [Mbps] to the maximum.</w:t>
            </w:r>
            <w:r w:rsidRPr="00F35001">
              <w:br/>
              <w:t xml:space="preserve">Start test by running </w:t>
            </w:r>
            <w:proofErr w:type="spellStart"/>
            <w:r w:rsidRPr="00F35001">
              <w:t>iperf</w:t>
            </w:r>
            <w:proofErr w:type="spellEnd"/>
            <w:r w:rsidRPr="00F35001">
              <w:t xml:space="preserve"> server and client on the local and remote pc.</w:t>
            </w:r>
            <w:r w:rsidRPr="00F35001">
              <w:br/>
              <w:t xml:space="preserve">Verify using NMS, </w:t>
            </w:r>
            <w:proofErr w:type="gramStart"/>
            <w:r w:rsidRPr="00F35001">
              <w:t>that  Ethernet</w:t>
            </w:r>
            <w:proofErr w:type="gramEnd"/>
            <w:r w:rsidRPr="00F35001">
              <w:t xml:space="preserve"> traffic full duplex equals to actual Eth </w:t>
            </w:r>
            <w:proofErr w:type="spellStart"/>
            <w:r w:rsidRPr="00F35001">
              <w:t>Tput</w:t>
            </w:r>
            <w:proofErr w:type="spellEnd"/>
            <w:r w:rsidRPr="00F35001">
              <w:br/>
              <w:t>Verify FTP expected result.</w:t>
            </w:r>
            <w:r w:rsidRPr="00F35001">
              <w:br/>
            </w:r>
            <w:r w:rsidRPr="00F35001">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NMS Ethernet traffic full duplex equals to actual Eth </w:t>
            </w:r>
            <w:proofErr w:type="spellStart"/>
            <w:r w:rsidRPr="00F35001">
              <w:t>Tput</w:t>
            </w:r>
            <w:proofErr w:type="spellEnd"/>
            <w:r w:rsidRPr="00F35001">
              <w:t>.</w:t>
            </w:r>
            <w:r w:rsidRPr="00F35001">
              <w:br/>
              <w:t xml:space="preserve">FTP result not lower </w:t>
            </w:r>
            <w:proofErr w:type="spellStart"/>
            <w:r w:rsidRPr="00F35001">
              <w:t>then</w:t>
            </w:r>
            <w:proofErr w:type="spellEnd"/>
            <w:r w:rsidRPr="00F35001">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Configure link to dual antenna type and </w:t>
            </w:r>
            <w:r w:rsidRPr="00F35001">
              <w:rPr>
                <w:b/>
                <w:bCs/>
              </w:rPr>
              <w:t>Single</w:t>
            </w:r>
            <w:r w:rsidRPr="00F35001">
              <w:t xml:space="preserve">. </w:t>
            </w:r>
            <w:r w:rsidRPr="00F35001">
              <w:br/>
              <w:t>Set the Rate [Mbps] to the minimum rate.</w:t>
            </w:r>
            <w:r w:rsidRPr="00F35001">
              <w:br/>
              <w:t xml:space="preserve">Start test by running </w:t>
            </w:r>
            <w:proofErr w:type="spellStart"/>
            <w:r w:rsidRPr="00F35001">
              <w:t>iperf</w:t>
            </w:r>
            <w:proofErr w:type="spellEnd"/>
            <w:r w:rsidRPr="00F35001">
              <w:t xml:space="preserve"> server and client on the local and remote pc.</w:t>
            </w:r>
            <w:r w:rsidRPr="00F35001">
              <w:br/>
              <w:t xml:space="preserve">Verify using NMS, </w:t>
            </w:r>
            <w:proofErr w:type="gramStart"/>
            <w:r w:rsidRPr="00F35001">
              <w:t>that  Ethernet</w:t>
            </w:r>
            <w:proofErr w:type="gramEnd"/>
            <w:r w:rsidRPr="00F35001">
              <w:t xml:space="preserve"> traffic full duplex equals to actual Eth </w:t>
            </w:r>
            <w:proofErr w:type="spellStart"/>
            <w:r w:rsidRPr="00F35001">
              <w:t>Tput</w:t>
            </w:r>
            <w:proofErr w:type="spellEnd"/>
            <w:r w:rsidRPr="00F35001">
              <w:br/>
              <w:t>Verify FTP expected result.</w:t>
            </w:r>
            <w:r w:rsidRPr="00F35001">
              <w:br/>
            </w:r>
            <w:r w:rsidRPr="00F35001">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NMS Ethernet traffic full duplex equals to actual Eth </w:t>
            </w:r>
            <w:proofErr w:type="spellStart"/>
            <w:r w:rsidRPr="00F35001">
              <w:t>Tput</w:t>
            </w:r>
            <w:proofErr w:type="spellEnd"/>
            <w:r w:rsidRPr="00F35001">
              <w:t>.</w:t>
            </w:r>
            <w:r w:rsidRPr="00F35001">
              <w:br/>
              <w:t xml:space="preserve">FTP result not lower </w:t>
            </w:r>
            <w:proofErr w:type="spellStart"/>
            <w:r w:rsidRPr="00F35001">
              <w:t>then</w:t>
            </w:r>
            <w:proofErr w:type="spellEnd"/>
            <w:r w:rsidRPr="00F35001">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Set the Rate [Mbps] to the maximum.</w:t>
            </w:r>
            <w:r w:rsidRPr="00F35001">
              <w:br/>
              <w:t xml:space="preserve">Start test by running </w:t>
            </w:r>
            <w:proofErr w:type="spellStart"/>
            <w:r w:rsidRPr="00F35001">
              <w:t>iperf</w:t>
            </w:r>
            <w:proofErr w:type="spellEnd"/>
            <w:r w:rsidRPr="00F35001">
              <w:t xml:space="preserve"> server and client on the local and remote pc.</w:t>
            </w:r>
            <w:r w:rsidRPr="00F35001">
              <w:br/>
              <w:t xml:space="preserve">Verify using NMS, </w:t>
            </w:r>
            <w:proofErr w:type="gramStart"/>
            <w:r w:rsidRPr="00F35001">
              <w:t>that  Ethernet</w:t>
            </w:r>
            <w:proofErr w:type="gramEnd"/>
            <w:r w:rsidRPr="00F35001">
              <w:t xml:space="preserve"> traffic full duplex equals to actual Eth </w:t>
            </w:r>
            <w:proofErr w:type="spellStart"/>
            <w:r w:rsidRPr="00F35001">
              <w:t>Tput</w:t>
            </w:r>
            <w:proofErr w:type="spellEnd"/>
            <w:r w:rsidRPr="00F35001">
              <w:br/>
              <w:t>Verify FTP expected result.</w:t>
            </w:r>
            <w:r w:rsidRPr="00F35001">
              <w:br/>
            </w:r>
            <w:r w:rsidRPr="00F35001">
              <w:rPr>
                <w:b/>
                <w:bCs/>
                <w:color w:val="FF0000"/>
              </w:rP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NMS Ethernet traffic full duplex equals to actual Eth </w:t>
            </w:r>
            <w:proofErr w:type="spellStart"/>
            <w:r w:rsidRPr="00F35001">
              <w:t>Tput</w:t>
            </w:r>
            <w:proofErr w:type="spellEnd"/>
            <w:r w:rsidRPr="00F35001">
              <w:t>.</w:t>
            </w:r>
            <w:r w:rsidRPr="00F35001">
              <w:br/>
              <w:t xml:space="preserve">FTP result not lower </w:t>
            </w:r>
            <w:proofErr w:type="spellStart"/>
            <w:r w:rsidRPr="00F35001">
              <w:t>then</w:t>
            </w:r>
            <w:proofErr w:type="spellEnd"/>
            <w:r w:rsidRPr="00F35001">
              <w:t xml:space="preserve"> 90%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bl>
    <w:p w:rsidR="002F1F94" w:rsidRDefault="002F1F94" w:rsidP="002F1F94">
      <w:pPr>
        <w:pStyle w:val="Para"/>
      </w:pPr>
      <w:r>
        <w:rPr>
          <w:rFonts w:ascii="Tahoma" w:hAnsi="Tahoma" w:cs="Tahoma"/>
          <w:noProof/>
        </w:rPr>
        <w:drawing>
          <wp:inline distT="0" distB="0" distL="0" distR="0">
            <wp:extent cx="910590" cy="686435"/>
            <wp:effectExtent l="19050" t="19050" r="22860" b="1841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910590" cy="686435"/>
                    </a:xfrm>
                    <a:prstGeom prst="rect">
                      <a:avLst/>
                    </a:prstGeom>
                    <a:solidFill>
                      <a:srgbClr val="FFFFFF"/>
                    </a:solidFill>
                    <a:ln w="9525">
                      <a:solidFill>
                        <a:srgbClr val="000000"/>
                      </a:solidFill>
                      <a:miter lim="800000"/>
                      <a:headEnd/>
                      <a:tailEnd/>
                    </a:ln>
                  </pic:spPr>
                </pic:pic>
              </a:graphicData>
            </a:graphic>
          </wp:inline>
        </w:drawing>
      </w:r>
    </w:p>
    <w:p w:rsidR="002F1F94" w:rsidRDefault="002F1F94" w:rsidP="002F1F94">
      <w:pPr>
        <w:pStyle w:val="Heading2"/>
      </w:pPr>
      <w:bookmarkStart w:id="76" w:name="_Toc434227978"/>
      <w:r>
        <w:t xml:space="preserve">Power </w:t>
      </w:r>
      <w:proofErr w:type="gramStart"/>
      <w:r>
        <w:t>Up</w:t>
      </w:r>
      <w:proofErr w:type="gramEnd"/>
      <w:r>
        <w:t xml:space="preserve"> Recovery</w:t>
      </w:r>
      <w:bookmarkEnd w:id="76"/>
    </w:p>
    <w:p w:rsidR="002F1F94" w:rsidRDefault="002F1F94" w:rsidP="002F1F94">
      <w:pPr>
        <w:pStyle w:val="Heading5"/>
      </w:pPr>
      <w:r>
        <w:t>Test Description</w:t>
      </w:r>
    </w:p>
    <w:p w:rsidR="002F1F94" w:rsidRPr="00DC4845" w:rsidRDefault="002F1F94" w:rsidP="002F1F94">
      <w:pPr>
        <w:pStyle w:val="Para"/>
      </w:pPr>
      <w:r w:rsidRPr="00F35001">
        <w:t xml:space="preserve">Verify that the </w:t>
      </w:r>
      <w:r>
        <w:t>Airmux-5000</w:t>
      </w:r>
      <w:r w:rsidRPr="00F35001">
        <w:t xml:space="preserve"> system recovers after Power </w:t>
      </w:r>
      <w:proofErr w:type="gramStart"/>
      <w:r w:rsidRPr="00F35001">
        <w:t>Off  and</w:t>
      </w:r>
      <w:proofErr w:type="gramEnd"/>
      <w:r w:rsidRPr="00F35001">
        <w:t xml:space="preserve"> Power On of each unit (HBS/HSU) separately or both of units together and measure time until service is restored.</w:t>
      </w:r>
      <w:r w:rsidRPr="00F35001">
        <w:br/>
        <w:t>Note - when using FCC or ETSI bands that support DFS, the restoration time is longer due to the fact that the system scans the spectrum according to ETSI / FCC regulation</w:t>
      </w:r>
      <w:r>
        <w:t>.</w:t>
      </w:r>
    </w:p>
    <w:p w:rsidR="002F1F94" w:rsidRDefault="002F1F94" w:rsidP="002F1F94">
      <w:pPr>
        <w:pStyle w:val="Heading5"/>
      </w:pPr>
      <w:r>
        <w:t>Required Test Equipment</w:t>
      </w:r>
    </w:p>
    <w:p w:rsidR="002F1F94" w:rsidRDefault="002F1F94" w:rsidP="002F1F94">
      <w:pPr>
        <w:pStyle w:val="Bul1"/>
      </w:pPr>
      <w:r w:rsidRPr="00F35001">
        <w:t>1 x HBS</w:t>
      </w:r>
    </w:p>
    <w:p w:rsidR="002F1F94" w:rsidRDefault="002F1F94" w:rsidP="002F1F94">
      <w:pPr>
        <w:pStyle w:val="Bul1"/>
      </w:pPr>
      <w:r w:rsidRPr="00F35001">
        <w:t>1 x HSU</w:t>
      </w:r>
    </w:p>
    <w:p w:rsidR="002F1F94" w:rsidRDefault="002F1F94" w:rsidP="002F1F94">
      <w:pPr>
        <w:pStyle w:val="Bul1"/>
      </w:pPr>
      <w:r w:rsidRPr="00F35001">
        <w:t xml:space="preserve">2 x </w:t>
      </w:r>
      <w:proofErr w:type="spellStart"/>
      <w:r w:rsidRPr="00F35001">
        <w:t>PoE</w:t>
      </w:r>
      <w:proofErr w:type="spellEnd"/>
    </w:p>
    <w:p w:rsidR="002F1F94" w:rsidRDefault="002F1F94" w:rsidP="002F1F94">
      <w:pPr>
        <w:pStyle w:val="Bul1"/>
      </w:pPr>
      <w:r w:rsidRPr="00F35001">
        <w:t>1 x PC</w:t>
      </w:r>
    </w:p>
    <w:p w:rsidR="002F1F94" w:rsidRPr="002E25D6" w:rsidRDefault="002F1F94" w:rsidP="002F1F94">
      <w:pPr>
        <w:pStyle w:val="Bul1"/>
      </w:pPr>
      <w:r w:rsidRPr="00F35001">
        <w:t xml:space="preserve">1x CD with latest </w:t>
      </w:r>
      <w:proofErr w:type="spellStart"/>
      <w:r>
        <w:t>Airmux</w:t>
      </w:r>
      <w:proofErr w:type="spellEnd"/>
      <w:r w:rsidRPr="00F35001">
        <w:t xml:space="preserve"> manager</w:t>
      </w:r>
    </w:p>
    <w:tbl>
      <w:tblPr>
        <w:tblW w:w="0" w:type="auto"/>
        <w:tblInd w:w="103" w:type="dxa"/>
        <w:tblLook w:val="04A0"/>
      </w:tblPr>
      <w:tblGrid>
        <w:gridCol w:w="811"/>
        <w:gridCol w:w="4053"/>
        <w:gridCol w:w="2023"/>
        <w:gridCol w:w="1089"/>
        <w:gridCol w:w="276"/>
        <w:gridCol w:w="1609"/>
      </w:tblGrid>
      <w:tr w:rsidR="002F1F94" w:rsidRPr="00F35001"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Actual Results</w:t>
            </w:r>
          </w:p>
        </w:tc>
        <w:tc>
          <w:tcPr>
            <w:tcW w:w="0" w:type="auto"/>
            <w:tcBorders>
              <w:top w:val="nil"/>
              <w:left w:val="nil"/>
              <w:bottom w:val="nil"/>
              <w:right w:val="nil"/>
            </w:tcBorders>
            <w:shd w:val="clear" w:color="000000" w:fill="FFFFFF"/>
            <w:hideMark/>
          </w:tcPr>
          <w:p w:rsidR="002F1F94" w:rsidRPr="00F35001" w:rsidRDefault="002F1F94" w:rsidP="009D45EE">
            <w:pPr>
              <w:pStyle w:val="TableHead"/>
              <w:rPr>
                <w:rFonts w:ascii="Palatino Linotype" w:hAnsi="Palatino Linotype" w:cs="Times New Roman"/>
              </w:rPr>
            </w:pPr>
            <w:r w:rsidRPr="00F35001">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Comments (or Problems)</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Connect PC1 that running the </w:t>
            </w:r>
            <w:proofErr w:type="spellStart"/>
            <w:r>
              <w:t>Airmux</w:t>
            </w:r>
            <w:proofErr w:type="spellEnd"/>
            <w:r w:rsidRPr="00F35001">
              <w:t xml:space="preserve"> manager to the HBS and connect PC2 to the HSU. Ping from PC1 to PC2 and verify that ping replay. </w:t>
            </w:r>
            <w:r w:rsidRPr="00F35001">
              <w:br/>
              <w:t xml:space="preserve">Power off the HBS by unplugging the IDU/ODU cable, wait 10 sec, then re-connect the cable and wait till radio link will come up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Ping from PC1 to PC2 and verify that ping replay. Measure the time from power up till until Ethernet service is recovered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Time to full service (Ethernet) &lt; 62 sec  </w:t>
            </w:r>
            <w:r w:rsidRPr="00F35001">
              <w:br/>
              <w:t xml:space="preserve">Time to full link (Radio Link Established) &lt; 60 sec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Power off the HSU unit by disconnecting the power cable from the </w:t>
            </w:r>
            <w:proofErr w:type="spellStart"/>
            <w:r w:rsidRPr="00F35001">
              <w:t>PoE</w:t>
            </w:r>
            <w:proofErr w:type="spellEnd"/>
            <w:r w:rsidRPr="00F35001">
              <w:t>, wait 10 sec, then re-connect the power cable.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Ping from PC1 to PC2 and verify that ping replay. Measure the time from power up till until Ethernet service is recovered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Time to full service (Ethernet) &lt; 62 sec</w:t>
            </w:r>
            <w:r w:rsidRPr="00F35001">
              <w:br/>
              <w:t xml:space="preserve">Time to full link (Radio Link Established) &lt; 60 sec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Power off both HBS and HSU units (at the same time) by unplugging the IDU/ODU cables, wait 10 sec, then re-connect the </w:t>
            </w:r>
            <w:proofErr w:type="gramStart"/>
            <w:r w:rsidRPr="00F35001">
              <w:t>cable .</w:t>
            </w:r>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6</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Ping from PC1 to PC2 and verify that ping replay. Measure the time from power up till until Ethernet service is recovered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Time to full service (Ethernet) &lt; 62 sec </w:t>
            </w:r>
            <w:r w:rsidRPr="00F35001">
              <w:br/>
              <w:t xml:space="preserve">Time to full link (Radio Link Established) &lt; 60 sec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7</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Power off both HBS and HSU units (at the same time) by disconnect the power cable from the </w:t>
            </w:r>
            <w:proofErr w:type="spellStart"/>
            <w:r w:rsidRPr="00F35001">
              <w:t>PoE</w:t>
            </w:r>
            <w:proofErr w:type="spellEnd"/>
            <w:r w:rsidRPr="00F35001">
              <w:t xml:space="preserve"> wait 10 sec, then re-connect the power cable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Link is up again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8</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Ping from PC1 to PC2 and verify that ping replay. Measure the time from power up till until Ethernet service is recovered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Time to full service (Ethernet) &lt; 62 sec</w:t>
            </w:r>
            <w:r w:rsidRPr="00F35001">
              <w:br/>
              <w:t xml:space="preserve">Time to full link (Radio Link Established) &lt; 60 sec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bl>
    <w:p w:rsidR="002F1F94" w:rsidRDefault="002F1F94" w:rsidP="002F1F94">
      <w:pPr>
        <w:pStyle w:val="Heading2"/>
      </w:pPr>
      <w:bookmarkStart w:id="77" w:name="_Toc434227979"/>
      <w:r>
        <w:t>Diagnostics</w:t>
      </w:r>
      <w:bookmarkEnd w:id="77"/>
    </w:p>
    <w:p w:rsidR="002F1F94" w:rsidRDefault="002F1F94" w:rsidP="002F1F94">
      <w:pPr>
        <w:pStyle w:val="Heading5"/>
      </w:pPr>
      <w:r>
        <w:t>Test Description</w:t>
      </w:r>
    </w:p>
    <w:p w:rsidR="002F1F94" w:rsidRPr="00DC4845" w:rsidRDefault="002F1F94" w:rsidP="002F1F94">
      <w:pPr>
        <w:pStyle w:val="Para"/>
      </w:pPr>
      <w:r w:rsidRPr="00F35001">
        <w:t xml:space="preserve">The Get Diagnostics feature collects and writes all link and Manager </w:t>
      </w:r>
      <w:proofErr w:type="gramStart"/>
      <w:r w:rsidRPr="00F35001">
        <w:t>information</w:t>
      </w:r>
      <w:proofErr w:type="gramEnd"/>
      <w:r w:rsidRPr="00F35001">
        <w:t xml:space="preserve"> (from both sites) into a text file. The file information can be used for link diagnostics and understand the installation environment. The purpose of this feature is to verify that this feature works properly and providing the diagnostic information</w:t>
      </w:r>
      <w:r>
        <w:t>.</w:t>
      </w:r>
    </w:p>
    <w:p w:rsidR="002F1F94" w:rsidRDefault="002F1F94" w:rsidP="002F1F94">
      <w:pPr>
        <w:pStyle w:val="Heading5"/>
      </w:pPr>
      <w:r>
        <w:t>Required Test Equipment</w:t>
      </w:r>
    </w:p>
    <w:p w:rsidR="002F1F94" w:rsidRDefault="002F1F94" w:rsidP="002F1F94">
      <w:pPr>
        <w:pStyle w:val="Bul1"/>
      </w:pPr>
      <w:r w:rsidRPr="00F35001">
        <w:t>1 x HBS</w:t>
      </w:r>
    </w:p>
    <w:p w:rsidR="002F1F94" w:rsidRDefault="002F1F94" w:rsidP="002F1F94">
      <w:pPr>
        <w:pStyle w:val="Bul1"/>
      </w:pPr>
      <w:r w:rsidRPr="00F35001">
        <w:t>1 x HSU</w:t>
      </w:r>
    </w:p>
    <w:p w:rsidR="002F1F94" w:rsidRDefault="002F1F94" w:rsidP="002F1F94">
      <w:pPr>
        <w:pStyle w:val="Bul1"/>
      </w:pPr>
      <w:r w:rsidRPr="00F35001">
        <w:t xml:space="preserve">2 x </w:t>
      </w:r>
      <w:proofErr w:type="spellStart"/>
      <w:r w:rsidRPr="00F35001">
        <w:t>PoE</w:t>
      </w:r>
      <w:proofErr w:type="spellEnd"/>
    </w:p>
    <w:p w:rsidR="002F1F94" w:rsidRDefault="002F1F94" w:rsidP="002F1F94">
      <w:pPr>
        <w:pStyle w:val="Bul1"/>
      </w:pPr>
      <w:r w:rsidRPr="00F35001">
        <w:t>1 x PC</w:t>
      </w:r>
    </w:p>
    <w:p w:rsidR="002F1F94" w:rsidRPr="002E25D6" w:rsidRDefault="002F1F94" w:rsidP="002F1F94">
      <w:pPr>
        <w:pStyle w:val="Bul1"/>
      </w:pPr>
      <w:r w:rsidRPr="00F35001">
        <w:t xml:space="preserve">1x CD with latest </w:t>
      </w:r>
      <w:proofErr w:type="spellStart"/>
      <w:r>
        <w:t>Airmux</w:t>
      </w:r>
      <w:proofErr w:type="spellEnd"/>
      <w:r w:rsidRPr="00F35001">
        <w:t xml:space="preserve"> manager</w:t>
      </w:r>
    </w:p>
    <w:tbl>
      <w:tblPr>
        <w:tblW w:w="0" w:type="auto"/>
        <w:tblInd w:w="103" w:type="dxa"/>
        <w:tblLook w:val="04A0"/>
      </w:tblPr>
      <w:tblGrid>
        <w:gridCol w:w="779"/>
        <w:gridCol w:w="3525"/>
        <w:gridCol w:w="2633"/>
        <w:gridCol w:w="1044"/>
        <w:gridCol w:w="276"/>
        <w:gridCol w:w="1604"/>
      </w:tblGrid>
      <w:tr w:rsidR="002F1F94" w:rsidRPr="00F35001"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Actual Results</w:t>
            </w:r>
          </w:p>
        </w:tc>
        <w:tc>
          <w:tcPr>
            <w:tcW w:w="0" w:type="auto"/>
            <w:tcBorders>
              <w:top w:val="nil"/>
              <w:left w:val="nil"/>
              <w:bottom w:val="nil"/>
              <w:right w:val="nil"/>
            </w:tcBorders>
            <w:shd w:val="clear" w:color="000000" w:fill="FFFFFF"/>
            <w:hideMark/>
          </w:tcPr>
          <w:p w:rsidR="002F1F94" w:rsidRPr="00F35001" w:rsidRDefault="002F1F94" w:rsidP="009D45EE">
            <w:pPr>
              <w:pStyle w:val="TableHeadLeft"/>
              <w:rPr>
                <w:rFonts w:ascii="Palatino Linotype" w:hAnsi="Palatino Linotype" w:cs="Times New Roman"/>
              </w:rPr>
            </w:pPr>
            <w:r w:rsidRPr="00F35001">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Left"/>
            </w:pPr>
            <w:r w:rsidRPr="00F35001">
              <w:t>Comments (or problem found)</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Open the Get Diagnostic information from the manager's main menu bar</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A diagnostic information window is opened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Make sure that all the check boxes (System data, Event Log, Sector Information etc..) and the checked box of all the HSUs in the sector are checked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All check boxes are checked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Click the START button and verify a file named "Diagnostic Information.txt" is saved by default to the directory of "My Documents"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The system start Read/Write process and at the end you have the file saved to "My Documents"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Change the directory you want the file to be saved by clicking on the "Output Path" button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file path was changed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Run step number 3 again and verify the file is saved to the new directory you choose.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The file was saved to the new directory</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6</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Open the file and verify that all information represented in the text file is correct according to the links and PC configuration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The information represented in the Diagnostic file is equal to the link and PC configuration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7</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Open the Get Diagnostic information from the manager's main menu bar</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A diagnostic information window is opened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8</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Make sure to check only 2 check boxes  (System Data, Sector Information)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Only 2 check boxes are checked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9</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Click the START button and verify a file named "Diagnostic Information.txt" is saved by default to the directory of "My Documents"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The system start Read/Write process and the diagnostic file saved in the directory choose directory</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Verify only the relevant information is saved to the file.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 Only relevant information is saved to the file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bl>
    <w:p w:rsidR="002F1F94" w:rsidRDefault="002F1F94" w:rsidP="002F1F94">
      <w:pPr>
        <w:pStyle w:val="Heading2"/>
      </w:pPr>
      <w:bookmarkStart w:id="78" w:name="_Toc434227980"/>
      <w:r>
        <w:t>HSU Connectivity</w:t>
      </w:r>
      <w:bookmarkEnd w:id="78"/>
    </w:p>
    <w:p w:rsidR="002F1F94" w:rsidRDefault="002F1F94" w:rsidP="002F1F94">
      <w:pPr>
        <w:pStyle w:val="Heading5"/>
      </w:pPr>
      <w:r>
        <w:t>Test Description</w:t>
      </w:r>
    </w:p>
    <w:p w:rsidR="002F1F94" w:rsidRPr="00247624" w:rsidRDefault="002F1F94" w:rsidP="002F1F94">
      <w:pPr>
        <w:pStyle w:val="Para"/>
      </w:pPr>
      <w:r w:rsidRPr="00F35001">
        <w:t>Check the option to enable/ disable wireless connections between HSUs</w:t>
      </w:r>
    </w:p>
    <w:p w:rsidR="002F1F94" w:rsidRDefault="002F1F94" w:rsidP="002F1F94">
      <w:pPr>
        <w:pStyle w:val="Heading5"/>
      </w:pPr>
      <w:r>
        <w:t>Required Test Equipment</w:t>
      </w:r>
    </w:p>
    <w:p w:rsidR="002F1F94" w:rsidRDefault="002F1F94" w:rsidP="002F1F94">
      <w:pPr>
        <w:pStyle w:val="Bul1"/>
      </w:pPr>
      <w:r w:rsidRPr="00F35001">
        <w:t>2 Laptop P</w:t>
      </w:r>
      <w:r>
        <w:t>C</w:t>
      </w:r>
      <w:r w:rsidRPr="00F35001">
        <w:t>s</w:t>
      </w:r>
    </w:p>
    <w:p w:rsidR="002F1F94" w:rsidRDefault="002F1F94" w:rsidP="002F1F94">
      <w:pPr>
        <w:pStyle w:val="Bul1"/>
      </w:pPr>
      <w:r w:rsidRPr="00F35001">
        <w:t>2 x HSU</w:t>
      </w:r>
    </w:p>
    <w:p w:rsidR="002F1F94" w:rsidRPr="002E25D6" w:rsidRDefault="002F1F94" w:rsidP="002F1F94">
      <w:pPr>
        <w:pStyle w:val="Bul1"/>
      </w:pPr>
      <w:r w:rsidRPr="00F35001">
        <w:t>1 x HBS</w:t>
      </w:r>
    </w:p>
    <w:tbl>
      <w:tblPr>
        <w:tblW w:w="0" w:type="auto"/>
        <w:tblInd w:w="103" w:type="dxa"/>
        <w:tblLook w:val="04A0"/>
      </w:tblPr>
      <w:tblGrid>
        <w:gridCol w:w="803"/>
        <w:gridCol w:w="3658"/>
        <w:gridCol w:w="2458"/>
        <w:gridCol w:w="1079"/>
        <w:gridCol w:w="276"/>
        <w:gridCol w:w="1587"/>
      </w:tblGrid>
      <w:tr w:rsidR="002F1F94" w:rsidRPr="00F35001"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Actual Results</w:t>
            </w:r>
          </w:p>
        </w:tc>
        <w:tc>
          <w:tcPr>
            <w:tcW w:w="0" w:type="auto"/>
            <w:tcBorders>
              <w:top w:val="nil"/>
              <w:left w:val="nil"/>
              <w:bottom w:val="nil"/>
              <w:right w:val="nil"/>
            </w:tcBorders>
            <w:shd w:val="clear" w:color="000000" w:fill="FFFFFF"/>
            <w:hideMark/>
          </w:tcPr>
          <w:p w:rsidR="002F1F94" w:rsidRPr="00F35001" w:rsidRDefault="002F1F94" w:rsidP="009D45EE">
            <w:pPr>
              <w:pStyle w:val="TableHead"/>
              <w:rPr>
                <w:rFonts w:ascii="Palatino Linotype" w:hAnsi="Palatino Linotype" w:cs="Times New Roman"/>
              </w:rPr>
            </w:pPr>
            <w:r w:rsidRPr="00F35001">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Comments (or Problems)</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Connect a management PC that running the </w:t>
            </w:r>
            <w:proofErr w:type="spellStart"/>
            <w:r>
              <w:t>Airmux</w:t>
            </w:r>
            <w:proofErr w:type="spellEnd"/>
            <w:r w:rsidRPr="00F35001">
              <w:t xml:space="preserve"> manager to the HBS. Connect to HSU1 and configure a service from 1-8 time slots.</w:t>
            </w:r>
            <w:r w:rsidRPr="00F35001">
              <w:br/>
              <w:t>Connect to HSU2 and configure a service from 1-8 time slots.</w:t>
            </w:r>
            <w:r w:rsidRPr="00F35001">
              <w:br/>
              <w:t>Make sure that HSU1 &amp; HSU2 are registered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HSU1&amp;HSU2 are registered and have a service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Connect PC1 to the HSU1 and Connect PC2 to the HSU2. Ping from PC1 to PC2 and verify ping replay.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Ping from PC2 to PC1 and vice versa and verify that the pings are replied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From the  </w:t>
            </w:r>
            <w:proofErr w:type="spellStart"/>
            <w:r>
              <w:t>Airmux</w:t>
            </w:r>
            <w:proofErr w:type="spellEnd"/>
            <w:r w:rsidRPr="00F35001">
              <w:t xml:space="preserve"> manager go to HSU connection menu table and disable the connection between HSU1 and HSU2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Ping from PC2 to PC1 and vice versa and verify that pings are not replied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From the  </w:t>
            </w:r>
            <w:proofErr w:type="spellStart"/>
            <w:r>
              <w:t>Airmux</w:t>
            </w:r>
            <w:proofErr w:type="spellEnd"/>
            <w:r w:rsidRPr="00F35001">
              <w:t xml:space="preserve"> manager go to HSU connection menu table and enable back the connection between HSU1 and HSU2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Ping from PC2 to PC1 and vice versa and verify that pings are replied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bl>
    <w:p w:rsidR="002F1F94" w:rsidRDefault="002F1F94" w:rsidP="002F1F94">
      <w:pPr>
        <w:pStyle w:val="Heading2"/>
      </w:pPr>
      <w:bookmarkStart w:id="79" w:name="_Toc434227981"/>
      <w:r>
        <w:t>Disabling Management HSU to HBS</w:t>
      </w:r>
      <w:bookmarkEnd w:id="79"/>
    </w:p>
    <w:p w:rsidR="002F1F94" w:rsidRDefault="002F1F94" w:rsidP="002F1F94">
      <w:pPr>
        <w:pStyle w:val="Heading5"/>
      </w:pPr>
      <w:r>
        <w:t>Test Description</w:t>
      </w:r>
    </w:p>
    <w:p w:rsidR="002F1F94" w:rsidRPr="00247624" w:rsidRDefault="002F1F94" w:rsidP="002F1F94">
      <w:pPr>
        <w:pStyle w:val="Para"/>
      </w:pPr>
      <w:r w:rsidRPr="00F35001">
        <w:t>Check the option to enable/ disable management to the HBS from a PC behind HSU.</w:t>
      </w:r>
    </w:p>
    <w:p w:rsidR="002F1F94" w:rsidRDefault="002F1F94" w:rsidP="002F1F94">
      <w:pPr>
        <w:pStyle w:val="Heading5"/>
      </w:pPr>
      <w:r>
        <w:t>Required Test Equipment</w:t>
      </w:r>
    </w:p>
    <w:p w:rsidR="002F1F94" w:rsidRDefault="002F1F94" w:rsidP="002F1F94">
      <w:pPr>
        <w:pStyle w:val="Bul1"/>
      </w:pPr>
      <w:r w:rsidRPr="00F35001">
        <w:t>1 x HBS</w:t>
      </w:r>
    </w:p>
    <w:p w:rsidR="002F1F94" w:rsidRDefault="002F1F94" w:rsidP="002F1F94">
      <w:pPr>
        <w:pStyle w:val="Bul1"/>
      </w:pPr>
      <w:r w:rsidRPr="00F35001">
        <w:t>1 x HSU</w:t>
      </w:r>
    </w:p>
    <w:p w:rsidR="002F1F94" w:rsidRDefault="002F1F94" w:rsidP="002F1F94">
      <w:pPr>
        <w:pStyle w:val="Bul1"/>
      </w:pPr>
      <w:r w:rsidRPr="00F35001">
        <w:t xml:space="preserve">2 x </w:t>
      </w:r>
      <w:proofErr w:type="spellStart"/>
      <w:r w:rsidRPr="00F35001">
        <w:t>PoE</w:t>
      </w:r>
      <w:proofErr w:type="spellEnd"/>
    </w:p>
    <w:p w:rsidR="002F1F94" w:rsidRPr="002E25D6" w:rsidRDefault="002F1F94" w:rsidP="002F1F94">
      <w:pPr>
        <w:pStyle w:val="Bul1"/>
      </w:pPr>
      <w:r w:rsidRPr="00F35001">
        <w:t xml:space="preserve">2 x PC, 1x CD with latest </w:t>
      </w:r>
      <w:proofErr w:type="spellStart"/>
      <w:r>
        <w:t>Airmux</w:t>
      </w:r>
      <w:proofErr w:type="spellEnd"/>
      <w:r w:rsidRPr="00F35001">
        <w:t xml:space="preserve"> manager</w:t>
      </w:r>
    </w:p>
    <w:tbl>
      <w:tblPr>
        <w:tblW w:w="0" w:type="auto"/>
        <w:tblInd w:w="103" w:type="dxa"/>
        <w:tblLook w:val="04A0"/>
      </w:tblPr>
      <w:tblGrid>
        <w:gridCol w:w="771"/>
        <w:gridCol w:w="4694"/>
        <w:gridCol w:w="1588"/>
        <w:gridCol w:w="1035"/>
        <w:gridCol w:w="276"/>
        <w:gridCol w:w="1497"/>
      </w:tblGrid>
      <w:tr w:rsidR="002F1F94" w:rsidRPr="00F35001"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Actual Results</w:t>
            </w:r>
          </w:p>
        </w:tc>
        <w:tc>
          <w:tcPr>
            <w:tcW w:w="0" w:type="auto"/>
            <w:tcBorders>
              <w:top w:val="nil"/>
              <w:left w:val="nil"/>
              <w:bottom w:val="nil"/>
              <w:right w:val="nil"/>
            </w:tcBorders>
            <w:shd w:val="clear" w:color="000000" w:fill="FFFFFF"/>
            <w:hideMark/>
          </w:tcPr>
          <w:p w:rsidR="002F1F94" w:rsidRPr="00F35001" w:rsidRDefault="002F1F94" w:rsidP="009D45EE">
            <w:pPr>
              <w:pStyle w:val="TableHead"/>
              <w:rPr>
                <w:rFonts w:ascii="Palatino Linotype" w:hAnsi="Palatino Linotype" w:cs="Times New Roman"/>
              </w:rPr>
            </w:pPr>
            <w:r w:rsidRPr="00F35001">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Comments (or Problems)</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Connect PC1 as management PC that running the </w:t>
            </w:r>
            <w:proofErr w:type="spellStart"/>
            <w:r>
              <w:t>Airmux</w:t>
            </w:r>
            <w:proofErr w:type="spellEnd"/>
            <w:r w:rsidRPr="00F35001">
              <w:t xml:space="preserve"> manager to the HBS. Connect to HSU1 and configure a service from 1-8 time slots.</w:t>
            </w:r>
            <w:r w:rsidRPr="00F35001">
              <w:br/>
              <w:t>Make sure that the HSU is registered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HSU is register and have a service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w:t>
            </w:r>
          </w:p>
        </w:tc>
        <w:tc>
          <w:tcPr>
            <w:tcW w:w="0" w:type="auto"/>
            <w:tcBorders>
              <w:top w:val="nil"/>
              <w:left w:val="nil"/>
              <w:bottom w:val="nil"/>
              <w:right w:val="nil"/>
            </w:tcBorders>
            <w:shd w:val="clear" w:color="000000" w:fill="FFFFFF"/>
            <w:vAlign w:val="center"/>
            <w:hideMark/>
          </w:tcPr>
          <w:p w:rsidR="002F1F94" w:rsidRPr="00F35001" w:rsidRDefault="002F1F94" w:rsidP="009D45EE">
            <w:pPr>
              <w:pStyle w:val="TableText"/>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Connect PC2 as a management PC that running the </w:t>
            </w:r>
            <w:proofErr w:type="spellStart"/>
            <w:r>
              <w:t>Airmux</w:t>
            </w:r>
            <w:proofErr w:type="spellEnd"/>
            <w:r w:rsidRPr="00F35001">
              <w:t xml:space="preserve"> manager to the HSU. From PC2 Ping PC1 and verify that PC1 replay. Ping the IP address of the HBS and verify that the HBS replay. Open the </w:t>
            </w:r>
            <w:proofErr w:type="spellStart"/>
            <w:r>
              <w:t>Airmux</w:t>
            </w:r>
            <w:proofErr w:type="spellEnd"/>
            <w:r w:rsidRPr="00F35001">
              <w:t xml:space="preserve"> manager and login to the HBS. Verify that HBS is manageable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 PC1 replay to ping</w:t>
            </w:r>
            <w:r w:rsidRPr="00F35001">
              <w:br/>
              <w:t>2) HBS replay to ping</w:t>
            </w:r>
            <w:r w:rsidRPr="00F35001">
              <w:br/>
              <w:t>3) HBS is manageable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w:t>
            </w:r>
          </w:p>
        </w:tc>
        <w:tc>
          <w:tcPr>
            <w:tcW w:w="0" w:type="auto"/>
            <w:tcBorders>
              <w:top w:val="nil"/>
              <w:left w:val="nil"/>
              <w:bottom w:val="nil"/>
              <w:right w:val="nil"/>
            </w:tcBorders>
            <w:shd w:val="clear" w:color="000000" w:fill="FFFFFF"/>
            <w:vAlign w:val="center"/>
            <w:hideMark/>
          </w:tcPr>
          <w:p w:rsidR="002F1F94" w:rsidRPr="00F35001" w:rsidRDefault="002F1F94" w:rsidP="009D45EE">
            <w:pPr>
              <w:pStyle w:val="TableText"/>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From PC1 </w:t>
            </w:r>
            <w:proofErr w:type="spellStart"/>
            <w:r>
              <w:t>Airmux</w:t>
            </w:r>
            <w:proofErr w:type="spellEnd"/>
            <w:r w:rsidRPr="00F35001">
              <w:t xml:space="preserve"> manager go to HSU connection menu table and disable the management (MNG) option between HSU to the HBS.</w:t>
            </w:r>
            <w:r w:rsidRPr="00F35001">
              <w:br/>
              <w:t xml:space="preserve">From PC2 Ping PC1 and verify that PC1 replay. Ping the IP address of the HBS and verify that the HBS don't replay. Open the </w:t>
            </w:r>
            <w:proofErr w:type="spellStart"/>
            <w:r>
              <w:t>Airmux</w:t>
            </w:r>
            <w:proofErr w:type="spellEnd"/>
            <w:r w:rsidRPr="00F35001">
              <w:t xml:space="preserve"> manager on PC2 and login to the HBS. Verify that HBS is not manageable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 PC1 replay to ping</w:t>
            </w:r>
            <w:r w:rsidRPr="00F35001">
              <w:br/>
              <w:t>2) HBS don't replay to ping</w:t>
            </w:r>
            <w:r w:rsidRPr="00F35001">
              <w:br/>
              <w:t>3) HBS is not manageable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w:t>
            </w:r>
          </w:p>
        </w:tc>
        <w:tc>
          <w:tcPr>
            <w:tcW w:w="0" w:type="auto"/>
            <w:tcBorders>
              <w:top w:val="nil"/>
              <w:left w:val="nil"/>
              <w:bottom w:val="nil"/>
              <w:right w:val="nil"/>
            </w:tcBorders>
            <w:shd w:val="clear" w:color="000000" w:fill="FFFFFF"/>
            <w:vAlign w:val="center"/>
            <w:hideMark/>
          </w:tcPr>
          <w:p w:rsidR="002F1F94" w:rsidRPr="00F35001" w:rsidRDefault="002F1F94" w:rsidP="009D45EE">
            <w:pPr>
              <w:pStyle w:val="TableText"/>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From PC1 </w:t>
            </w:r>
            <w:proofErr w:type="spellStart"/>
            <w:r>
              <w:t>Airmux</w:t>
            </w:r>
            <w:proofErr w:type="spellEnd"/>
            <w:r w:rsidRPr="00F35001">
              <w:t xml:space="preserve"> manager go to HSU connection menu table and disable the management (MNG) option between HSU to the HBS.</w:t>
            </w:r>
            <w:r w:rsidRPr="00F35001">
              <w:br/>
              <w:t xml:space="preserve">From PC2 Ping PC1 and verify that PC1 replay. Ping the IP address of the HBS and verify that the HBS replay. Open the </w:t>
            </w:r>
            <w:proofErr w:type="spellStart"/>
            <w:r>
              <w:t>Airmux</w:t>
            </w:r>
            <w:proofErr w:type="spellEnd"/>
            <w:r w:rsidRPr="00F35001">
              <w:t xml:space="preserve"> manager on PC2 and login to the HBS. Verify that HBS is  manageable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 PC1 replay to ping</w:t>
            </w:r>
            <w:r w:rsidRPr="00F35001">
              <w:br/>
              <w:t>2) HBS replay to ping</w:t>
            </w:r>
            <w:r w:rsidRPr="00F35001">
              <w:br/>
              <w:t>3) HBS is manageable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w:t>
            </w:r>
          </w:p>
        </w:tc>
        <w:tc>
          <w:tcPr>
            <w:tcW w:w="0" w:type="auto"/>
            <w:tcBorders>
              <w:top w:val="nil"/>
              <w:left w:val="nil"/>
              <w:bottom w:val="nil"/>
              <w:right w:val="nil"/>
            </w:tcBorders>
            <w:shd w:val="clear" w:color="000000" w:fill="FFFFFF"/>
            <w:vAlign w:val="center"/>
            <w:hideMark/>
          </w:tcPr>
          <w:p w:rsidR="002F1F94" w:rsidRPr="00F35001" w:rsidRDefault="002F1F94" w:rsidP="009D45EE">
            <w:pPr>
              <w:pStyle w:val="TableText"/>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rPr>
                <w:rFonts w:ascii="Palatino Linotype" w:hAnsi="Palatino Linotype" w:cs="Times New Roman"/>
              </w:rPr>
            </w:pPr>
            <w:r w:rsidRPr="00F35001">
              <w:rPr>
                <w:rFonts w:ascii="Palatino Linotype" w:hAnsi="Palatino Linotype" w:cs="Times New Roman"/>
              </w:rPr>
              <w:t> </w:t>
            </w:r>
          </w:p>
        </w:tc>
      </w:tr>
    </w:tbl>
    <w:p w:rsidR="002F1F94" w:rsidRDefault="002F1F94" w:rsidP="002F1F94">
      <w:pPr>
        <w:pStyle w:val="Heading2"/>
      </w:pPr>
      <w:bookmarkStart w:id="80" w:name="_Toc434227982"/>
      <w:r>
        <w:t>Disable HSU Traffic</w:t>
      </w:r>
      <w:bookmarkEnd w:id="80"/>
    </w:p>
    <w:p w:rsidR="002F1F94" w:rsidRDefault="002F1F94" w:rsidP="002F1F94">
      <w:pPr>
        <w:pStyle w:val="Heading5"/>
      </w:pPr>
      <w:r>
        <w:t>Test Description</w:t>
      </w:r>
    </w:p>
    <w:p w:rsidR="002F1F94" w:rsidRPr="00517F2C" w:rsidRDefault="002F1F94" w:rsidP="002F1F94">
      <w:pPr>
        <w:pStyle w:val="Para"/>
      </w:pPr>
      <w:r w:rsidRPr="00F35001">
        <w:rPr>
          <w:rFonts w:ascii="Tahoma" w:hAnsi="Tahoma" w:cs="Tahoma"/>
        </w:rPr>
        <w:t>Check the option to enable/ disable traffic of HSU to the internet / network behind HBS</w:t>
      </w:r>
    </w:p>
    <w:p w:rsidR="002F1F94" w:rsidRDefault="002F1F94" w:rsidP="002F1F94">
      <w:pPr>
        <w:pStyle w:val="Heading5"/>
      </w:pPr>
      <w:r>
        <w:t>Required Test Equipment</w:t>
      </w:r>
    </w:p>
    <w:p w:rsidR="002F1F94" w:rsidRDefault="002F1F94" w:rsidP="002F1F94">
      <w:pPr>
        <w:pStyle w:val="Bul1"/>
      </w:pPr>
      <w:r w:rsidRPr="00F35001">
        <w:t>1 x HBS</w:t>
      </w:r>
    </w:p>
    <w:p w:rsidR="002F1F94" w:rsidRDefault="002F1F94" w:rsidP="002F1F94">
      <w:pPr>
        <w:pStyle w:val="Bul1"/>
      </w:pPr>
      <w:r w:rsidRPr="00F35001">
        <w:t>1 x HSU</w:t>
      </w:r>
    </w:p>
    <w:p w:rsidR="002F1F94" w:rsidRDefault="002F1F94" w:rsidP="002F1F94">
      <w:pPr>
        <w:pStyle w:val="Bul1"/>
      </w:pPr>
      <w:r w:rsidRPr="00F35001">
        <w:t xml:space="preserve">2 x </w:t>
      </w:r>
      <w:proofErr w:type="spellStart"/>
      <w:r w:rsidRPr="00F35001">
        <w:t>PoE</w:t>
      </w:r>
      <w:proofErr w:type="spellEnd"/>
    </w:p>
    <w:p w:rsidR="002F1F94" w:rsidRDefault="002F1F94" w:rsidP="002F1F94">
      <w:pPr>
        <w:pStyle w:val="Bul1"/>
      </w:pPr>
      <w:r w:rsidRPr="00F35001">
        <w:t>2 x PC</w:t>
      </w:r>
    </w:p>
    <w:p w:rsidR="002F1F94" w:rsidRPr="002E25D6" w:rsidRDefault="002F1F94" w:rsidP="002F1F94">
      <w:pPr>
        <w:pStyle w:val="Bul1"/>
      </w:pPr>
      <w:r w:rsidRPr="00F35001">
        <w:t xml:space="preserve">1x CD with latest </w:t>
      </w:r>
      <w:proofErr w:type="spellStart"/>
      <w:r>
        <w:t>Airmux</w:t>
      </w:r>
      <w:proofErr w:type="spellEnd"/>
      <w:r w:rsidRPr="00F35001">
        <w:t xml:space="preserve"> manager</w:t>
      </w:r>
    </w:p>
    <w:tbl>
      <w:tblPr>
        <w:tblW w:w="0" w:type="auto"/>
        <w:tblInd w:w="103" w:type="dxa"/>
        <w:tblLook w:val="04A0"/>
      </w:tblPr>
      <w:tblGrid>
        <w:gridCol w:w="828"/>
        <w:gridCol w:w="4321"/>
        <w:gridCol w:w="1666"/>
        <w:gridCol w:w="1113"/>
        <w:gridCol w:w="276"/>
        <w:gridCol w:w="1657"/>
      </w:tblGrid>
      <w:tr w:rsidR="002F1F94" w:rsidRPr="00F35001"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Actual Results</w:t>
            </w:r>
          </w:p>
        </w:tc>
        <w:tc>
          <w:tcPr>
            <w:tcW w:w="0" w:type="auto"/>
            <w:tcBorders>
              <w:top w:val="nil"/>
              <w:left w:val="nil"/>
              <w:bottom w:val="nil"/>
              <w:right w:val="nil"/>
            </w:tcBorders>
            <w:shd w:val="clear" w:color="000000" w:fill="FFFFFF"/>
            <w:hideMark/>
          </w:tcPr>
          <w:p w:rsidR="002F1F94" w:rsidRPr="00F35001" w:rsidRDefault="002F1F94" w:rsidP="009D45EE">
            <w:pPr>
              <w:pStyle w:val="TableHead"/>
              <w:rPr>
                <w:rFonts w:ascii="Palatino Linotype" w:hAnsi="Palatino Linotype" w:cs="Times New Roman"/>
              </w:rPr>
            </w:pPr>
            <w:r w:rsidRPr="00F35001">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F35001" w:rsidRDefault="002F1F94" w:rsidP="009D45EE">
            <w:pPr>
              <w:pStyle w:val="TableHead"/>
            </w:pPr>
            <w:r w:rsidRPr="00F35001">
              <w:t>Comments (or Problems)</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Connect PC1 as management PC that running the </w:t>
            </w:r>
            <w:proofErr w:type="spellStart"/>
            <w:r>
              <w:t>Airmux</w:t>
            </w:r>
            <w:proofErr w:type="spellEnd"/>
            <w:r w:rsidRPr="00F35001">
              <w:t xml:space="preserve"> manager to the HBS. Connect to HSU1 and configure a service from 1-8 time slots.</w:t>
            </w:r>
            <w:r w:rsidRPr="00F35001">
              <w:br/>
              <w:t>Make sure that the HSU is registered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HSU is register and have a service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Connect PC2 to the HSU. From PC2 Ping PC1 and verify that PC1 replay</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PC1 replay to ping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From PC1 </w:t>
            </w:r>
            <w:proofErr w:type="spellStart"/>
            <w:r>
              <w:t>Airmux</w:t>
            </w:r>
            <w:proofErr w:type="spellEnd"/>
            <w:r w:rsidRPr="00F35001">
              <w:t xml:space="preserve"> manager go to HSU connection menu table and disable the LAN option between HSU to the HBS.</w:t>
            </w:r>
            <w:r w:rsidRPr="00F35001">
              <w:br/>
              <w:t>From PC2 Ping PC1 and verify that PC1 don't replay to the ping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PC1 do not replay to ping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r w:rsidR="002F1F94" w:rsidRPr="00F35001"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 xml:space="preserve">From PC1 </w:t>
            </w:r>
            <w:proofErr w:type="spellStart"/>
            <w:r>
              <w:t>Airmux</w:t>
            </w:r>
            <w:proofErr w:type="spellEnd"/>
            <w:r w:rsidRPr="00F35001">
              <w:t xml:space="preserve"> manager go to HSU connection menu table and enable the LAN option between HSU to the HBS.</w:t>
            </w:r>
            <w:r w:rsidRPr="00F35001">
              <w:br/>
              <w:t>From PC2 Ping PC1 and verify that PC1 replay to the ping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pStyle w:val="TableText"/>
            </w:pPr>
            <w:r w:rsidRPr="00F35001">
              <w:t>PC1 replay to ping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F35001" w:rsidRDefault="002F1F94" w:rsidP="009D45EE">
            <w:pPr>
              <w:spacing w:after="0"/>
              <w:jc w:val="center"/>
              <w:rPr>
                <w:rFonts w:ascii="Tahoma" w:hAnsi="Tahoma" w:cs="Tahoma"/>
              </w:rPr>
            </w:pPr>
            <w:r w:rsidRPr="00F35001">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F35001" w:rsidRDefault="002F1F94" w:rsidP="009D45EE">
            <w:pPr>
              <w:spacing w:after="0"/>
              <w:rPr>
                <w:rFonts w:ascii="Palatino Linotype" w:hAnsi="Palatino Linotype" w:cs="Times New Roman"/>
              </w:rPr>
            </w:pPr>
            <w:r w:rsidRPr="00F35001">
              <w:rPr>
                <w:rFonts w:ascii="Palatino Linotype" w:hAnsi="Palatino Linotype" w:cs="Times New Roman"/>
              </w:rPr>
              <w:t> </w:t>
            </w:r>
          </w:p>
        </w:tc>
      </w:tr>
    </w:tbl>
    <w:p w:rsidR="002F1F94" w:rsidRDefault="002F1F94" w:rsidP="002F1F94">
      <w:pPr>
        <w:pStyle w:val="Heading2"/>
      </w:pPr>
      <w:bookmarkStart w:id="81" w:name="_Toc434227983"/>
      <w:r>
        <w:t>VLAN</w:t>
      </w:r>
      <w:bookmarkEnd w:id="81"/>
    </w:p>
    <w:p w:rsidR="002F1F94" w:rsidRDefault="002F1F94" w:rsidP="002F1F94">
      <w:pPr>
        <w:pStyle w:val="Heading5"/>
      </w:pPr>
      <w:r>
        <w:t>Test Description</w:t>
      </w:r>
    </w:p>
    <w:p w:rsidR="002F1F94" w:rsidRDefault="002F1F94" w:rsidP="002F1F94">
      <w:pPr>
        <w:pStyle w:val="Para"/>
        <w:keepNext/>
      </w:pPr>
      <w:r w:rsidRPr="003B6A04">
        <w:t xml:space="preserve">Check the </w:t>
      </w:r>
      <w:proofErr w:type="spellStart"/>
      <w:r w:rsidRPr="003B6A04">
        <w:t>Vlan</w:t>
      </w:r>
      <w:proofErr w:type="spellEnd"/>
      <w:r w:rsidRPr="003B6A04">
        <w:t xml:space="preserve"> functionality of RW5000 using the following operations</w:t>
      </w:r>
      <w:proofErr w:type="gramStart"/>
      <w:r w:rsidRPr="003B6A04">
        <w:t>:</w:t>
      </w:r>
      <w:proofErr w:type="gramEnd"/>
      <w:r w:rsidRPr="003B6A04">
        <w:br/>
        <w:t>Transparent / Tag on Ingress</w:t>
      </w:r>
      <w:r w:rsidRPr="003B6A04">
        <w:br/>
        <w:t xml:space="preserve">Transparent / </w:t>
      </w:r>
      <w:proofErr w:type="spellStart"/>
      <w:r w:rsidRPr="003B6A04">
        <w:t>Untag</w:t>
      </w:r>
      <w:proofErr w:type="spellEnd"/>
      <w:r w:rsidRPr="003B6A04">
        <w:t xml:space="preserve"> All / Filter on Egress</w:t>
      </w:r>
    </w:p>
    <w:p w:rsidR="002F1F94" w:rsidRPr="00F6739D" w:rsidRDefault="002F1F94" w:rsidP="002F1F94">
      <w:pPr>
        <w:pStyle w:val="Para"/>
        <w:rPr>
          <w:i/>
          <w:iCs/>
        </w:rPr>
      </w:pPr>
      <w:r w:rsidRPr="00F6739D">
        <w:rPr>
          <w:b/>
          <w:bCs/>
          <w:i/>
          <w:iCs/>
        </w:rPr>
        <w:t>Note</w:t>
      </w:r>
      <w:r w:rsidRPr="00F6739D">
        <w:rPr>
          <w:i/>
          <w:iCs/>
        </w:rPr>
        <w:t>: There are some Network Interface Cards (NIC) that strips the VLAN of the incoming packets that designated to their MAC and replay without VLAN (</w:t>
      </w:r>
      <w:proofErr w:type="spellStart"/>
      <w:r w:rsidRPr="00F6739D">
        <w:rPr>
          <w:i/>
          <w:iCs/>
        </w:rPr>
        <w:t>untagg</w:t>
      </w:r>
      <w:proofErr w:type="spellEnd"/>
      <w:r w:rsidRPr="00F6739D">
        <w:rPr>
          <w:i/>
          <w:iCs/>
        </w:rPr>
        <w:t>) instead of reject the packets. For such cases a Layer 2 switch should be connected between the PC on the unit</w:t>
      </w:r>
    </w:p>
    <w:p w:rsidR="002F1F94" w:rsidRDefault="002F1F94" w:rsidP="002F1F94">
      <w:pPr>
        <w:pStyle w:val="Heading5"/>
      </w:pPr>
      <w:r>
        <w:t>Required Test Equipment</w:t>
      </w:r>
    </w:p>
    <w:p w:rsidR="002F1F94" w:rsidRDefault="002F1F94" w:rsidP="002F1F94">
      <w:pPr>
        <w:pStyle w:val="Bul1"/>
      </w:pPr>
      <w:r w:rsidRPr="003B6A04">
        <w:t>1 x HBS</w:t>
      </w:r>
    </w:p>
    <w:p w:rsidR="002F1F94" w:rsidRDefault="002F1F94" w:rsidP="002F1F94">
      <w:pPr>
        <w:pStyle w:val="Bul1"/>
      </w:pPr>
      <w:r w:rsidRPr="003B6A04">
        <w:t>2 x HSU</w:t>
      </w:r>
    </w:p>
    <w:p w:rsidR="002F1F94" w:rsidRDefault="002F1F94" w:rsidP="002F1F94">
      <w:pPr>
        <w:pStyle w:val="Bul1"/>
      </w:pPr>
      <w:r w:rsidRPr="003B6A04">
        <w:t xml:space="preserve">3 x </w:t>
      </w:r>
      <w:proofErr w:type="spellStart"/>
      <w:r w:rsidRPr="003B6A04">
        <w:t>PoE</w:t>
      </w:r>
      <w:proofErr w:type="spellEnd"/>
    </w:p>
    <w:p w:rsidR="002F1F94" w:rsidRDefault="002F1F94" w:rsidP="002F1F94">
      <w:pPr>
        <w:pStyle w:val="Bul1"/>
      </w:pPr>
      <w:r w:rsidRPr="003B6A04">
        <w:t>3 x PC</w:t>
      </w:r>
    </w:p>
    <w:p w:rsidR="002F1F94" w:rsidRDefault="002F1F94" w:rsidP="002F1F94">
      <w:pPr>
        <w:pStyle w:val="Bul1"/>
      </w:pPr>
      <w:r w:rsidRPr="003B6A04">
        <w:t xml:space="preserve">1x CD with latest </w:t>
      </w:r>
      <w:proofErr w:type="spellStart"/>
      <w:r>
        <w:t>Airmux</w:t>
      </w:r>
      <w:proofErr w:type="spellEnd"/>
      <w:r>
        <w:t xml:space="preserve"> Manager</w:t>
      </w:r>
    </w:p>
    <w:p w:rsidR="002F1F94" w:rsidRPr="002E25D6" w:rsidRDefault="002F1F94" w:rsidP="002F1F94">
      <w:pPr>
        <w:pStyle w:val="Bul1"/>
      </w:pPr>
      <w:proofErr w:type="spellStart"/>
      <w:r w:rsidRPr="003B6A04">
        <w:t>Vlan</w:t>
      </w:r>
      <w:proofErr w:type="spellEnd"/>
      <w:r w:rsidRPr="003B6A04">
        <w:t xml:space="preserve"> Switch (e.g. Cisco)</w:t>
      </w:r>
    </w:p>
    <w:tbl>
      <w:tblPr>
        <w:tblW w:w="0" w:type="auto"/>
        <w:tblInd w:w="103" w:type="dxa"/>
        <w:tblLook w:val="04A0"/>
      </w:tblPr>
      <w:tblGrid>
        <w:gridCol w:w="765"/>
        <w:gridCol w:w="4711"/>
        <w:gridCol w:w="1599"/>
        <w:gridCol w:w="1028"/>
        <w:gridCol w:w="276"/>
        <w:gridCol w:w="1482"/>
      </w:tblGrid>
      <w:tr w:rsidR="002F1F94" w:rsidRPr="003B6A04"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3B6A04" w:rsidRDefault="002F1F94" w:rsidP="009D45EE">
            <w:pPr>
              <w:pStyle w:val="TableHead"/>
            </w:pPr>
            <w:r w:rsidRPr="003B6A04">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3B6A04" w:rsidRDefault="002F1F94" w:rsidP="009D45EE">
            <w:pPr>
              <w:pStyle w:val="TableHead"/>
            </w:pPr>
            <w:r w:rsidRPr="003B6A04">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3B6A04" w:rsidRDefault="002F1F94" w:rsidP="009D45EE">
            <w:pPr>
              <w:pStyle w:val="TableHead"/>
            </w:pPr>
            <w:r w:rsidRPr="003B6A04">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3B6A04" w:rsidRDefault="002F1F94" w:rsidP="009D45EE">
            <w:pPr>
              <w:pStyle w:val="TableHead"/>
            </w:pPr>
            <w:r w:rsidRPr="003B6A04">
              <w:t>Actual Results</w:t>
            </w:r>
          </w:p>
        </w:tc>
        <w:tc>
          <w:tcPr>
            <w:tcW w:w="0" w:type="auto"/>
            <w:tcBorders>
              <w:top w:val="nil"/>
              <w:left w:val="nil"/>
              <w:bottom w:val="nil"/>
              <w:right w:val="nil"/>
            </w:tcBorders>
            <w:shd w:val="clear" w:color="000000" w:fill="FFFFFF"/>
            <w:hideMark/>
          </w:tcPr>
          <w:p w:rsidR="002F1F94" w:rsidRPr="003B6A04" w:rsidRDefault="002F1F94" w:rsidP="009D45EE">
            <w:pPr>
              <w:pStyle w:val="TableHead"/>
              <w:rPr>
                <w:rFonts w:ascii="Palatino Linotype" w:hAnsi="Palatino Linotype" w:cs="Times New Roman"/>
              </w:rPr>
            </w:pPr>
            <w:r w:rsidRPr="003B6A04">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3B6A04" w:rsidRDefault="002F1F94" w:rsidP="009D45EE">
            <w:pPr>
              <w:pStyle w:val="TableHead"/>
            </w:pPr>
            <w:r w:rsidRPr="003B6A04">
              <w:t>Comments (or Problems)</w:t>
            </w:r>
          </w:p>
        </w:tc>
      </w:tr>
      <w:tr w:rsidR="002F1F94" w:rsidRPr="003B6A04"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Please see figure 1 (below) for setup connection.</w:t>
            </w:r>
            <w:r w:rsidRPr="003B6A04">
              <w:br/>
              <w:t xml:space="preserve">Configure </w:t>
            </w:r>
            <w:proofErr w:type="spellStart"/>
            <w:r w:rsidRPr="003B6A04">
              <w:t>Vlan</w:t>
            </w:r>
            <w:proofErr w:type="spellEnd"/>
            <w:r w:rsidRPr="003B6A04">
              <w:t xml:space="preserve"> Switches A and B as following</w:t>
            </w:r>
            <w:proofErr w:type="gramStart"/>
            <w:r w:rsidRPr="003B6A04">
              <w:t>:</w:t>
            </w:r>
            <w:proofErr w:type="gramEnd"/>
            <w:r w:rsidRPr="003B6A04">
              <w:br/>
              <w:t xml:space="preserve">Set Port 1 as Trunk; Set Port 2 as Access </w:t>
            </w:r>
            <w:proofErr w:type="spellStart"/>
            <w:r w:rsidRPr="003B6A04">
              <w:t>Vlan</w:t>
            </w:r>
            <w:proofErr w:type="spellEnd"/>
            <w:r w:rsidRPr="003B6A04">
              <w:t xml:space="preserve"> 3</w:t>
            </w:r>
            <w:r w:rsidRPr="003B6A04">
              <w:br/>
              <w:t xml:space="preserve">Connect PC2 as management PC that running the </w:t>
            </w:r>
            <w:proofErr w:type="spellStart"/>
            <w:r>
              <w:t>Airmux</w:t>
            </w:r>
            <w:proofErr w:type="spellEnd"/>
            <w:r w:rsidRPr="003B6A04">
              <w:t xml:space="preserve"> manager directly to the HBS and configure management </w:t>
            </w:r>
            <w:proofErr w:type="spellStart"/>
            <w:r w:rsidRPr="003B6A04">
              <w:t>vlan</w:t>
            </w:r>
            <w:proofErr w:type="spellEnd"/>
            <w:r w:rsidRPr="003B6A04">
              <w:t xml:space="preserve"> 3 on HBS. Connect </w:t>
            </w:r>
            <w:proofErr w:type="spellStart"/>
            <w:r w:rsidRPr="003B6A04">
              <w:t>Vlan</w:t>
            </w:r>
            <w:proofErr w:type="spellEnd"/>
            <w:r w:rsidRPr="003B6A04">
              <w:t xml:space="preserve"> Switch B between PC2 and HBS. Connect to HSU1 and configure 8 time slots service. Connect to HSU2 and configure 8 time slots service.</w:t>
            </w:r>
            <w:r w:rsidRPr="003B6A04">
              <w:br/>
              <w:t>Check that both HSU's are registered.</w:t>
            </w:r>
            <w:r w:rsidRPr="003B6A04">
              <w:br/>
              <w:t xml:space="preserve">From the  </w:t>
            </w:r>
            <w:proofErr w:type="spellStart"/>
            <w:r>
              <w:t>Airmux</w:t>
            </w:r>
            <w:proofErr w:type="spellEnd"/>
            <w:r w:rsidRPr="003B6A04">
              <w:t xml:space="preserve"> manager go to HSU connection menu table and enable the connection between HSU1 and HSU2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xml:space="preserve">HSU1 and HSU2 are registered and have a service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w:t>
            </w:r>
          </w:p>
        </w:tc>
        <w:tc>
          <w:tcPr>
            <w:tcW w:w="0" w:type="auto"/>
            <w:tcBorders>
              <w:top w:val="nil"/>
              <w:left w:val="nil"/>
              <w:bottom w:val="nil"/>
              <w:right w:val="nil"/>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r>
      <w:tr w:rsidR="002F1F94" w:rsidRPr="003B6A04"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xml:space="preserve">From PC2 </w:t>
            </w:r>
            <w:proofErr w:type="spellStart"/>
            <w:r>
              <w:t>Airmux</w:t>
            </w:r>
            <w:proofErr w:type="spellEnd"/>
            <w:r w:rsidRPr="003B6A04">
              <w:t xml:space="preserve"> </w:t>
            </w:r>
            <w:proofErr w:type="gramStart"/>
            <w:r w:rsidRPr="003B6A04">
              <w:t>manager go</w:t>
            </w:r>
            <w:proofErr w:type="gramEnd"/>
            <w:r w:rsidRPr="003B6A04">
              <w:t xml:space="preserve"> to HSU1 </w:t>
            </w:r>
            <w:proofErr w:type="spellStart"/>
            <w:r w:rsidRPr="003B6A04">
              <w:t>Vlan</w:t>
            </w:r>
            <w:proofErr w:type="spellEnd"/>
            <w:r w:rsidRPr="003B6A04">
              <w:t xml:space="preserve"> configuration.</w:t>
            </w:r>
            <w:r w:rsidRPr="003B6A04">
              <w:br/>
              <w:t xml:space="preserve">Set HSU1 </w:t>
            </w:r>
            <w:proofErr w:type="spellStart"/>
            <w:r w:rsidRPr="003B6A04">
              <w:t>Vlan</w:t>
            </w:r>
            <w:proofErr w:type="spellEnd"/>
            <w:r w:rsidRPr="003B6A04">
              <w:t xml:space="preserve"> Mode to "Disabled".</w:t>
            </w:r>
            <w:r w:rsidRPr="003B6A04">
              <w:br/>
              <w:t xml:space="preserve">From PC2 </w:t>
            </w:r>
            <w:proofErr w:type="spellStart"/>
            <w:r>
              <w:t>Airmux</w:t>
            </w:r>
            <w:proofErr w:type="spellEnd"/>
            <w:r w:rsidRPr="003B6A04">
              <w:t xml:space="preserve"> </w:t>
            </w:r>
            <w:proofErr w:type="gramStart"/>
            <w:r w:rsidRPr="003B6A04">
              <w:t>manager go</w:t>
            </w:r>
            <w:proofErr w:type="gramEnd"/>
            <w:r w:rsidRPr="003B6A04">
              <w:t xml:space="preserve"> to HSU2 </w:t>
            </w:r>
            <w:proofErr w:type="spellStart"/>
            <w:r w:rsidRPr="003B6A04">
              <w:t>Vlan</w:t>
            </w:r>
            <w:proofErr w:type="spellEnd"/>
            <w:r w:rsidRPr="003B6A04">
              <w:t xml:space="preserve"> configuration.</w:t>
            </w:r>
            <w:r w:rsidRPr="003B6A04">
              <w:br/>
              <w:t xml:space="preserve">Set HSU2 </w:t>
            </w:r>
            <w:proofErr w:type="spellStart"/>
            <w:r w:rsidRPr="003B6A04">
              <w:t>Vlan</w:t>
            </w:r>
            <w:proofErr w:type="spellEnd"/>
            <w:r w:rsidRPr="003B6A04">
              <w:t xml:space="preserve"> Mode to "Tag". </w:t>
            </w:r>
            <w:r w:rsidRPr="003B6A04">
              <w:br/>
              <w:t>Set HSU2 Ingress mode to Tag VLAN ID 3, VLAN Priority 7</w:t>
            </w:r>
            <w:r w:rsidRPr="003B6A04">
              <w:br/>
              <w:t>Set HSU2 Egress mode to "</w:t>
            </w:r>
            <w:proofErr w:type="spellStart"/>
            <w:r w:rsidRPr="003B6A04">
              <w:t>Untag</w:t>
            </w:r>
            <w:proofErr w:type="spellEnd"/>
            <w:r w:rsidRPr="003B6A04">
              <w:t xml:space="preserve"> All"</w:t>
            </w:r>
            <w:r w:rsidRPr="003B6A04">
              <w:br/>
              <w:t>Perform ping from PC1 to PC3</w:t>
            </w:r>
            <w:r w:rsidRPr="003B6A04">
              <w:br/>
              <w:t>Perform ping from PC2 to PC1</w:t>
            </w:r>
            <w:r w:rsidRPr="003B6A04">
              <w:br/>
              <w:t>Perform ping from PC2 to PC3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Ping between PC1 and PC3 pass</w:t>
            </w:r>
            <w:r w:rsidRPr="003B6A04">
              <w:br/>
              <w:t>Ping between PC2 and PC1 pass</w:t>
            </w:r>
            <w:r w:rsidRPr="003B6A04">
              <w:br/>
              <w:t>Ping between PC2 and PC3 pass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w:t>
            </w:r>
          </w:p>
        </w:tc>
        <w:tc>
          <w:tcPr>
            <w:tcW w:w="0" w:type="auto"/>
            <w:tcBorders>
              <w:top w:val="nil"/>
              <w:left w:val="nil"/>
              <w:bottom w:val="nil"/>
              <w:right w:val="nil"/>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r>
      <w:tr w:rsidR="002F1F94" w:rsidRPr="003B6A04"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xml:space="preserve">From PC2 </w:t>
            </w:r>
            <w:proofErr w:type="spellStart"/>
            <w:r>
              <w:t>Airmux</w:t>
            </w:r>
            <w:proofErr w:type="spellEnd"/>
            <w:r w:rsidRPr="003B6A04">
              <w:t xml:space="preserve"> </w:t>
            </w:r>
            <w:proofErr w:type="gramStart"/>
            <w:r w:rsidRPr="003B6A04">
              <w:t>manager go</w:t>
            </w:r>
            <w:proofErr w:type="gramEnd"/>
            <w:r w:rsidRPr="003B6A04">
              <w:t xml:space="preserve"> to HSU2 </w:t>
            </w:r>
            <w:proofErr w:type="spellStart"/>
            <w:r w:rsidRPr="003B6A04">
              <w:t>Vlan</w:t>
            </w:r>
            <w:proofErr w:type="spellEnd"/>
            <w:r w:rsidRPr="003B6A04">
              <w:t xml:space="preserve"> configuration.</w:t>
            </w:r>
            <w:r w:rsidRPr="003B6A04">
              <w:br/>
              <w:t>Set HSU2 Ingress Mode to "Transparent".</w:t>
            </w:r>
            <w:r w:rsidRPr="003B6A04">
              <w:br/>
              <w:t>Perform ping from PC1 to PC3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Ping between PC1 and PC3 fail</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w:t>
            </w:r>
          </w:p>
        </w:tc>
        <w:tc>
          <w:tcPr>
            <w:tcW w:w="0" w:type="auto"/>
            <w:tcBorders>
              <w:top w:val="nil"/>
              <w:left w:val="nil"/>
              <w:bottom w:val="nil"/>
              <w:right w:val="nil"/>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r>
      <w:tr w:rsidR="002F1F94" w:rsidRPr="003B6A04"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xml:space="preserve">From PC2 </w:t>
            </w:r>
            <w:proofErr w:type="spellStart"/>
            <w:r>
              <w:t>Airmux</w:t>
            </w:r>
            <w:proofErr w:type="spellEnd"/>
            <w:r w:rsidRPr="003B6A04">
              <w:t xml:space="preserve"> </w:t>
            </w:r>
            <w:proofErr w:type="gramStart"/>
            <w:r w:rsidRPr="003B6A04">
              <w:t>manager go</w:t>
            </w:r>
            <w:proofErr w:type="gramEnd"/>
            <w:r w:rsidRPr="003B6A04">
              <w:t xml:space="preserve"> to HSU2 </w:t>
            </w:r>
            <w:proofErr w:type="spellStart"/>
            <w:r w:rsidRPr="003B6A04">
              <w:t>Vlan</w:t>
            </w:r>
            <w:proofErr w:type="spellEnd"/>
            <w:r w:rsidRPr="003B6A04">
              <w:t xml:space="preserve"> configuration.</w:t>
            </w:r>
            <w:r w:rsidRPr="003B6A04">
              <w:br/>
              <w:t>Set HSU2 Ingress mode to Tag VLAN ID 3, VLAN Priority 7</w:t>
            </w:r>
            <w:r w:rsidRPr="003B6A04">
              <w:br/>
              <w:t>Set HSU2 Egress mode to "</w:t>
            </w:r>
            <w:proofErr w:type="spellStart"/>
            <w:r w:rsidRPr="003B6A04">
              <w:t>Untag</w:t>
            </w:r>
            <w:proofErr w:type="spellEnd"/>
            <w:r w:rsidRPr="003B6A04">
              <w:t xml:space="preserve"> All"</w:t>
            </w:r>
            <w:r w:rsidRPr="003B6A04">
              <w:br/>
              <w:t>Perform ping from PC1 to PC3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Ping between PC1 and PC3 pass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w:t>
            </w:r>
          </w:p>
        </w:tc>
        <w:tc>
          <w:tcPr>
            <w:tcW w:w="0" w:type="auto"/>
            <w:tcBorders>
              <w:top w:val="nil"/>
              <w:left w:val="nil"/>
              <w:bottom w:val="nil"/>
              <w:right w:val="nil"/>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r>
      <w:tr w:rsidR="002F1F94" w:rsidRPr="003B6A04"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xml:space="preserve">From PC2 </w:t>
            </w:r>
            <w:proofErr w:type="spellStart"/>
            <w:r>
              <w:t>Airmux</w:t>
            </w:r>
            <w:proofErr w:type="spellEnd"/>
            <w:r w:rsidRPr="003B6A04">
              <w:t xml:space="preserve"> </w:t>
            </w:r>
            <w:proofErr w:type="gramStart"/>
            <w:r w:rsidRPr="003B6A04">
              <w:t>manager go</w:t>
            </w:r>
            <w:proofErr w:type="gramEnd"/>
            <w:r w:rsidRPr="003B6A04">
              <w:t xml:space="preserve"> to HSU1 </w:t>
            </w:r>
            <w:proofErr w:type="spellStart"/>
            <w:r w:rsidRPr="003B6A04">
              <w:t>Vlan</w:t>
            </w:r>
            <w:proofErr w:type="spellEnd"/>
            <w:r w:rsidRPr="003B6A04">
              <w:t xml:space="preserve"> configuration.</w:t>
            </w:r>
            <w:r w:rsidRPr="003B6A04">
              <w:br/>
              <w:t xml:space="preserve">Set HSU1 </w:t>
            </w:r>
            <w:proofErr w:type="spellStart"/>
            <w:r w:rsidRPr="003B6A04">
              <w:t>Vlan</w:t>
            </w:r>
            <w:proofErr w:type="spellEnd"/>
            <w:r w:rsidRPr="003B6A04">
              <w:t xml:space="preserve"> Mode to "Tag".</w:t>
            </w:r>
            <w:r w:rsidRPr="003B6A04">
              <w:br/>
              <w:t>Set HSU1 Ingress mode to "Transparent"</w:t>
            </w:r>
            <w:r w:rsidRPr="003B6A04">
              <w:br/>
              <w:t xml:space="preserve">Set HSU1 Egress mode to "Filter" Allowed </w:t>
            </w:r>
            <w:proofErr w:type="spellStart"/>
            <w:r w:rsidRPr="003B6A04">
              <w:t>Vlan</w:t>
            </w:r>
            <w:proofErr w:type="spellEnd"/>
            <w:r w:rsidRPr="003B6A04">
              <w:t xml:space="preserve"> ID 3</w:t>
            </w:r>
            <w:r w:rsidRPr="003B6A04">
              <w:br/>
              <w:t>Perform ping from PC1 to PC3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Ping between PC1 and PC3 pass</w:t>
            </w:r>
          </w:p>
        </w:tc>
        <w:tc>
          <w:tcPr>
            <w:tcW w:w="0" w:type="auto"/>
            <w:tcBorders>
              <w:top w:val="nil"/>
              <w:left w:val="nil"/>
              <w:bottom w:val="single" w:sz="4" w:space="0" w:color="auto"/>
              <w:right w:val="single" w:sz="4" w:space="0" w:color="auto"/>
            </w:tcBorders>
            <w:shd w:val="clear" w:color="000000" w:fill="FFFFFF"/>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r>
      <w:tr w:rsidR="002F1F94" w:rsidRPr="003B6A04"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6</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xml:space="preserve">Change HSU1 Egress Mode to Allowed </w:t>
            </w:r>
            <w:proofErr w:type="spellStart"/>
            <w:r w:rsidRPr="003B6A04">
              <w:t>Vlan</w:t>
            </w:r>
            <w:proofErr w:type="spellEnd"/>
            <w:r w:rsidRPr="003B6A04">
              <w:t xml:space="preserve"> ID 40</w:t>
            </w:r>
            <w:r w:rsidRPr="003B6A04">
              <w:br/>
              <w:t>Perform ping from PC1 to PC3</w:t>
            </w:r>
          </w:p>
        </w:tc>
        <w:tc>
          <w:tcPr>
            <w:tcW w:w="0" w:type="auto"/>
            <w:tcBorders>
              <w:top w:val="nil"/>
              <w:left w:val="nil"/>
              <w:bottom w:val="single" w:sz="4" w:space="0" w:color="auto"/>
              <w:right w:val="single" w:sz="4" w:space="0" w:color="auto"/>
            </w:tcBorders>
            <w:shd w:val="clear" w:color="000000" w:fill="FFFFFF"/>
            <w:vAlign w:val="bottom"/>
            <w:hideMark/>
          </w:tcPr>
          <w:p w:rsidR="002F1F94" w:rsidRPr="003B6A04" w:rsidRDefault="002F1F94" w:rsidP="009D45EE">
            <w:pPr>
              <w:pStyle w:val="TableText"/>
            </w:pPr>
            <w:r w:rsidRPr="003B6A04">
              <w:t>Ping between PC1 and PC3 fail</w:t>
            </w:r>
          </w:p>
        </w:tc>
        <w:tc>
          <w:tcPr>
            <w:tcW w:w="0" w:type="auto"/>
            <w:tcBorders>
              <w:top w:val="nil"/>
              <w:left w:val="nil"/>
              <w:bottom w:val="single" w:sz="4" w:space="0" w:color="auto"/>
              <w:right w:val="single" w:sz="4" w:space="0" w:color="auto"/>
            </w:tcBorders>
            <w:shd w:val="clear" w:color="000000" w:fill="FFFFFF"/>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r>
      <w:tr w:rsidR="002F1F94" w:rsidRPr="003B6A04"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7</w:t>
            </w:r>
          </w:p>
        </w:tc>
        <w:tc>
          <w:tcPr>
            <w:tcW w:w="0" w:type="auto"/>
            <w:tcBorders>
              <w:top w:val="nil"/>
              <w:left w:val="nil"/>
              <w:bottom w:val="single" w:sz="4" w:space="0" w:color="auto"/>
              <w:right w:val="single" w:sz="4" w:space="0" w:color="auto"/>
            </w:tcBorders>
            <w:shd w:val="clear" w:color="000000" w:fill="FFFFFF"/>
            <w:vAlign w:val="center"/>
            <w:hideMark/>
          </w:tcPr>
          <w:p w:rsidR="002F1F94" w:rsidRPr="003B6A04" w:rsidRDefault="002F1F94" w:rsidP="009D45EE">
            <w:pPr>
              <w:pStyle w:val="TableText"/>
            </w:pPr>
            <w:r w:rsidRPr="003B6A04">
              <w:t xml:space="preserve">Change HSU1 back to Egress Mode to Allowed </w:t>
            </w:r>
            <w:proofErr w:type="spellStart"/>
            <w:r w:rsidRPr="003B6A04">
              <w:t>Vlan</w:t>
            </w:r>
            <w:proofErr w:type="spellEnd"/>
            <w:r w:rsidRPr="003B6A04">
              <w:t xml:space="preserve"> ID 3</w:t>
            </w:r>
            <w:r w:rsidRPr="003B6A04">
              <w:br/>
              <w:t>Perform ping from PC1 to PC3</w:t>
            </w:r>
          </w:p>
        </w:tc>
        <w:tc>
          <w:tcPr>
            <w:tcW w:w="0" w:type="auto"/>
            <w:tcBorders>
              <w:top w:val="nil"/>
              <w:left w:val="nil"/>
              <w:bottom w:val="single" w:sz="4" w:space="0" w:color="auto"/>
              <w:right w:val="single" w:sz="4" w:space="0" w:color="auto"/>
            </w:tcBorders>
            <w:shd w:val="clear" w:color="000000" w:fill="FFFFFF"/>
            <w:hideMark/>
          </w:tcPr>
          <w:p w:rsidR="002F1F94" w:rsidRPr="003B6A04" w:rsidRDefault="002F1F94" w:rsidP="009D45EE">
            <w:pPr>
              <w:pStyle w:val="TableText"/>
            </w:pPr>
            <w:r w:rsidRPr="003B6A04">
              <w:t>Ping between PC1 and PC3 pass</w:t>
            </w:r>
          </w:p>
        </w:tc>
        <w:tc>
          <w:tcPr>
            <w:tcW w:w="0" w:type="auto"/>
            <w:tcBorders>
              <w:top w:val="nil"/>
              <w:left w:val="nil"/>
              <w:bottom w:val="single" w:sz="4" w:space="0" w:color="auto"/>
              <w:right w:val="single" w:sz="4" w:space="0" w:color="auto"/>
            </w:tcBorders>
            <w:shd w:val="clear" w:color="000000" w:fill="FFFFFF"/>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3B6A04" w:rsidRDefault="002F1F94" w:rsidP="009D45EE">
            <w:pPr>
              <w:pStyle w:val="TableText"/>
              <w:rPr>
                <w:rFonts w:ascii="Palatino Linotype" w:hAnsi="Palatino Linotype" w:cs="Times New Roman"/>
              </w:rPr>
            </w:pPr>
            <w:r w:rsidRPr="003B6A04">
              <w:rPr>
                <w:rFonts w:ascii="Palatino Linotype" w:hAnsi="Palatino Linotype" w:cs="Times New Roman"/>
              </w:rPr>
              <w:t> </w:t>
            </w:r>
          </w:p>
        </w:tc>
      </w:tr>
    </w:tbl>
    <w:p w:rsidR="002F1F94" w:rsidRPr="003B6A04" w:rsidRDefault="002F1F94" w:rsidP="002F1F94">
      <w:pPr>
        <w:pStyle w:val="Para"/>
      </w:pPr>
      <w:r w:rsidRPr="00B52B26">
        <w:rPr>
          <w:noProof/>
        </w:rPr>
        <w:drawing>
          <wp:inline distT="0" distB="0" distL="0" distR="0">
            <wp:extent cx="6189980" cy="260868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6189980" cy="2608688"/>
                    </a:xfrm>
                    <a:prstGeom prst="rect">
                      <a:avLst/>
                    </a:prstGeom>
                    <a:noFill/>
                    <a:ln w="9525">
                      <a:noFill/>
                      <a:miter lim="800000"/>
                      <a:headEnd/>
                      <a:tailEnd/>
                    </a:ln>
                  </pic:spPr>
                </pic:pic>
              </a:graphicData>
            </a:graphic>
          </wp:inline>
        </w:drawing>
      </w:r>
    </w:p>
    <w:p w:rsidR="002F1F94" w:rsidRPr="00F35001" w:rsidRDefault="002F1F94" w:rsidP="002F1F94">
      <w:pPr>
        <w:pStyle w:val="Para"/>
      </w:pPr>
    </w:p>
    <w:p w:rsidR="002F1F94" w:rsidRDefault="002F1F94" w:rsidP="002F1F94">
      <w:pPr>
        <w:pStyle w:val="Heading2"/>
      </w:pPr>
      <w:bookmarkStart w:id="82" w:name="_Toc434227984"/>
      <w:r>
        <w:t>Provider (</w:t>
      </w:r>
      <w:proofErr w:type="spellStart"/>
      <w:r>
        <w:t>QinQ</w:t>
      </w:r>
      <w:proofErr w:type="spellEnd"/>
      <w:r>
        <w:t>)</w:t>
      </w:r>
      <w:bookmarkEnd w:id="82"/>
    </w:p>
    <w:p w:rsidR="002F1F94" w:rsidRDefault="002F1F94" w:rsidP="002F1F94">
      <w:pPr>
        <w:pStyle w:val="Heading5"/>
      </w:pPr>
      <w:r>
        <w:t>Test Description</w:t>
      </w:r>
    </w:p>
    <w:p w:rsidR="002F1F94" w:rsidRPr="00BE07A3" w:rsidRDefault="002F1F94" w:rsidP="002F1F94">
      <w:pPr>
        <w:pStyle w:val="Para"/>
      </w:pPr>
      <w:r w:rsidRPr="00DE3F66">
        <w:t xml:space="preserve">Check the </w:t>
      </w:r>
      <w:proofErr w:type="spellStart"/>
      <w:r w:rsidRPr="00DE3F66">
        <w:t>QinQ</w:t>
      </w:r>
      <w:proofErr w:type="spellEnd"/>
      <w:r w:rsidRPr="00DE3F66">
        <w:t xml:space="preserve"> functionality of the </w:t>
      </w:r>
      <w:r>
        <w:t>Airmux-5000</w:t>
      </w:r>
      <w:r w:rsidRPr="00DE3F66">
        <w:t xml:space="preserve"> system</w:t>
      </w:r>
    </w:p>
    <w:p w:rsidR="002F1F94" w:rsidRDefault="002F1F94" w:rsidP="002F1F94">
      <w:pPr>
        <w:pStyle w:val="Heading5"/>
      </w:pPr>
      <w:r>
        <w:t>Required Test Equipment</w:t>
      </w:r>
    </w:p>
    <w:p w:rsidR="002F1F94" w:rsidRDefault="002F1F94" w:rsidP="002F1F94">
      <w:pPr>
        <w:pStyle w:val="Bul1"/>
      </w:pPr>
      <w:r w:rsidRPr="00DE3F66">
        <w:t>1 x HBS</w:t>
      </w:r>
    </w:p>
    <w:p w:rsidR="002F1F94" w:rsidRDefault="002F1F94" w:rsidP="002F1F94">
      <w:pPr>
        <w:pStyle w:val="Bul1"/>
      </w:pPr>
      <w:r w:rsidRPr="00DE3F66">
        <w:t>1 x HSU</w:t>
      </w:r>
    </w:p>
    <w:p w:rsidR="002F1F94" w:rsidRDefault="002F1F94" w:rsidP="002F1F94">
      <w:pPr>
        <w:pStyle w:val="Bul1"/>
      </w:pPr>
      <w:r w:rsidRPr="00DE3F66">
        <w:t xml:space="preserve">2 x </w:t>
      </w:r>
      <w:proofErr w:type="spellStart"/>
      <w:r w:rsidRPr="00DE3F66">
        <w:t>PoE</w:t>
      </w:r>
      <w:proofErr w:type="spellEnd"/>
    </w:p>
    <w:p w:rsidR="002F1F94" w:rsidRDefault="002F1F94" w:rsidP="002F1F94">
      <w:pPr>
        <w:pStyle w:val="Bul1"/>
      </w:pPr>
      <w:r w:rsidRPr="00DE3F66">
        <w:t>2 x PC</w:t>
      </w:r>
    </w:p>
    <w:p w:rsidR="002F1F94" w:rsidRDefault="002F1F94" w:rsidP="002F1F94">
      <w:pPr>
        <w:pStyle w:val="Bul1"/>
      </w:pPr>
      <w:r w:rsidRPr="00DE3F66">
        <w:t xml:space="preserve">1x CD with latest </w:t>
      </w:r>
      <w:proofErr w:type="spellStart"/>
      <w:r>
        <w:t>Airmux</w:t>
      </w:r>
      <w:proofErr w:type="spellEnd"/>
      <w:r>
        <w:t xml:space="preserve"> manager</w:t>
      </w:r>
    </w:p>
    <w:p w:rsidR="002F1F94" w:rsidRPr="002E25D6" w:rsidRDefault="002F1F94" w:rsidP="002F1F94">
      <w:pPr>
        <w:pStyle w:val="Bul1"/>
      </w:pPr>
      <w:r w:rsidRPr="00DE3F66">
        <w:t>Packet Generator/Analyzer (2 ports)</w:t>
      </w:r>
    </w:p>
    <w:tbl>
      <w:tblPr>
        <w:tblW w:w="0" w:type="auto"/>
        <w:tblInd w:w="103" w:type="dxa"/>
        <w:tblLook w:val="04A0"/>
      </w:tblPr>
      <w:tblGrid>
        <w:gridCol w:w="774"/>
        <w:gridCol w:w="3713"/>
        <w:gridCol w:w="2556"/>
        <w:gridCol w:w="1038"/>
        <w:gridCol w:w="276"/>
        <w:gridCol w:w="1504"/>
      </w:tblGrid>
      <w:tr w:rsidR="002F1F94" w:rsidRPr="00DE3F66"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Actual Results</w:t>
            </w:r>
          </w:p>
        </w:tc>
        <w:tc>
          <w:tcPr>
            <w:tcW w:w="0" w:type="auto"/>
            <w:tcBorders>
              <w:top w:val="nil"/>
              <w:left w:val="nil"/>
              <w:bottom w:val="nil"/>
              <w:right w:val="nil"/>
            </w:tcBorders>
            <w:shd w:val="clear" w:color="000000" w:fill="FFFFFF"/>
            <w:hideMark/>
          </w:tcPr>
          <w:p w:rsidR="002F1F94" w:rsidRPr="00DE3F66" w:rsidRDefault="002F1F94" w:rsidP="009D45EE">
            <w:pPr>
              <w:pStyle w:val="TableHead"/>
              <w:rPr>
                <w:rFonts w:ascii="Palatino Linotype" w:hAnsi="Palatino Linotype" w:cs="Times New Roman"/>
              </w:rPr>
            </w:pPr>
            <w:r w:rsidRPr="00DE3F66">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Comments (or Problems)</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Please see figure below for setup connection.</w:t>
            </w:r>
            <w:r w:rsidRPr="00DE3F66">
              <w:br/>
            </w:r>
            <w:r w:rsidRPr="00DE3F66">
              <w:br/>
              <w:t>Pre-configuration</w:t>
            </w:r>
            <w:proofErr w:type="gramStart"/>
            <w:r w:rsidRPr="00DE3F66">
              <w:t>:</w:t>
            </w:r>
            <w:proofErr w:type="gramEnd"/>
            <w:r w:rsidRPr="00DE3F66">
              <w:br/>
              <w:t xml:space="preserve">Connect PC as management PC that running the </w:t>
            </w:r>
            <w:proofErr w:type="spellStart"/>
            <w:r>
              <w:t>Airmux</w:t>
            </w:r>
            <w:proofErr w:type="spellEnd"/>
            <w:r w:rsidRPr="00DE3F66">
              <w:t xml:space="preserve"> manager to the HBS. Connect to HSU1 and configure 5 time slots service. Connect to HSU2 and configure 5 time slots service.</w:t>
            </w:r>
            <w:r w:rsidRPr="00DE3F66">
              <w:br/>
              <w:t>Check that both HSU's are registered.</w:t>
            </w:r>
            <w:r w:rsidRPr="00DE3F66">
              <w:br/>
              <w:t xml:space="preserve">From </w:t>
            </w:r>
            <w:proofErr w:type="gramStart"/>
            <w:r w:rsidRPr="00DE3F66">
              <w:t xml:space="preserve">the  </w:t>
            </w:r>
            <w:proofErr w:type="spellStart"/>
            <w:r>
              <w:t>Airmux</w:t>
            </w:r>
            <w:proofErr w:type="spellEnd"/>
            <w:proofErr w:type="gramEnd"/>
            <w:r w:rsidRPr="00DE3F66">
              <w:t xml:space="preserve"> manager go to HSU connection menu table: Disable the connection between HSU1 and HSU2</w:t>
            </w:r>
            <w:r w:rsidRPr="00DE3F66">
              <w:br/>
              <w:t>Enable the connection between HSU2 and Management</w:t>
            </w:r>
            <w:r w:rsidRPr="00DE3F66">
              <w:br/>
            </w:r>
            <w:r w:rsidRPr="00DE3F66">
              <w:br/>
              <w:t>Disconnect the PC from HBS and connect it to HSU2.</w:t>
            </w:r>
            <w:r w:rsidRPr="00DE3F66">
              <w:br/>
              <w:t>Connect Packet Generator port 1 to HBS.</w:t>
            </w:r>
            <w:r w:rsidRPr="00DE3F66">
              <w:br/>
              <w:t xml:space="preserve">Connect Packet Generator port 2 </w:t>
            </w:r>
            <w:r>
              <w:t>to HSU1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HSU1 and HSU2 are registered and have a service.</w:t>
            </w:r>
            <w:r w:rsidRPr="00DE3F66">
              <w:br/>
              <w:t xml:space="preserve">Management is working from PC connected to HSU2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xml:space="preserve">From PC </w:t>
            </w:r>
            <w:proofErr w:type="spellStart"/>
            <w:r>
              <w:t>Airmux</w:t>
            </w:r>
            <w:proofErr w:type="spellEnd"/>
            <w:r w:rsidRPr="00DE3F66">
              <w:t xml:space="preserve"> </w:t>
            </w:r>
            <w:proofErr w:type="gramStart"/>
            <w:r w:rsidRPr="00DE3F66">
              <w:t>manager go</w:t>
            </w:r>
            <w:proofErr w:type="gramEnd"/>
            <w:r w:rsidRPr="00DE3F66">
              <w:t xml:space="preserve"> to HSU1 Ethernet-&gt;VLAN configuration.</w:t>
            </w:r>
            <w:r w:rsidRPr="00DE3F66">
              <w:br/>
              <w:t>SetHSU1 VLAN Mode to "Provider".</w:t>
            </w:r>
            <w:r w:rsidRPr="00DE3F66">
              <w:br/>
              <w:t>Set Provider ID = 2, priority = 6</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Packet generator port 1 configuration:</w:t>
            </w:r>
            <w:r w:rsidRPr="00DE3F66">
              <w:br/>
              <w:t>Stream 1: Untagged</w:t>
            </w:r>
            <w:r w:rsidRPr="00DE3F66">
              <w:br/>
              <w:t xml:space="preserve">Stream 2: 802.1Q with </w:t>
            </w:r>
            <w:proofErr w:type="spellStart"/>
            <w:r w:rsidRPr="00DE3F66">
              <w:t>Vlan</w:t>
            </w:r>
            <w:proofErr w:type="spellEnd"/>
            <w:r w:rsidRPr="00DE3F66">
              <w:t xml:space="preserve"> ID 3 and Eth type 8100 </w:t>
            </w:r>
            <w:r w:rsidRPr="00DE3F66">
              <w:br/>
              <w:t xml:space="preserve">Stream 3: </w:t>
            </w:r>
            <w:proofErr w:type="spellStart"/>
            <w:r w:rsidRPr="00DE3F66">
              <w:t>QinQ</w:t>
            </w:r>
            <w:proofErr w:type="spellEnd"/>
            <w:r w:rsidRPr="00DE3F66">
              <w:t xml:space="preserve"> with Provider ID 2 and Eth type 9100 (Outer tag); </w:t>
            </w:r>
            <w:proofErr w:type="spellStart"/>
            <w:r w:rsidRPr="00DE3F66">
              <w:t>Vlan</w:t>
            </w:r>
            <w:proofErr w:type="spellEnd"/>
            <w:r w:rsidRPr="00DE3F66">
              <w:t xml:space="preserve"> ID 4 and Eth type 8100 (Inner tag)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Packet generator port 2 configuration:</w:t>
            </w:r>
            <w:r w:rsidRPr="00DE3F66">
              <w:br/>
              <w:t>Stream 1: Untagged</w:t>
            </w:r>
            <w:r w:rsidRPr="00DE3F66">
              <w:br/>
              <w:t xml:space="preserve">Stream 2: 802.1Q with </w:t>
            </w:r>
            <w:proofErr w:type="spellStart"/>
            <w:r w:rsidRPr="00DE3F66">
              <w:t>Vlan</w:t>
            </w:r>
            <w:proofErr w:type="spellEnd"/>
            <w:r w:rsidRPr="00DE3F66">
              <w:t xml:space="preserve"> ID 3 and Eth type 8100 </w:t>
            </w:r>
          </w:p>
        </w:tc>
        <w:tc>
          <w:tcPr>
            <w:tcW w:w="0" w:type="auto"/>
            <w:tcBorders>
              <w:top w:val="nil"/>
              <w:left w:val="nil"/>
              <w:bottom w:val="single" w:sz="4" w:space="0" w:color="auto"/>
              <w:right w:val="single" w:sz="4" w:space="0" w:color="auto"/>
            </w:tcBorders>
            <w:shd w:val="clear" w:color="000000" w:fill="FFFFFF"/>
            <w:vAlign w:val="bottom"/>
            <w:hideMark/>
          </w:tcPr>
          <w:p w:rsidR="002F1F94" w:rsidRPr="00DE3F66" w:rsidRDefault="002F1F94" w:rsidP="009D45EE">
            <w:pPr>
              <w:pStyle w:val="TableText"/>
            </w:pP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rPr>
                <w:rFonts w:ascii="Palatino Linotype" w:hAnsi="Palatino Linotype" w:cs="Times New Roman"/>
              </w:rPr>
            </w:pPr>
            <w:r w:rsidRPr="00DE3F66">
              <w:rPr>
                <w:rFonts w:ascii="Palatino Linotype" w:hAnsi="Palatino Linotype" w:cs="Times New Roman"/>
              </w:rPr>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Run traffic on both packet generator ports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Check on packet generator port 2 receive (HSU):</w:t>
            </w:r>
            <w:r w:rsidRPr="00DE3F66">
              <w:br/>
              <w:t>1) Stream 1 is received untagged (no modification)</w:t>
            </w:r>
            <w:r w:rsidRPr="00DE3F66">
              <w:br/>
              <w:t xml:space="preserve">2) Stream 2 is received 802.1Q with </w:t>
            </w:r>
            <w:proofErr w:type="spellStart"/>
            <w:r w:rsidRPr="00DE3F66">
              <w:t>Vlan</w:t>
            </w:r>
            <w:proofErr w:type="spellEnd"/>
            <w:r w:rsidRPr="00DE3F66">
              <w:t xml:space="preserve"> ID 3 and Eth type 8100 (no modification)</w:t>
            </w:r>
            <w:r w:rsidRPr="00DE3F66">
              <w:br/>
              <w:t xml:space="preserve">3) Stream 3 is received without the Provider tag and with </w:t>
            </w:r>
            <w:proofErr w:type="spellStart"/>
            <w:r w:rsidRPr="00DE3F66">
              <w:t>Vlan</w:t>
            </w:r>
            <w:proofErr w:type="spellEnd"/>
            <w:r w:rsidRPr="00DE3F66">
              <w:t xml:space="preserve"> ID 4 and Eth type 8100</w:t>
            </w:r>
            <w:r w:rsidRPr="00DE3F66">
              <w:br/>
            </w:r>
            <w:r w:rsidRPr="00DE3F66">
              <w:br/>
              <w:t>Check on packet generator port 1 receive (HBS):</w:t>
            </w:r>
            <w:r w:rsidRPr="00DE3F66">
              <w:br/>
              <w:t>1) Stream 1 is received with Provider ID 2, Eth type 9100 and priority 6</w:t>
            </w:r>
            <w:r w:rsidRPr="00DE3F66">
              <w:br/>
              <w:t xml:space="preserve">2) Stream 2 is received with </w:t>
            </w:r>
            <w:proofErr w:type="spellStart"/>
            <w:r w:rsidRPr="00DE3F66">
              <w:t>QinQ</w:t>
            </w:r>
            <w:proofErr w:type="spellEnd"/>
            <w:r w:rsidRPr="00DE3F66">
              <w:t xml:space="preserve">: Provider ID 2, Eth type 9100 (Outer tag) and priority 6; </w:t>
            </w:r>
            <w:proofErr w:type="spellStart"/>
            <w:r w:rsidRPr="00DE3F66">
              <w:t>Vlan</w:t>
            </w:r>
            <w:proofErr w:type="spellEnd"/>
            <w:r w:rsidRPr="00DE3F66">
              <w:t xml:space="preserve"> ID 3</w:t>
            </w:r>
            <w:r w:rsidRPr="00DE3F66">
              <w:br/>
              <w:t>and Eth type 8100 (Inner tag)</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spacing w:after="0"/>
              <w:jc w:val="center"/>
              <w:rPr>
                <w:rFonts w:ascii="Palatino Linotype" w:hAnsi="Palatino Linotype" w:cs="Times New Roman"/>
              </w:rPr>
            </w:pPr>
            <w:r w:rsidRPr="00DE3F66">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bl>
    <w:p w:rsidR="002F1F94" w:rsidRDefault="002F1F94" w:rsidP="002F1F94">
      <w:pPr>
        <w:pStyle w:val="Para"/>
      </w:pPr>
      <w:r w:rsidRPr="00B52B26">
        <w:rPr>
          <w:noProof/>
        </w:rPr>
        <w:drawing>
          <wp:inline distT="0" distB="0" distL="0" distR="0">
            <wp:extent cx="6189980" cy="3270357"/>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189980" cy="3270357"/>
                    </a:xfrm>
                    <a:prstGeom prst="rect">
                      <a:avLst/>
                    </a:prstGeom>
                    <a:noFill/>
                    <a:ln w="9525">
                      <a:noFill/>
                      <a:miter lim="800000"/>
                      <a:headEnd/>
                      <a:tailEnd/>
                    </a:ln>
                  </pic:spPr>
                </pic:pic>
              </a:graphicData>
            </a:graphic>
          </wp:inline>
        </w:drawing>
      </w:r>
    </w:p>
    <w:p w:rsidR="002F1F94" w:rsidRDefault="002F1F94" w:rsidP="002F1F94">
      <w:pPr>
        <w:pStyle w:val="Heading2"/>
      </w:pPr>
      <w:bookmarkStart w:id="83" w:name="_Toc434227985"/>
      <w:r>
        <w:t>QOS</w:t>
      </w:r>
      <w:bookmarkEnd w:id="83"/>
    </w:p>
    <w:p w:rsidR="002F1F94" w:rsidRDefault="002F1F94" w:rsidP="002F1F94">
      <w:pPr>
        <w:pStyle w:val="Heading5"/>
      </w:pPr>
      <w:r>
        <w:t>Test Description</w:t>
      </w:r>
    </w:p>
    <w:p w:rsidR="002F1F94" w:rsidRPr="00BE07A3" w:rsidRDefault="002F1F94" w:rsidP="002F1F94">
      <w:pPr>
        <w:pStyle w:val="Para"/>
      </w:pPr>
      <w:r w:rsidRPr="00DE3F66">
        <w:rPr>
          <w:rFonts w:ascii="Tahoma" w:hAnsi="Tahoma" w:cs="Tahoma"/>
        </w:rPr>
        <w:t xml:space="preserve">Check the </w:t>
      </w:r>
      <w:proofErr w:type="spellStart"/>
      <w:r w:rsidRPr="00DE3F66">
        <w:rPr>
          <w:rFonts w:ascii="Tahoma" w:hAnsi="Tahoma" w:cs="Tahoma"/>
        </w:rPr>
        <w:t>QoS</w:t>
      </w:r>
      <w:proofErr w:type="spellEnd"/>
      <w:r w:rsidRPr="00DE3F66">
        <w:rPr>
          <w:rFonts w:ascii="Tahoma" w:hAnsi="Tahoma" w:cs="Tahoma"/>
        </w:rPr>
        <w:t xml:space="preserve"> (</w:t>
      </w:r>
      <w:proofErr w:type="spellStart"/>
      <w:r w:rsidRPr="00DE3F66">
        <w:rPr>
          <w:rFonts w:ascii="Tahoma" w:hAnsi="Tahoma" w:cs="Tahoma"/>
        </w:rPr>
        <w:t>Diffserv</w:t>
      </w:r>
      <w:proofErr w:type="spellEnd"/>
      <w:r w:rsidRPr="00DE3F66">
        <w:rPr>
          <w:rFonts w:ascii="Tahoma" w:hAnsi="Tahoma" w:cs="Tahoma"/>
        </w:rPr>
        <w:t xml:space="preserve"> and 802.1p) functionality of the </w:t>
      </w:r>
      <w:r>
        <w:rPr>
          <w:rFonts w:ascii="Tahoma" w:hAnsi="Tahoma" w:cs="Tahoma"/>
        </w:rPr>
        <w:t>Airmux-5000</w:t>
      </w:r>
      <w:r w:rsidRPr="00DE3F66">
        <w:rPr>
          <w:rFonts w:ascii="Tahoma" w:hAnsi="Tahoma" w:cs="Tahoma"/>
        </w:rPr>
        <w:t xml:space="preserve"> system</w:t>
      </w:r>
    </w:p>
    <w:p w:rsidR="002F1F94" w:rsidRDefault="002F1F94" w:rsidP="002F1F94">
      <w:pPr>
        <w:pStyle w:val="Heading5"/>
      </w:pPr>
      <w:r>
        <w:t>Required Test Equipment</w:t>
      </w:r>
    </w:p>
    <w:p w:rsidR="002F1F94" w:rsidRDefault="002F1F94" w:rsidP="002F1F94">
      <w:pPr>
        <w:pStyle w:val="Bul1"/>
      </w:pPr>
      <w:r w:rsidRPr="00DE3F66">
        <w:t>1 x HBS</w:t>
      </w:r>
    </w:p>
    <w:p w:rsidR="002F1F94" w:rsidRDefault="002F1F94" w:rsidP="002F1F94">
      <w:pPr>
        <w:pStyle w:val="Bul1"/>
      </w:pPr>
      <w:r w:rsidRPr="00DE3F66">
        <w:t>1 x HSU</w:t>
      </w:r>
    </w:p>
    <w:p w:rsidR="002F1F94" w:rsidRDefault="002F1F94" w:rsidP="002F1F94">
      <w:pPr>
        <w:pStyle w:val="Bul1"/>
      </w:pPr>
      <w:r w:rsidRPr="00DE3F66">
        <w:t xml:space="preserve">2 x </w:t>
      </w:r>
      <w:proofErr w:type="spellStart"/>
      <w:r w:rsidRPr="00DE3F66">
        <w:t>PoE</w:t>
      </w:r>
      <w:proofErr w:type="spellEnd"/>
    </w:p>
    <w:p w:rsidR="002F1F94" w:rsidRDefault="002F1F94" w:rsidP="002F1F94">
      <w:pPr>
        <w:pStyle w:val="Bul1"/>
      </w:pPr>
      <w:r w:rsidRPr="00DE3F66">
        <w:t>2 x PC</w:t>
      </w:r>
    </w:p>
    <w:p w:rsidR="002F1F94" w:rsidRDefault="002F1F94" w:rsidP="002F1F94">
      <w:pPr>
        <w:pStyle w:val="Bul1"/>
      </w:pPr>
      <w:r w:rsidRPr="00DE3F66">
        <w:t xml:space="preserve">1x CD with latest </w:t>
      </w:r>
      <w:proofErr w:type="spellStart"/>
      <w:r>
        <w:t>Airmux</w:t>
      </w:r>
      <w:proofErr w:type="spellEnd"/>
      <w:r w:rsidRPr="00DE3F66">
        <w:t xml:space="preserve"> manager</w:t>
      </w:r>
    </w:p>
    <w:p w:rsidR="002F1F94" w:rsidRPr="002E25D6" w:rsidRDefault="002F1F94" w:rsidP="002F1F94">
      <w:pPr>
        <w:pStyle w:val="Bul1"/>
        <w:rPr>
          <w:rtl/>
        </w:rPr>
      </w:pPr>
      <w:r w:rsidRPr="00DE3F66">
        <w:t>Packet Generator/Analyzer (2 ports)</w:t>
      </w:r>
    </w:p>
    <w:tbl>
      <w:tblPr>
        <w:tblW w:w="0" w:type="auto"/>
        <w:tblInd w:w="103" w:type="dxa"/>
        <w:tblLook w:val="04A0"/>
      </w:tblPr>
      <w:tblGrid>
        <w:gridCol w:w="756"/>
        <w:gridCol w:w="3227"/>
        <w:gridCol w:w="3135"/>
        <w:gridCol w:w="1014"/>
        <w:gridCol w:w="276"/>
        <w:gridCol w:w="1453"/>
      </w:tblGrid>
      <w:tr w:rsidR="002F1F94" w:rsidRPr="00DE3F66"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Actual Results</w:t>
            </w:r>
          </w:p>
        </w:tc>
        <w:tc>
          <w:tcPr>
            <w:tcW w:w="0" w:type="auto"/>
            <w:tcBorders>
              <w:top w:val="nil"/>
              <w:left w:val="nil"/>
              <w:bottom w:val="nil"/>
              <w:right w:val="nil"/>
            </w:tcBorders>
            <w:shd w:val="clear" w:color="000000" w:fill="FFFFFF"/>
            <w:hideMark/>
          </w:tcPr>
          <w:p w:rsidR="002F1F94" w:rsidRPr="00DE3F66" w:rsidRDefault="002F1F94" w:rsidP="009D45EE">
            <w:pPr>
              <w:pStyle w:val="TableHead"/>
              <w:rPr>
                <w:rFonts w:ascii="Palatino Linotype" w:hAnsi="Palatino Linotype" w:cs="Times New Roman"/>
              </w:rPr>
            </w:pPr>
            <w:r w:rsidRPr="00DE3F66">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DE3F66" w:rsidRDefault="002F1F94" w:rsidP="009D45EE">
            <w:pPr>
              <w:pStyle w:val="TableHead"/>
            </w:pPr>
            <w:r w:rsidRPr="00DE3F66">
              <w:t>Comments (or Problems)</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Please see figure 2 (below) for setup connection.</w:t>
            </w:r>
            <w:r w:rsidRPr="00DE3F66">
              <w:br/>
            </w:r>
            <w:r w:rsidRPr="00DE3F66">
              <w:br/>
              <w:t>Pre-configuration</w:t>
            </w:r>
            <w:proofErr w:type="gramStart"/>
            <w:r w:rsidRPr="00DE3F66">
              <w:t>:</w:t>
            </w:r>
            <w:proofErr w:type="gramEnd"/>
            <w:r w:rsidRPr="00DE3F66">
              <w:br/>
              <w:t xml:space="preserve">Connect PC as management PC that running the </w:t>
            </w:r>
            <w:proofErr w:type="spellStart"/>
            <w:r>
              <w:t>Airmux</w:t>
            </w:r>
            <w:proofErr w:type="spellEnd"/>
            <w:r w:rsidRPr="00DE3F66">
              <w:t xml:space="preserve"> manager to the HBS. Connect to HSU1 and configure 20 time slots service. Connect to HSU2 and configure 20 time slots service.</w:t>
            </w:r>
            <w:r w:rsidRPr="00DE3F66">
              <w:br/>
              <w:t>Check that both HSU's are registered.</w:t>
            </w:r>
            <w:r w:rsidRPr="00DE3F66">
              <w:br/>
              <w:t xml:space="preserve">From </w:t>
            </w:r>
            <w:proofErr w:type="gramStart"/>
            <w:r w:rsidRPr="00DE3F66">
              <w:t xml:space="preserve">the  </w:t>
            </w:r>
            <w:proofErr w:type="spellStart"/>
            <w:r>
              <w:t>Airmux</w:t>
            </w:r>
            <w:proofErr w:type="spellEnd"/>
            <w:proofErr w:type="gramEnd"/>
            <w:r w:rsidRPr="00DE3F66">
              <w:t xml:space="preserve"> manager go to HSU connection menu table: Enable the connection between HSU1 and HSU2</w:t>
            </w:r>
            <w:r w:rsidRPr="00DE3F66">
              <w:br/>
              <w:t>Enable the connection between HSU2 and Management</w:t>
            </w:r>
            <w:r w:rsidRPr="00DE3F66">
              <w:br/>
            </w:r>
            <w:r w:rsidRPr="00DE3F66">
              <w:br/>
              <w:t>Disconnect the PC from HBS and connect it to HSU2.</w:t>
            </w:r>
            <w:r w:rsidRPr="00DE3F66">
              <w:br/>
              <w:t>Connect Packet Generator port 1 to HBS.</w:t>
            </w:r>
            <w:r w:rsidRPr="00DE3F66">
              <w:br/>
              <w:t>Connect Packet Generator port 2 to HSU1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HSU1 and HSU2 are registered and have a service.</w:t>
            </w:r>
            <w:r w:rsidRPr="00DE3F66">
              <w:br/>
              <w:t xml:space="preserve">Management is working from PC connected to HSU2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xml:space="preserve">From PC </w:t>
            </w:r>
            <w:proofErr w:type="spellStart"/>
            <w:r>
              <w:t>Airmux</w:t>
            </w:r>
            <w:proofErr w:type="spellEnd"/>
            <w:r w:rsidRPr="00DE3F66">
              <w:t xml:space="preserve"> </w:t>
            </w:r>
            <w:proofErr w:type="gramStart"/>
            <w:r w:rsidRPr="00DE3F66">
              <w:t>manager go</w:t>
            </w:r>
            <w:proofErr w:type="gramEnd"/>
            <w:r w:rsidRPr="00DE3F66">
              <w:t xml:space="preserve"> to HBS Ethernet-&gt;</w:t>
            </w:r>
            <w:proofErr w:type="spellStart"/>
            <w:r w:rsidRPr="00DE3F66">
              <w:t>QoS</w:t>
            </w:r>
            <w:proofErr w:type="spellEnd"/>
            <w:r w:rsidRPr="00DE3F66">
              <w:t xml:space="preserve"> configuration.</w:t>
            </w:r>
            <w:r w:rsidRPr="00DE3F66">
              <w:br/>
              <w:t xml:space="preserve">Set </w:t>
            </w:r>
            <w:proofErr w:type="spellStart"/>
            <w:r w:rsidRPr="00DE3F66">
              <w:t>QoS</w:t>
            </w:r>
            <w:proofErr w:type="spellEnd"/>
            <w:r w:rsidRPr="00DE3F66">
              <w:t xml:space="preserve"> Mode to "</w:t>
            </w:r>
            <w:proofErr w:type="spellStart"/>
            <w:r w:rsidRPr="00DE3F66">
              <w:t>Vlan</w:t>
            </w:r>
            <w:proofErr w:type="spellEnd"/>
            <w:r w:rsidRPr="00DE3F66">
              <w:t>".</w:t>
            </w:r>
            <w:r w:rsidRPr="00DE3F66">
              <w:br/>
              <w:t>Set the following Queue Priority Mapping:</w:t>
            </w:r>
            <w:r w:rsidRPr="00DE3F66">
              <w:br/>
              <w:t>RT = 6-7</w:t>
            </w:r>
            <w:r w:rsidRPr="00DE3F66">
              <w:br/>
              <w:t>NRT = 4-5</w:t>
            </w:r>
            <w:r w:rsidRPr="00DE3F66">
              <w:br/>
              <w:t>CL = 2-3</w:t>
            </w:r>
            <w:r w:rsidRPr="00DE3F66">
              <w:br/>
              <w:t>BE = 0-1</w:t>
            </w:r>
            <w:r w:rsidRPr="00DE3F66">
              <w:br/>
              <w:t>Go to HBS Ethernet-&gt;Transmission Ratio configuration</w:t>
            </w:r>
            <w:r w:rsidRPr="00DE3F66">
              <w:br/>
              <w:t>Set Transmission Ratio to 50%/50%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Create 4 streams on Packet Generator port 1 with VLAN tag and IP header with following parameters:</w:t>
            </w:r>
            <w:r w:rsidRPr="00DE3F66">
              <w:br/>
              <w:t xml:space="preserve">1)  802.1p = 7; IP </w:t>
            </w:r>
            <w:proofErr w:type="spellStart"/>
            <w:r w:rsidRPr="00DE3F66">
              <w:t>Diffserv</w:t>
            </w:r>
            <w:proofErr w:type="spellEnd"/>
            <w:r w:rsidRPr="00DE3F66">
              <w:t xml:space="preserve"> = 63; rate = 2Mbps</w:t>
            </w:r>
            <w:r w:rsidRPr="00DE3F66">
              <w:br/>
              <w:t xml:space="preserve">2) 802.1p = 5; IP </w:t>
            </w:r>
            <w:proofErr w:type="spellStart"/>
            <w:r w:rsidRPr="00DE3F66">
              <w:t>Diffserv</w:t>
            </w:r>
            <w:proofErr w:type="spellEnd"/>
            <w:r w:rsidRPr="00DE3F66">
              <w:t xml:space="preserve"> = 47; rate = 3Mbps</w:t>
            </w:r>
            <w:r w:rsidRPr="00DE3F66">
              <w:br/>
              <w:t xml:space="preserve">3) 802.1p = 3; IP </w:t>
            </w:r>
            <w:proofErr w:type="spellStart"/>
            <w:r w:rsidRPr="00DE3F66">
              <w:t>Diffserv</w:t>
            </w:r>
            <w:proofErr w:type="spellEnd"/>
            <w:r w:rsidRPr="00DE3F66">
              <w:t xml:space="preserve"> = 29; rate = 2Mbps</w:t>
            </w:r>
            <w:r w:rsidRPr="00DE3F66">
              <w:br/>
              <w:t xml:space="preserve">4) 802.1p = 1; IP </w:t>
            </w:r>
            <w:proofErr w:type="spellStart"/>
            <w:r w:rsidRPr="00DE3F66">
              <w:t>Diffserv</w:t>
            </w:r>
            <w:proofErr w:type="spellEnd"/>
            <w:r w:rsidRPr="00DE3F66">
              <w:t xml:space="preserve"> = 1; rate = 20Mbps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Configure port 2 of the packet generator with the same configuration as written in step 3 above</w:t>
            </w:r>
          </w:p>
        </w:tc>
        <w:tc>
          <w:tcPr>
            <w:tcW w:w="0" w:type="auto"/>
            <w:tcBorders>
              <w:top w:val="nil"/>
              <w:left w:val="nil"/>
              <w:bottom w:val="single" w:sz="4" w:space="0" w:color="auto"/>
              <w:right w:val="single" w:sz="4" w:space="0" w:color="auto"/>
            </w:tcBorders>
            <w:shd w:val="clear" w:color="000000" w:fill="FFFFFF"/>
            <w:vAlign w:val="bottom"/>
            <w:hideMark/>
          </w:tcPr>
          <w:p w:rsidR="002F1F94" w:rsidRPr="00DE3F66" w:rsidRDefault="002F1F94" w:rsidP="009D45EE">
            <w:pPr>
              <w:pStyle w:val="TableText"/>
            </w:pP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spacing w:after="0"/>
              <w:jc w:val="center"/>
              <w:rPr>
                <w:rFonts w:ascii="Tahoma" w:hAnsi="Tahoma" w:cs="Tahoma"/>
              </w:rPr>
            </w:pPr>
            <w:r w:rsidRPr="00DE3F66">
              <w:rPr>
                <w:rFonts w:ascii="Tahoma" w:hAnsi="Tahoma" w:cs="Tahoma"/>
              </w:rPr>
              <w:t> </w:t>
            </w:r>
          </w:p>
        </w:tc>
        <w:tc>
          <w:tcPr>
            <w:tcW w:w="0" w:type="auto"/>
            <w:tcBorders>
              <w:top w:val="nil"/>
              <w:left w:val="nil"/>
              <w:bottom w:val="nil"/>
              <w:right w:val="nil"/>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rPr>
                <w:rFonts w:ascii="Palatino Linotype" w:hAnsi="Palatino Linotype" w:cs="Times New Roman"/>
              </w:rPr>
            </w:pPr>
            <w:r w:rsidRPr="00DE3F66">
              <w:rPr>
                <w:rFonts w:ascii="Palatino Linotype" w:hAnsi="Palatino Linotype" w:cs="Times New Roman"/>
              </w:rPr>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xml:space="preserve">From PC </w:t>
            </w:r>
            <w:proofErr w:type="spellStart"/>
            <w:r>
              <w:t>Airmux</w:t>
            </w:r>
            <w:proofErr w:type="spellEnd"/>
            <w:r w:rsidRPr="00DE3F66">
              <w:t xml:space="preserve"> </w:t>
            </w:r>
            <w:proofErr w:type="gramStart"/>
            <w:r w:rsidRPr="00DE3F66">
              <w:t>manager go</w:t>
            </w:r>
            <w:proofErr w:type="gramEnd"/>
            <w:r w:rsidRPr="00DE3F66">
              <w:t xml:space="preserve"> to HSU1 Ethernet-&gt;</w:t>
            </w:r>
            <w:proofErr w:type="spellStart"/>
            <w:r w:rsidRPr="00DE3F66">
              <w:t>QoS</w:t>
            </w:r>
            <w:proofErr w:type="spellEnd"/>
            <w:r w:rsidRPr="00DE3F66">
              <w:t xml:space="preserve"> configuration.</w:t>
            </w:r>
            <w:r w:rsidRPr="00DE3F66">
              <w:br/>
              <w:t xml:space="preserve">Set HSU1 </w:t>
            </w:r>
            <w:proofErr w:type="spellStart"/>
            <w:r w:rsidRPr="00DE3F66">
              <w:t>QoS</w:t>
            </w:r>
            <w:proofErr w:type="spellEnd"/>
            <w:r w:rsidRPr="00DE3F66">
              <w:t xml:space="preserve"> Mode to "Enabled".</w:t>
            </w:r>
            <w:r w:rsidRPr="00DE3F66">
              <w:br/>
              <w:t>Set queues weights to Downlink and Uplink as following:</w:t>
            </w:r>
            <w:r w:rsidRPr="00DE3F66">
              <w:br/>
              <w:t>RT = 20%</w:t>
            </w:r>
            <w:r w:rsidRPr="00DE3F66">
              <w:br/>
              <w:t>NRT = 30%</w:t>
            </w:r>
            <w:r w:rsidRPr="00DE3F66">
              <w:br/>
              <w:t>CL = 20%</w:t>
            </w:r>
            <w:r w:rsidRPr="00DE3F66">
              <w:br/>
              <w:t>BE = 30%</w:t>
            </w:r>
            <w:r w:rsidRPr="00DE3F66">
              <w:br/>
              <w:t>Set MIR to "Unlimited" for all queues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spacing w:after="0"/>
              <w:jc w:val="center"/>
              <w:rPr>
                <w:rFonts w:ascii="Palatino Linotype" w:hAnsi="Palatino Linotype" w:cs="Times New Roman"/>
              </w:rPr>
            </w:pPr>
            <w:r w:rsidRPr="00DE3F66">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rPr>
                <w:rFonts w:ascii="Palatino Linotype" w:hAnsi="Palatino Linotype" w:cs="Times New Roman"/>
              </w:rPr>
            </w:pPr>
            <w:r w:rsidRPr="00DE3F66">
              <w:rPr>
                <w:rFonts w:ascii="Palatino Linotype" w:hAnsi="Palatino Linotype" w:cs="Times New Roman"/>
              </w:rPr>
              <w:t>6</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Test 1: Run traffic on packet generator port 1 (Downlink direction) for 2 minutes. Traffic of BE stream number 4 is above the link capacity</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xml:space="preserve">Verify that overloading the BE queue is not affecting higher queues. Check that RT, NRT and CL streams (streams number 1-3) received without traffic loss on Packet Generator port 2 </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spacing w:after="0"/>
              <w:jc w:val="center"/>
              <w:rPr>
                <w:rFonts w:ascii="Palatino Linotype" w:hAnsi="Palatino Linotype" w:cs="Times New Roman"/>
              </w:rPr>
            </w:pPr>
            <w:r w:rsidRPr="00DE3F66">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rPr>
                <w:rFonts w:ascii="Palatino Linotype" w:hAnsi="Palatino Linotype" w:cs="Times New Roman"/>
              </w:rPr>
            </w:pPr>
            <w:r w:rsidRPr="00DE3F66">
              <w:rPr>
                <w:rFonts w:ascii="Palatino Linotype" w:hAnsi="Palatino Linotype" w:cs="Times New Roman"/>
              </w:rPr>
              <w:t>7</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Test 2: Run traffic on packet generator port 2 (upload direction) for 2 minutes. Traffic of BE stream number 4 is above the link capacity</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pStyle w:val="TableText"/>
            </w:pPr>
            <w:r w:rsidRPr="00DE3F66">
              <w:t>Verify that overloading the BE queue is not affecting higher queues. Check that RT, NRT and CL streams (streams number 1-3) received without traffic loss on Packet Generator port 1</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spacing w:after="0"/>
              <w:jc w:val="center"/>
              <w:rPr>
                <w:rFonts w:ascii="Palatino Linotype" w:hAnsi="Palatino Linotype" w:cs="Times New Roman"/>
              </w:rPr>
            </w:pPr>
            <w:r w:rsidRPr="00DE3F66">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rPr>
                <w:rFonts w:ascii="Palatino Linotype" w:hAnsi="Palatino Linotype" w:cs="Times New Roman"/>
              </w:rPr>
            </w:pPr>
            <w:r w:rsidRPr="00DE3F66">
              <w:rPr>
                <w:rFonts w:ascii="Palatino Linotype" w:hAnsi="Palatino Linotype" w:cs="Times New Roman"/>
              </w:rPr>
              <w:t>8</w:t>
            </w:r>
          </w:p>
        </w:tc>
        <w:tc>
          <w:tcPr>
            <w:tcW w:w="0" w:type="auto"/>
            <w:tcBorders>
              <w:top w:val="nil"/>
              <w:left w:val="nil"/>
              <w:bottom w:val="single" w:sz="4" w:space="0" w:color="auto"/>
              <w:right w:val="single" w:sz="4" w:space="0" w:color="auto"/>
            </w:tcBorders>
            <w:shd w:val="clear" w:color="000000" w:fill="FFFFFF"/>
            <w:vAlign w:val="center"/>
            <w:hideMark/>
          </w:tcPr>
          <w:p w:rsidR="002F1F94" w:rsidRPr="00DE3F66" w:rsidRDefault="002F1F94" w:rsidP="009D45EE">
            <w:pPr>
              <w:pStyle w:val="TableText"/>
            </w:pPr>
            <w:r w:rsidRPr="00DE3F66">
              <w:t xml:space="preserve">From PC </w:t>
            </w:r>
            <w:proofErr w:type="spellStart"/>
            <w:r>
              <w:t>Airmux</w:t>
            </w:r>
            <w:proofErr w:type="spellEnd"/>
            <w:r w:rsidRPr="00DE3F66">
              <w:t xml:space="preserve"> </w:t>
            </w:r>
            <w:proofErr w:type="gramStart"/>
            <w:r w:rsidRPr="00DE3F66">
              <w:t>manager go</w:t>
            </w:r>
            <w:proofErr w:type="gramEnd"/>
            <w:r w:rsidRPr="00DE3F66">
              <w:t xml:space="preserve"> to HBS Ethernet-&gt;</w:t>
            </w:r>
            <w:proofErr w:type="spellStart"/>
            <w:r w:rsidRPr="00DE3F66">
              <w:t>QoS</w:t>
            </w:r>
            <w:proofErr w:type="spellEnd"/>
            <w:r w:rsidRPr="00DE3F66">
              <w:t xml:space="preserve"> configuration.</w:t>
            </w:r>
            <w:r w:rsidRPr="00DE3F66">
              <w:br/>
              <w:t xml:space="preserve">Set </w:t>
            </w:r>
            <w:proofErr w:type="spellStart"/>
            <w:r w:rsidRPr="00DE3F66">
              <w:t>QoS</w:t>
            </w:r>
            <w:proofErr w:type="spellEnd"/>
            <w:r w:rsidRPr="00DE3F66">
              <w:t xml:space="preserve"> Mode to "</w:t>
            </w:r>
            <w:proofErr w:type="spellStart"/>
            <w:r w:rsidRPr="00DE3F66">
              <w:t>Diffserv</w:t>
            </w:r>
            <w:proofErr w:type="spellEnd"/>
            <w:r w:rsidRPr="00DE3F66">
              <w:t>".</w:t>
            </w:r>
            <w:r w:rsidRPr="00DE3F66">
              <w:br/>
              <w:t>Set the following Queue Priority Mapping:</w:t>
            </w:r>
            <w:r w:rsidRPr="00DE3F66">
              <w:br/>
              <w:t>RT = 48-63</w:t>
            </w:r>
            <w:r w:rsidRPr="00DE3F66">
              <w:br/>
              <w:t>NRT = 30-47</w:t>
            </w:r>
            <w:r w:rsidRPr="00DE3F66">
              <w:br/>
              <w:t>CL = 16-29</w:t>
            </w:r>
            <w:r w:rsidRPr="00DE3F66">
              <w:br/>
              <w:t>BE = 0-15</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pStyle w:val="TableText"/>
            </w:pPr>
            <w:r w:rsidRPr="00DE3F66">
              <w:t> </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spacing w:after="0"/>
              <w:jc w:val="center"/>
              <w:rPr>
                <w:rFonts w:ascii="Palatino Linotype" w:hAnsi="Palatino Linotype" w:cs="Times New Roman"/>
              </w:rPr>
            </w:pPr>
            <w:r w:rsidRPr="00DE3F66">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rPr>
                <w:rFonts w:ascii="Palatino Linotype" w:hAnsi="Palatino Linotype" w:cs="Times New Roman"/>
              </w:rPr>
            </w:pPr>
            <w:r w:rsidRPr="00DE3F66">
              <w:rPr>
                <w:rFonts w:ascii="Palatino Linotype" w:hAnsi="Palatino Linotype" w:cs="Times New Roman"/>
              </w:rPr>
              <w:t>9</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pStyle w:val="TableText"/>
            </w:pPr>
            <w:r w:rsidRPr="00DE3F66">
              <w:t>Test 3: Run traffic on generator port 1 (download direction) for 2 minutes. Traffic of BE stream number 4 is above the link capacity</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pStyle w:val="TableText"/>
            </w:pPr>
            <w:r w:rsidRPr="00DE3F66">
              <w:t xml:space="preserve">Verify that overloading the BE queue is not affecting higher queues. Check that RT, NRT and CL streams (streams number 1-3) received without traffic loss on Packet Generator port 2 </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spacing w:after="0"/>
              <w:jc w:val="center"/>
              <w:rPr>
                <w:rFonts w:ascii="Palatino Linotype" w:hAnsi="Palatino Linotype" w:cs="Times New Roman"/>
              </w:rPr>
            </w:pPr>
            <w:r w:rsidRPr="00DE3F66">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r w:rsidR="002F1F94" w:rsidRPr="00DE3F66"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DE3F66" w:rsidRDefault="002F1F94" w:rsidP="009D45EE">
            <w:pPr>
              <w:pStyle w:val="TableText"/>
              <w:rPr>
                <w:rFonts w:ascii="Palatino Linotype" w:hAnsi="Palatino Linotype" w:cs="Times New Roman"/>
              </w:rPr>
            </w:pPr>
            <w:r w:rsidRPr="00DE3F66">
              <w:rPr>
                <w:rFonts w:ascii="Palatino Linotype" w:hAnsi="Palatino Linotype" w:cs="Times New Roman"/>
              </w:rPr>
              <w:t>10</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pStyle w:val="TableText"/>
            </w:pPr>
            <w:r w:rsidRPr="00DE3F66">
              <w:t>Test 4: Run traffic on generator port 2 (upload direction) for 2 minutes. Traffic of BE stream number 4 is above the link capacity</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pStyle w:val="TableText"/>
            </w:pPr>
            <w:r w:rsidRPr="00DE3F66">
              <w:t>Verify that overloading the BE queue is not affecting higher queues. Check that RT, NRT and CL streams (streams number 1-3) received without traffic loss on Packet Generator port 1</w:t>
            </w:r>
          </w:p>
        </w:tc>
        <w:tc>
          <w:tcPr>
            <w:tcW w:w="0" w:type="auto"/>
            <w:tcBorders>
              <w:top w:val="nil"/>
              <w:left w:val="nil"/>
              <w:bottom w:val="single" w:sz="4" w:space="0" w:color="auto"/>
              <w:right w:val="single" w:sz="4" w:space="0" w:color="auto"/>
            </w:tcBorders>
            <w:shd w:val="clear" w:color="000000" w:fill="FFFFFF"/>
            <w:hideMark/>
          </w:tcPr>
          <w:p w:rsidR="002F1F94" w:rsidRPr="00DE3F66" w:rsidRDefault="002F1F94" w:rsidP="009D45EE">
            <w:pPr>
              <w:spacing w:after="0"/>
              <w:jc w:val="center"/>
              <w:rPr>
                <w:rFonts w:ascii="Palatino Linotype" w:hAnsi="Palatino Linotype" w:cs="Times New Roman"/>
              </w:rPr>
            </w:pPr>
            <w:r w:rsidRPr="00DE3F66">
              <w:rPr>
                <w:rFonts w:ascii="Palatino Linotype" w:hAnsi="Palatino Linotype" w:cs="Times New Roman"/>
              </w:rPr>
              <w:t> </w:t>
            </w:r>
          </w:p>
        </w:tc>
        <w:tc>
          <w:tcPr>
            <w:tcW w:w="0" w:type="auto"/>
            <w:tcBorders>
              <w:top w:val="nil"/>
              <w:left w:val="nil"/>
              <w:bottom w:val="nil"/>
              <w:right w:val="nil"/>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hideMark/>
          </w:tcPr>
          <w:p w:rsidR="002F1F94" w:rsidRPr="00DE3F66" w:rsidRDefault="002F1F94" w:rsidP="009D45EE">
            <w:pPr>
              <w:spacing w:after="0"/>
              <w:rPr>
                <w:rFonts w:ascii="Palatino Linotype" w:hAnsi="Palatino Linotype" w:cs="Times New Roman"/>
              </w:rPr>
            </w:pPr>
            <w:r w:rsidRPr="00DE3F66">
              <w:rPr>
                <w:rFonts w:ascii="Palatino Linotype" w:hAnsi="Palatino Linotype" w:cs="Times New Roman"/>
              </w:rPr>
              <w:t> </w:t>
            </w:r>
          </w:p>
        </w:tc>
      </w:tr>
    </w:tbl>
    <w:p w:rsidR="002F1F94" w:rsidRDefault="002F1F94" w:rsidP="002F1F94">
      <w:pPr>
        <w:pStyle w:val="Para"/>
      </w:pPr>
      <w:r w:rsidRPr="00B52B26">
        <w:rPr>
          <w:noProof/>
        </w:rPr>
        <w:drawing>
          <wp:inline distT="0" distB="0" distL="0" distR="0">
            <wp:extent cx="6189980" cy="3386463"/>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6189980" cy="3386463"/>
                    </a:xfrm>
                    <a:prstGeom prst="rect">
                      <a:avLst/>
                    </a:prstGeom>
                    <a:noFill/>
                    <a:ln w="9525">
                      <a:noFill/>
                      <a:miter lim="800000"/>
                      <a:headEnd/>
                      <a:tailEnd/>
                    </a:ln>
                  </pic:spPr>
                </pic:pic>
              </a:graphicData>
            </a:graphic>
          </wp:inline>
        </w:drawing>
      </w:r>
    </w:p>
    <w:p w:rsidR="002F1F94" w:rsidRPr="00B52B26" w:rsidRDefault="002F1F94" w:rsidP="002F1F94">
      <w:pPr>
        <w:pStyle w:val="Heading5"/>
      </w:pPr>
      <w:proofErr w:type="spellStart"/>
      <w:r w:rsidRPr="00B52B26">
        <w:t>QoS</w:t>
      </w:r>
      <w:proofErr w:type="spellEnd"/>
      <w:r w:rsidRPr="00B52B26">
        <w:t xml:space="preserve"> Test</w:t>
      </w:r>
    </w:p>
    <w:p w:rsidR="002F1F94" w:rsidRPr="00B52B26" w:rsidRDefault="002F1F94" w:rsidP="002F1F94">
      <w:pPr>
        <w:pStyle w:val="Bul1"/>
      </w:pPr>
      <w:r w:rsidRPr="00B52B26">
        <w:t xml:space="preserve">Test 1: Download direction, classification according to 802.1p </w:t>
      </w:r>
    </w:p>
    <w:p w:rsidR="002F1F94" w:rsidRPr="00B52B26" w:rsidRDefault="002F1F94" w:rsidP="002F1F94">
      <w:pPr>
        <w:pStyle w:val="Bul1"/>
      </w:pPr>
      <w:r w:rsidRPr="00B52B26">
        <w:t xml:space="preserve">Test 2: Upload direction, classification according to 802.1p </w:t>
      </w:r>
    </w:p>
    <w:p w:rsidR="002F1F94" w:rsidRPr="00B52B26" w:rsidRDefault="002F1F94" w:rsidP="002F1F94">
      <w:pPr>
        <w:pStyle w:val="Bul1"/>
      </w:pPr>
      <w:r w:rsidRPr="00B52B26">
        <w:t xml:space="preserve">Test3: Download direction, classification according to </w:t>
      </w:r>
      <w:proofErr w:type="spellStart"/>
      <w:r w:rsidRPr="00B52B26">
        <w:t>Diffserv</w:t>
      </w:r>
      <w:proofErr w:type="spellEnd"/>
      <w:r w:rsidRPr="00B52B26">
        <w:t xml:space="preserve"> </w:t>
      </w:r>
    </w:p>
    <w:p w:rsidR="002F1F94" w:rsidRPr="00B52B26" w:rsidRDefault="002F1F94" w:rsidP="002F1F94">
      <w:pPr>
        <w:pStyle w:val="Bul1"/>
      </w:pPr>
      <w:r w:rsidRPr="00B52B26">
        <w:t xml:space="preserve">Test </w:t>
      </w:r>
      <w:r>
        <w:t>4</w:t>
      </w:r>
      <w:r w:rsidRPr="00B52B26">
        <w:t xml:space="preserve">: Upload direction, classification according to </w:t>
      </w:r>
      <w:proofErr w:type="spellStart"/>
      <w:r w:rsidRPr="00B52B26">
        <w:t>Diffserv</w:t>
      </w:r>
      <w:proofErr w:type="spellEnd"/>
      <w:r w:rsidRPr="00B52B26">
        <w:t xml:space="preserve"> </w:t>
      </w:r>
    </w:p>
    <w:p w:rsidR="002F1F94" w:rsidRDefault="002F1F94" w:rsidP="002F1F94">
      <w:pPr>
        <w:pStyle w:val="Heading1"/>
      </w:pPr>
      <w:bookmarkStart w:id="84" w:name="_Toc434227986"/>
      <w:r>
        <w:t>Mobility</w:t>
      </w:r>
      <w:bookmarkEnd w:id="84"/>
      <w:r>
        <w:t xml:space="preserve"> </w:t>
      </w:r>
      <w:bookmarkStart w:id="85" w:name="_Toc433639287"/>
    </w:p>
    <w:p w:rsidR="002F1F94" w:rsidRDefault="002F1F94" w:rsidP="002F1F94">
      <w:pPr>
        <w:pStyle w:val="Heading2"/>
      </w:pPr>
      <w:bookmarkStart w:id="86" w:name="_Toc434227987"/>
      <w:r>
        <w:t>POE-ODU Connectivity</w:t>
      </w:r>
      <w:bookmarkEnd w:id="85"/>
      <w:bookmarkEnd w:id="86"/>
    </w:p>
    <w:p w:rsidR="002F1F94" w:rsidRDefault="002F1F94" w:rsidP="002F1F94">
      <w:pPr>
        <w:pStyle w:val="Heading5"/>
      </w:pPr>
      <w:r>
        <w:t>Test Description</w:t>
      </w:r>
    </w:p>
    <w:p w:rsidR="002F1F94" w:rsidRDefault="002F1F94" w:rsidP="002F1F94">
      <w:pPr>
        <w:pStyle w:val="Para"/>
      </w:pPr>
      <w:r w:rsidRPr="00DE3F66">
        <w:t>Confirm connectivity to HBS and HSU unit</w:t>
      </w:r>
    </w:p>
    <w:p w:rsidR="002F1F94" w:rsidRDefault="002F1F94" w:rsidP="002F1F94">
      <w:pPr>
        <w:pStyle w:val="Heading5"/>
      </w:pPr>
      <w:r>
        <w:t>Required Test Equipment</w:t>
      </w:r>
    </w:p>
    <w:p w:rsidR="002F1F94" w:rsidRDefault="002F1F94" w:rsidP="002F1F94">
      <w:pPr>
        <w:pStyle w:val="Bul1"/>
      </w:pPr>
      <w:r w:rsidRPr="00DE3F66">
        <w:t>1 x HBS</w:t>
      </w:r>
    </w:p>
    <w:p w:rsidR="002F1F94" w:rsidRDefault="002F1F94" w:rsidP="002F1F94">
      <w:pPr>
        <w:pStyle w:val="Bul1"/>
      </w:pPr>
      <w:r w:rsidRPr="00DE3F66">
        <w:t>1 x HSU</w:t>
      </w:r>
    </w:p>
    <w:p w:rsidR="002F1F94" w:rsidRDefault="002F1F94" w:rsidP="002F1F94">
      <w:pPr>
        <w:pStyle w:val="Bul1"/>
      </w:pPr>
      <w:r w:rsidRPr="00DE3F66">
        <w:t xml:space="preserve">2 x </w:t>
      </w:r>
      <w:proofErr w:type="spellStart"/>
      <w:r w:rsidRPr="00DE3F66">
        <w:t>PoE</w:t>
      </w:r>
      <w:proofErr w:type="spellEnd"/>
    </w:p>
    <w:tbl>
      <w:tblPr>
        <w:tblW w:w="0" w:type="auto"/>
        <w:tblInd w:w="103" w:type="dxa"/>
        <w:tblLook w:val="04A0"/>
      </w:tblPr>
      <w:tblGrid>
        <w:gridCol w:w="782"/>
        <w:gridCol w:w="1462"/>
        <w:gridCol w:w="4763"/>
        <w:gridCol w:w="1050"/>
        <w:gridCol w:w="276"/>
        <w:gridCol w:w="1528"/>
      </w:tblGrid>
      <w:tr w:rsidR="002F1F94" w:rsidRPr="00785E0D"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Actual Results</w:t>
            </w:r>
          </w:p>
        </w:tc>
        <w:tc>
          <w:tcPr>
            <w:tcW w:w="0" w:type="auto"/>
            <w:tcBorders>
              <w:top w:val="nil"/>
              <w:left w:val="nil"/>
              <w:bottom w:val="nil"/>
              <w:right w:val="nil"/>
            </w:tcBorders>
            <w:shd w:val="clear" w:color="000000" w:fill="FFFFFF"/>
            <w:hideMark/>
          </w:tcPr>
          <w:p w:rsidR="002F1F94" w:rsidRPr="00785E0D" w:rsidRDefault="002F1F94" w:rsidP="009D45EE">
            <w:pPr>
              <w:pStyle w:val="TableHead"/>
              <w:rPr>
                <w:rFonts w:ascii="Palatino Linotype" w:hAnsi="Palatino Linotype" w:cs="Times New Roman"/>
              </w:rPr>
            </w:pPr>
            <w:r w:rsidRPr="00785E0D">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Comments (or Problems)</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Verify PWR led on </w:t>
            </w:r>
            <w:proofErr w:type="spellStart"/>
            <w:r w:rsidRPr="00785E0D">
              <w:t>PoE</w:t>
            </w:r>
            <w:proofErr w:type="spellEnd"/>
            <w:r w:rsidRPr="00785E0D">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Connect the </w:t>
            </w:r>
            <w:proofErr w:type="spellStart"/>
            <w:r w:rsidRPr="00785E0D">
              <w:t>PoE</w:t>
            </w:r>
            <w:proofErr w:type="spellEnd"/>
            <w:r w:rsidRPr="00785E0D">
              <w:t xml:space="preserve"> to the power source. On the </w:t>
            </w:r>
            <w:proofErr w:type="spellStart"/>
            <w:r w:rsidRPr="00785E0D">
              <w:t>PoE</w:t>
            </w:r>
            <w:proofErr w:type="spellEnd"/>
            <w:r w:rsidRPr="00785E0D">
              <w:t xml:space="preserve"> unit verify the status of the "POWER" LED  </w:t>
            </w:r>
            <w:r w:rsidRPr="00785E0D">
              <w:br/>
              <w:t>Green On  – Power  OK</w:t>
            </w:r>
            <w:r w:rsidRPr="00785E0D">
              <w:br/>
              <w:t>Off – Power off or power failure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Verify power to ODU</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Connect the </w:t>
            </w:r>
            <w:proofErr w:type="spellStart"/>
            <w:r w:rsidRPr="00785E0D">
              <w:t>PoE</w:t>
            </w:r>
            <w:proofErr w:type="spellEnd"/>
            <w:r w:rsidRPr="00785E0D">
              <w:t xml:space="preserve"> to the ODU via CAT5e cable (on the </w:t>
            </w:r>
            <w:proofErr w:type="spellStart"/>
            <w:r w:rsidRPr="00785E0D">
              <w:t>PoE</w:t>
            </w:r>
            <w:proofErr w:type="spellEnd"/>
            <w:r w:rsidRPr="00785E0D">
              <w:t xml:space="preserve"> use the interface labeled with "P-LAN-Out" and on the ODU use the interface labeled with "IDU". On the ODU unit, check the status of the green LED on the RG-45 </w:t>
            </w:r>
            <w:r w:rsidRPr="00785E0D">
              <w:br/>
              <w:t xml:space="preserve">Blinking green – power and connection with </w:t>
            </w:r>
            <w:proofErr w:type="spellStart"/>
            <w:r w:rsidRPr="00785E0D">
              <w:t>PoE</w:t>
            </w:r>
            <w:proofErr w:type="spellEnd"/>
            <w:r w:rsidRPr="00785E0D">
              <w:t xml:space="preserve"> </w:t>
            </w:r>
            <w:r w:rsidRPr="00785E0D">
              <w:br/>
              <w:t xml:space="preserve">Off – No connection with </w:t>
            </w:r>
            <w:proofErr w:type="spellStart"/>
            <w:r w:rsidRPr="00785E0D">
              <w:t>PoE</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IP connectivity to ODU</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Connect a PC to the LAN - IN port of the </w:t>
            </w:r>
            <w:proofErr w:type="spellStart"/>
            <w:r w:rsidRPr="00785E0D">
              <w:t>PoE</w:t>
            </w:r>
            <w:proofErr w:type="spellEnd"/>
            <w:r w:rsidRPr="00785E0D">
              <w:t>. Open a command line window on the PC at the HBS site and ping the IP address of the ODU (default IP address is 10.0.0.120). Make sure the PC and the ODU are on the same subnet.</w:t>
            </w:r>
            <w:r w:rsidRPr="00785E0D">
              <w:br/>
              <w:t>Ping replay - communication with ODU is OK</w:t>
            </w:r>
            <w:r w:rsidRPr="00785E0D">
              <w:br/>
              <w:t>Time Out - no communication with ODU</w:t>
            </w:r>
            <w:r w:rsidRPr="00785E0D">
              <w:br/>
              <w:t>Repeat the same test for the HSU unit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bl>
    <w:p w:rsidR="002F1F94" w:rsidRDefault="002F1F94" w:rsidP="002F1F94">
      <w:pPr>
        <w:pStyle w:val="Heading2"/>
      </w:pPr>
      <w:bookmarkStart w:id="87" w:name="_Toc433639288"/>
      <w:bookmarkStart w:id="88" w:name="_Toc434227988"/>
      <w:r>
        <w:t>Link Installation</w:t>
      </w:r>
      <w:bookmarkEnd w:id="87"/>
      <w:bookmarkEnd w:id="88"/>
    </w:p>
    <w:p w:rsidR="002F1F94" w:rsidRPr="00785E0D" w:rsidRDefault="002F1F94" w:rsidP="002F1F94">
      <w:pPr>
        <w:pStyle w:val="Heading5"/>
      </w:pPr>
      <w:r>
        <w:t>Test Description</w:t>
      </w:r>
    </w:p>
    <w:p w:rsidR="002F1F94" w:rsidRDefault="002F1F94" w:rsidP="002F1F94">
      <w:pPr>
        <w:pStyle w:val="Para"/>
      </w:pPr>
      <w:r w:rsidRPr="00785E0D">
        <w:t xml:space="preserve">Ensure that user can perform a full link installation using the </w:t>
      </w:r>
      <w:proofErr w:type="spellStart"/>
      <w:r>
        <w:t>Airmux</w:t>
      </w:r>
      <w:proofErr w:type="spellEnd"/>
      <w:r w:rsidRPr="00785E0D">
        <w:t xml:space="preserve"> manager</w:t>
      </w:r>
      <w:r>
        <w:t>.</w:t>
      </w:r>
    </w:p>
    <w:p w:rsidR="002F1F94" w:rsidRDefault="002F1F94" w:rsidP="002F1F94">
      <w:pPr>
        <w:pStyle w:val="Heading5"/>
      </w:pPr>
      <w:r>
        <w:t>Required Test Equipment</w:t>
      </w:r>
    </w:p>
    <w:p w:rsidR="002F1F94" w:rsidRDefault="002F1F94" w:rsidP="002F1F94">
      <w:pPr>
        <w:pStyle w:val="Bul1"/>
      </w:pPr>
      <w:r w:rsidRPr="00785E0D">
        <w:t>1 x HBS</w:t>
      </w:r>
    </w:p>
    <w:p w:rsidR="002F1F94" w:rsidRDefault="002F1F94" w:rsidP="002F1F94">
      <w:pPr>
        <w:pStyle w:val="Bul1"/>
      </w:pPr>
      <w:r w:rsidRPr="00785E0D">
        <w:t>1 x HMU</w:t>
      </w:r>
    </w:p>
    <w:p w:rsidR="002F1F94" w:rsidRDefault="002F1F94" w:rsidP="002F1F94">
      <w:pPr>
        <w:pStyle w:val="Bul1"/>
      </w:pPr>
      <w:r w:rsidRPr="00785E0D">
        <w:t xml:space="preserve">2 x </w:t>
      </w:r>
      <w:proofErr w:type="spellStart"/>
      <w:r w:rsidRPr="00785E0D">
        <w:t>PoE</w:t>
      </w:r>
      <w:proofErr w:type="spellEnd"/>
    </w:p>
    <w:p w:rsidR="002F1F94" w:rsidRDefault="002F1F94" w:rsidP="002F1F94">
      <w:pPr>
        <w:pStyle w:val="Bul1"/>
      </w:pPr>
      <w:r w:rsidRPr="00785E0D">
        <w:t>1 x PC</w:t>
      </w:r>
    </w:p>
    <w:p w:rsidR="002F1F94" w:rsidRDefault="002F1F94" w:rsidP="002F1F94">
      <w:pPr>
        <w:pStyle w:val="Bul1"/>
      </w:pPr>
      <w:r w:rsidRPr="00785E0D">
        <w:t xml:space="preserve">1x CD with latest </w:t>
      </w:r>
      <w:proofErr w:type="spellStart"/>
      <w:r>
        <w:t>Airmux</w:t>
      </w:r>
      <w:proofErr w:type="spellEnd"/>
      <w:r w:rsidRPr="00785E0D">
        <w:t xml:space="preserve"> manager</w:t>
      </w:r>
    </w:p>
    <w:tbl>
      <w:tblPr>
        <w:tblW w:w="0" w:type="auto"/>
        <w:tblInd w:w="103" w:type="dxa"/>
        <w:tblLook w:val="04A0"/>
      </w:tblPr>
      <w:tblGrid>
        <w:gridCol w:w="745"/>
        <w:gridCol w:w="4213"/>
        <w:gridCol w:w="2205"/>
        <w:gridCol w:w="999"/>
        <w:gridCol w:w="276"/>
        <w:gridCol w:w="1423"/>
      </w:tblGrid>
      <w:tr w:rsidR="002F1F94" w:rsidRPr="00785E0D"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Actual Results</w:t>
            </w:r>
          </w:p>
        </w:tc>
        <w:tc>
          <w:tcPr>
            <w:tcW w:w="0" w:type="auto"/>
            <w:tcBorders>
              <w:top w:val="nil"/>
              <w:left w:val="nil"/>
              <w:bottom w:val="nil"/>
              <w:right w:val="nil"/>
            </w:tcBorders>
            <w:shd w:val="clear" w:color="000000" w:fill="FFFFFF"/>
            <w:hideMark/>
          </w:tcPr>
          <w:p w:rsidR="002F1F94" w:rsidRPr="00785E0D" w:rsidRDefault="002F1F94" w:rsidP="009D45EE">
            <w:pPr>
              <w:pStyle w:val="TableHead"/>
              <w:rPr>
                <w:rFonts w:ascii="Palatino Linotype" w:hAnsi="Palatino Linotype" w:cs="Times New Roman"/>
              </w:rPr>
            </w:pPr>
            <w:r w:rsidRPr="00785E0D">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785E0D" w:rsidRDefault="002F1F94" w:rsidP="009D45EE">
            <w:pPr>
              <w:pStyle w:val="TableHead"/>
            </w:pPr>
            <w:r w:rsidRPr="00785E0D">
              <w:t>Comments (or Problems)</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Connect a PC that running the </w:t>
            </w:r>
            <w:proofErr w:type="spellStart"/>
            <w:r>
              <w:t>Airmux</w:t>
            </w:r>
            <w:proofErr w:type="spellEnd"/>
            <w:r w:rsidRPr="00785E0D">
              <w:t xml:space="preserve"> manager to the HBS. Login to the HBS and click on the Activate button to initiates an activation Wizard. Set all the relevant parameters to the link and verify that the configuration of the radio is according to the radio planning. When installation wizard is complete, verify that the HBS start transmission by checking that the "Status" parameter on the "Sector" windows changed from Inactive to Active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The HBS start transmission the "Status" parameter on the "Sector" windows changed from Inactive to Active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Go to the HBS configuration menu and click on the "Mobility" tab. Configure the "Type" to "Mobility". Select the required "Level", number of "Time Slots DL",</w:t>
            </w:r>
            <w:r>
              <w:t xml:space="preserve"> </w:t>
            </w:r>
            <w:r w:rsidRPr="00785E0D">
              <w:t>number of "Time Slots UL", "Number" of HSUs for each level and the "Maximum Distance" for mobility devices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On the "Level" table, the number of HMUs and number of time slots per HMU should appear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On the manager verify that the link between the HBS and HMU is established and that the HMU appear in the HSUs window</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After link synchronizes, manager shows the new HMU in the HSUs window</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Ensure that the HMU immediately register and that </w:t>
            </w:r>
            <w:proofErr w:type="gramStart"/>
            <w:r w:rsidRPr="00785E0D">
              <w:t>the  HBS</w:t>
            </w:r>
            <w:proofErr w:type="gramEnd"/>
            <w:r w:rsidRPr="00785E0D">
              <w:t xml:space="preserve"> assign to the HMU the number of time slots as configured. On the "</w:t>
            </w:r>
            <w:proofErr w:type="spellStart"/>
            <w:r w:rsidRPr="00785E0D">
              <w:t>Tput</w:t>
            </w:r>
            <w:proofErr w:type="spellEnd"/>
            <w:r w:rsidRPr="00785E0D">
              <w:t>" bar on the HMU window verify the throughput of the link</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HMU is in registration status and display the  actual "</w:t>
            </w:r>
            <w:proofErr w:type="spellStart"/>
            <w:r w:rsidRPr="00785E0D">
              <w:t>Tput</w:t>
            </w:r>
            <w:proofErr w:type="spellEnd"/>
            <w:r w:rsidRPr="00785E0D">
              <w:t>" of the link</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Connect a PC to the HBS and another PC to the HMU and make sure that the PCs are on the same subnet mask.</w:t>
            </w:r>
            <w:r w:rsidRPr="00785E0D">
              <w:br/>
              <w:t>From the PC behind the HBS, ping to PC behind the HMU and verify that ping replied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Ping replay and stable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bl>
    <w:p w:rsidR="002F1F94" w:rsidRDefault="002F1F94" w:rsidP="002F1F94">
      <w:pPr>
        <w:pStyle w:val="Heading2"/>
      </w:pPr>
      <w:bookmarkStart w:id="89" w:name="_Toc433639290"/>
      <w:bookmarkStart w:id="90" w:name="_Toc434227989"/>
      <w:r>
        <w:t>Handover between HBSs</w:t>
      </w:r>
      <w:bookmarkEnd w:id="89"/>
      <w:bookmarkEnd w:id="90"/>
    </w:p>
    <w:p w:rsidR="002F1F94" w:rsidRPr="00785E0D" w:rsidRDefault="002F1F94" w:rsidP="002F1F94">
      <w:pPr>
        <w:pStyle w:val="Heading5"/>
      </w:pPr>
      <w:r>
        <w:t>Test Description</w:t>
      </w:r>
    </w:p>
    <w:p w:rsidR="002F1F94" w:rsidRDefault="002F1F94" w:rsidP="002F1F94">
      <w:pPr>
        <w:pStyle w:val="Para"/>
      </w:pPr>
      <w:r>
        <w:t xml:space="preserve">Check the hand over between HBSs. In this test all the NOC's PCs and the HBSs that provide coverage to the vehicle should be connected to the same wired network (switch) in order to avoid delay between the </w:t>
      </w:r>
      <w:proofErr w:type="spellStart"/>
      <w:r>
        <w:t>the</w:t>
      </w:r>
      <w:proofErr w:type="spellEnd"/>
      <w:r>
        <w:t xml:space="preserve"> HBSs to the NOC's PC.</w:t>
      </w:r>
    </w:p>
    <w:p w:rsidR="002F1F94" w:rsidRDefault="002F1F94" w:rsidP="002F1F94">
      <w:pPr>
        <w:pStyle w:val="Para"/>
      </w:pPr>
      <w:r>
        <w:t>In addition this test should be done after approving that the HBSs provide full coverage in all the geographical areas where the vehicle drives according to the radio planning.</w:t>
      </w:r>
    </w:p>
    <w:p w:rsidR="002F1F94" w:rsidRDefault="002F1F94" w:rsidP="002F1F94">
      <w:pPr>
        <w:pStyle w:val="Heading5"/>
      </w:pPr>
      <w:r>
        <w:t>Required Test Equipment</w:t>
      </w:r>
    </w:p>
    <w:p w:rsidR="002F1F94" w:rsidRDefault="002F1F94" w:rsidP="002F1F94">
      <w:pPr>
        <w:pStyle w:val="Bul1"/>
      </w:pPr>
      <w:r w:rsidRPr="00785E0D">
        <w:t>2 P</w:t>
      </w:r>
      <w:r>
        <w:t>C</w:t>
      </w:r>
      <w:r w:rsidRPr="00785E0D">
        <w:t>s/Laptops</w:t>
      </w:r>
    </w:p>
    <w:p w:rsidR="002F1F94" w:rsidRDefault="002F1F94" w:rsidP="002F1F94">
      <w:pPr>
        <w:pStyle w:val="Bul1"/>
      </w:pPr>
      <w:r w:rsidRPr="00785E0D">
        <w:t>1 x HMU</w:t>
      </w:r>
    </w:p>
    <w:p w:rsidR="002F1F94" w:rsidRDefault="002F1F94" w:rsidP="002F1F94">
      <w:pPr>
        <w:pStyle w:val="Bul1"/>
      </w:pPr>
      <w:r w:rsidRPr="00785E0D">
        <w:t>2 x HBS</w:t>
      </w:r>
    </w:p>
    <w:p w:rsidR="002F1F94" w:rsidRDefault="002F1F94" w:rsidP="002F1F94">
      <w:pPr>
        <w:pStyle w:val="Bul1"/>
      </w:pPr>
      <w:r w:rsidRPr="00785E0D">
        <w:t>Mobile vehicle</w:t>
      </w:r>
    </w:p>
    <w:p w:rsidR="002F1F94" w:rsidRDefault="002F1F94" w:rsidP="002F1F94">
      <w:pPr>
        <w:pStyle w:val="Bul1"/>
      </w:pPr>
      <w:r w:rsidRPr="00785E0D">
        <w:t xml:space="preserve">3 x </w:t>
      </w:r>
      <w:proofErr w:type="spellStart"/>
      <w:r w:rsidRPr="00785E0D">
        <w:t>PoEs</w:t>
      </w:r>
      <w:proofErr w:type="spellEnd"/>
    </w:p>
    <w:tbl>
      <w:tblPr>
        <w:tblW w:w="0" w:type="auto"/>
        <w:tblInd w:w="103" w:type="dxa"/>
        <w:tblLook w:val="04A0"/>
      </w:tblPr>
      <w:tblGrid>
        <w:gridCol w:w="760"/>
        <w:gridCol w:w="4275"/>
        <w:gridCol w:w="2075"/>
        <w:gridCol w:w="1018"/>
        <w:gridCol w:w="271"/>
        <w:gridCol w:w="1462"/>
      </w:tblGrid>
      <w:tr w:rsidR="002F1F94" w:rsidRPr="00785E0D"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3749D8" w:rsidRDefault="002F1F94" w:rsidP="009D45EE">
            <w:pPr>
              <w:pStyle w:val="TableHead"/>
            </w:pPr>
            <w:r w:rsidRPr="003749D8">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3749D8" w:rsidRDefault="002F1F94" w:rsidP="009D45EE">
            <w:pPr>
              <w:pStyle w:val="TableHead"/>
            </w:pPr>
            <w:r w:rsidRPr="003749D8">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3749D8" w:rsidRDefault="002F1F94" w:rsidP="009D45EE">
            <w:pPr>
              <w:pStyle w:val="TableHead"/>
            </w:pPr>
            <w:r w:rsidRPr="003749D8">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3749D8" w:rsidRDefault="002F1F94" w:rsidP="009D45EE">
            <w:pPr>
              <w:pStyle w:val="TableHead"/>
            </w:pPr>
            <w:r w:rsidRPr="003749D8">
              <w:t>Actual Results</w:t>
            </w:r>
          </w:p>
        </w:tc>
        <w:tc>
          <w:tcPr>
            <w:tcW w:w="0" w:type="auto"/>
            <w:tcBorders>
              <w:top w:val="nil"/>
              <w:left w:val="nil"/>
              <w:bottom w:val="nil"/>
              <w:right w:val="nil"/>
            </w:tcBorders>
            <w:shd w:val="clear" w:color="000000" w:fill="FFFFFF"/>
            <w:hideMark/>
          </w:tcPr>
          <w:p w:rsidR="002F1F94" w:rsidRPr="003749D8" w:rsidRDefault="002F1F94" w:rsidP="009D45EE">
            <w:pPr>
              <w:pStyle w:val="TableHead"/>
            </w:pPr>
            <w:r w:rsidRPr="003749D8">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3749D8" w:rsidRDefault="002F1F94" w:rsidP="009D45EE">
            <w:pPr>
              <w:pStyle w:val="TableHead"/>
            </w:pPr>
            <w:r w:rsidRPr="003749D8">
              <w:t>Comments (or Problems)</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Connect a management PC that running the </w:t>
            </w:r>
            <w:proofErr w:type="spellStart"/>
            <w:r>
              <w:t>Airmux</w:t>
            </w:r>
            <w:proofErr w:type="spellEnd"/>
            <w:r w:rsidRPr="00785E0D">
              <w:t xml:space="preserve"> manager to the switch in the NOC where all the HBSs are connected.</w:t>
            </w:r>
            <w:r w:rsidRPr="00785E0D">
              <w:br/>
              <w:t>Make sure that the following parameters are the same in all the HBSs:</w:t>
            </w:r>
            <w:r w:rsidRPr="00785E0D">
              <w:br/>
              <w:t>* Network ID (part of the Sector ID)</w:t>
            </w:r>
            <w:r w:rsidRPr="00785E0D">
              <w:br/>
              <w:t>* Channel Ban</w:t>
            </w:r>
            <w:r>
              <w:t>d</w:t>
            </w:r>
            <w:r w:rsidRPr="00785E0D">
              <w:t>width</w:t>
            </w:r>
            <w:r w:rsidRPr="00785E0D">
              <w:br/>
              <w:t>* Diversity</w:t>
            </w:r>
            <w:r w:rsidRPr="00785E0D">
              <w:br/>
              <w:t>* Mobility service (Level, distance</w:t>
            </w:r>
            <w:proofErr w:type="gramStart"/>
            <w:r w:rsidRPr="00785E0D">
              <w:t>,  number</w:t>
            </w:r>
            <w:proofErr w:type="gramEnd"/>
            <w:r w:rsidRPr="00785E0D">
              <w:t xml:space="preserve"> of time slots and number of HMUs per   level)</w:t>
            </w:r>
            <w:r w:rsidRPr="00785E0D">
              <w:br/>
              <w:t>Verify that the HBSs provide full coverage in all the geographical areas where the vehicle drives according to the radio planning.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HBSs provide full coverage in all the geographical areas where the vehicle drive</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Start the video camera on the vehicle and from the NOC's </w:t>
            </w:r>
            <w:proofErr w:type="gramStart"/>
            <w:r w:rsidRPr="00785E0D">
              <w:t>PC,</w:t>
            </w:r>
            <w:proofErr w:type="gramEnd"/>
            <w:r w:rsidRPr="00785E0D">
              <w:t xml:space="preserve"> check that the quality of the video stream </w:t>
            </w:r>
            <w:proofErr w:type="spellStart"/>
            <w:r w:rsidRPr="00785E0D">
              <w:t>camare</w:t>
            </w:r>
            <w:proofErr w:type="spellEnd"/>
            <w:r w:rsidRPr="00785E0D">
              <w:t xml:space="preserve"> is good and stable. Start driving the vehicle along the path and check that the quality of the video stream of the </w:t>
            </w:r>
            <w:proofErr w:type="spellStart"/>
            <w:r w:rsidRPr="00785E0D">
              <w:t>camare</w:t>
            </w:r>
            <w:proofErr w:type="spellEnd"/>
            <w:r w:rsidRPr="00785E0D">
              <w:t xml:space="preserve"> is good and stable while the vehicle is driving.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Quality of each camera is good while the vehicle is driving</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r w:rsidR="002F1F94" w:rsidRPr="00785E0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Continue to drive with the vehicle along the path and verify that the HMU leave the current HBS and do handover to another HBS. Verify that the handover is fast and after the HMU </w:t>
            </w:r>
            <w:proofErr w:type="spellStart"/>
            <w:r w:rsidRPr="00785E0D">
              <w:t>complate</w:t>
            </w:r>
            <w:proofErr w:type="spellEnd"/>
            <w:r w:rsidRPr="00785E0D">
              <w:t xml:space="preserve"> the handover between the HBSs, the quality of the video stream coming back to normal.</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xml:space="preserve">Fast hand over between the HBSs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785E0D" w:rsidRDefault="002F1F94" w:rsidP="009D45EE">
            <w:pPr>
              <w:pStyle w:val="TableText"/>
            </w:pPr>
            <w:r w:rsidRPr="00785E0D">
              <w:t> </w:t>
            </w:r>
          </w:p>
        </w:tc>
        <w:tc>
          <w:tcPr>
            <w:tcW w:w="0" w:type="auto"/>
            <w:tcBorders>
              <w:top w:val="nil"/>
              <w:left w:val="nil"/>
              <w:bottom w:val="nil"/>
              <w:right w:val="nil"/>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785E0D" w:rsidRDefault="002F1F94" w:rsidP="009D45EE">
            <w:pPr>
              <w:pStyle w:val="TableText"/>
              <w:rPr>
                <w:rFonts w:ascii="Palatino Linotype" w:hAnsi="Palatino Linotype" w:cs="Times New Roman"/>
              </w:rPr>
            </w:pPr>
            <w:r w:rsidRPr="00785E0D">
              <w:rPr>
                <w:rFonts w:ascii="Palatino Linotype" w:hAnsi="Palatino Linotype" w:cs="Times New Roman"/>
              </w:rPr>
              <w:t> </w:t>
            </w:r>
          </w:p>
        </w:tc>
      </w:tr>
    </w:tbl>
    <w:p w:rsidR="002F1F94" w:rsidRDefault="002F1F94" w:rsidP="002F1F94">
      <w:pPr>
        <w:pStyle w:val="Heading2"/>
      </w:pPr>
      <w:bookmarkStart w:id="91" w:name="_Toc433639291"/>
      <w:bookmarkStart w:id="92" w:name="_Toc434227990"/>
      <w:r>
        <w:t>Throughput</w:t>
      </w:r>
      <w:bookmarkEnd w:id="91"/>
      <w:bookmarkEnd w:id="92"/>
    </w:p>
    <w:p w:rsidR="002F1F94" w:rsidRPr="00785E0D" w:rsidRDefault="002F1F94" w:rsidP="002F1F94">
      <w:pPr>
        <w:pStyle w:val="Heading5"/>
      </w:pPr>
      <w:r>
        <w:t>Test Description</w:t>
      </w:r>
    </w:p>
    <w:p w:rsidR="002F1F94" w:rsidRDefault="002F1F94" w:rsidP="002F1F94">
      <w:pPr>
        <w:pStyle w:val="Para"/>
      </w:pPr>
      <w:proofErr w:type="gramStart"/>
      <w:r w:rsidRPr="000A18AD">
        <w:t xml:space="preserve">Measure TCP performance of </w:t>
      </w:r>
      <w:r>
        <w:t>Airmux-5000</w:t>
      </w:r>
      <w:r w:rsidRPr="000A18AD">
        <w:t xml:space="preserve"> with Smart Bandwidth Management protocol, using </w:t>
      </w:r>
      <w:proofErr w:type="spellStart"/>
      <w:r>
        <w:t>Iperf</w:t>
      </w:r>
      <w:proofErr w:type="spellEnd"/>
      <w:r w:rsidRPr="000A18AD">
        <w:t xml:space="preserve"> SW.</w:t>
      </w:r>
      <w:proofErr w:type="gramEnd"/>
      <w:r w:rsidRPr="000A18AD">
        <w:t xml:space="preserve"> The feature of SBM for mobility is supported from release 3.4.85 and above.</w:t>
      </w:r>
    </w:p>
    <w:p w:rsidR="002F1F94" w:rsidRDefault="002F1F94" w:rsidP="002F1F94">
      <w:pPr>
        <w:pStyle w:val="Para"/>
      </w:pPr>
      <w:r>
        <w:t xml:space="preserve">When performing throughput tests, it is recommended using a professional traffic generator like </w:t>
      </w:r>
      <w:proofErr w:type="spellStart"/>
      <w:r>
        <w:t>SmartBit</w:t>
      </w:r>
      <w:proofErr w:type="spellEnd"/>
      <w:r>
        <w:t xml:space="preserve"> or Ixia and run test according to RFC 2544. Software application (.e.g. </w:t>
      </w:r>
      <w:proofErr w:type="spellStart"/>
      <w:r>
        <w:t>Ipref</w:t>
      </w:r>
      <w:proofErr w:type="spellEnd"/>
      <w:r>
        <w:t xml:space="preserve">) can also be used </w:t>
      </w:r>
    </w:p>
    <w:p w:rsidR="002F1F94" w:rsidRDefault="002F1F94" w:rsidP="002F1F94">
      <w:pPr>
        <w:pStyle w:val="Para"/>
      </w:pPr>
      <w:r>
        <w:t>In case of preferring s/w application, please note that the results might be different from the tests with professional products. This difference is due to PC performances affected by H/W of PC and OS that running on the PC and the capabilities of the s/w applications.</w:t>
      </w:r>
    </w:p>
    <w:p w:rsidR="002F1F94" w:rsidRDefault="002F1F94" w:rsidP="002F1F94">
      <w:pPr>
        <w:pStyle w:val="Para"/>
      </w:pPr>
      <w:r>
        <w:t xml:space="preserve">Note - use the attached </w:t>
      </w:r>
      <w:proofErr w:type="spellStart"/>
      <w:r>
        <w:t>Iperf</w:t>
      </w:r>
      <w:proofErr w:type="spellEnd"/>
      <w:r>
        <w:t xml:space="preserve"> application version 1.7.0.</w:t>
      </w:r>
    </w:p>
    <w:p w:rsidR="002F1F94" w:rsidRDefault="002F1F94" w:rsidP="002F1F94">
      <w:pPr>
        <w:pStyle w:val="Para"/>
      </w:pPr>
      <w:r>
        <w:t xml:space="preserve">In order to get more reliable test results, for full duplex test, on each PC run </w:t>
      </w:r>
      <w:proofErr w:type="spellStart"/>
      <w:r>
        <w:t>Iperf</w:t>
      </w:r>
      <w:proofErr w:type="spellEnd"/>
      <w:r>
        <w:t xml:space="preserve"> server for uplink session and </w:t>
      </w:r>
      <w:proofErr w:type="spellStart"/>
      <w:r>
        <w:t>Iperf</w:t>
      </w:r>
      <w:proofErr w:type="spellEnd"/>
      <w:r>
        <w:t xml:space="preserve"> client for downlink session. </w:t>
      </w:r>
      <w:proofErr w:type="gramStart"/>
      <w:r>
        <w:t>as</w:t>
      </w:r>
      <w:proofErr w:type="gramEnd"/>
      <w:r>
        <w:t xml:space="preserve"> described in test 3.</w:t>
      </w:r>
    </w:p>
    <w:p w:rsidR="002F1F94" w:rsidRDefault="002F1F94" w:rsidP="002F1F94">
      <w:pPr>
        <w:pStyle w:val="Heading5"/>
      </w:pPr>
      <w:r>
        <w:t>Required Test Equipment</w:t>
      </w:r>
    </w:p>
    <w:p w:rsidR="002F1F94" w:rsidRDefault="002F1F94" w:rsidP="002F1F94">
      <w:pPr>
        <w:pStyle w:val="Para"/>
      </w:pPr>
      <w:r w:rsidRPr="000A18AD">
        <w:t>1 x HBS</w:t>
      </w:r>
    </w:p>
    <w:p w:rsidR="002F1F94" w:rsidRDefault="002F1F94" w:rsidP="002F1F94">
      <w:pPr>
        <w:pStyle w:val="Para"/>
      </w:pPr>
      <w:r w:rsidRPr="000A18AD">
        <w:t>2 x HMU (50M)</w:t>
      </w:r>
    </w:p>
    <w:p w:rsidR="002F1F94" w:rsidRDefault="002F1F94" w:rsidP="002F1F94">
      <w:pPr>
        <w:pStyle w:val="Para"/>
      </w:pPr>
      <w:r w:rsidRPr="000A18AD">
        <w:t xml:space="preserve">3 x </w:t>
      </w:r>
      <w:proofErr w:type="spellStart"/>
      <w:r w:rsidRPr="000A18AD">
        <w:t>PoE</w:t>
      </w:r>
      <w:proofErr w:type="spellEnd"/>
    </w:p>
    <w:p w:rsidR="002F1F94" w:rsidRDefault="002F1F94" w:rsidP="002F1F94">
      <w:pPr>
        <w:pStyle w:val="Para"/>
      </w:pPr>
      <w:r w:rsidRPr="000A18AD">
        <w:t xml:space="preserve">1x CD with latest </w:t>
      </w:r>
      <w:proofErr w:type="spellStart"/>
      <w:r>
        <w:t>Airmux</w:t>
      </w:r>
      <w:proofErr w:type="spellEnd"/>
      <w:r w:rsidRPr="000A18AD">
        <w:t xml:space="preserve"> manager</w:t>
      </w:r>
    </w:p>
    <w:p w:rsidR="002F1F94" w:rsidRDefault="002F1F94" w:rsidP="002F1F94">
      <w:pPr>
        <w:pStyle w:val="Para"/>
      </w:pPr>
      <w:r w:rsidRPr="000A18AD">
        <w:t xml:space="preserve">3 x PC running </w:t>
      </w:r>
      <w:proofErr w:type="spellStart"/>
      <w:r>
        <w:t>I</w:t>
      </w:r>
      <w:r w:rsidRPr="000A18AD">
        <w:t>perf</w:t>
      </w:r>
      <w:proofErr w:type="spellEnd"/>
      <w:r w:rsidRPr="000A18AD">
        <w:t xml:space="preserve"> application</w:t>
      </w:r>
      <w:r>
        <w:t xml:space="preserve">  </w:t>
      </w:r>
    </w:p>
    <w:p w:rsidR="002F1F94" w:rsidRDefault="002F1F94" w:rsidP="002F1F94">
      <w:pPr>
        <w:pStyle w:val="Para"/>
      </w:pPr>
      <w:r w:rsidRPr="000A18AD">
        <w:t xml:space="preserve">3 x </w:t>
      </w:r>
      <w:proofErr w:type="spellStart"/>
      <w:r w:rsidRPr="000A18AD">
        <w:t>PoEs</w:t>
      </w:r>
      <w:proofErr w:type="spellEnd"/>
    </w:p>
    <w:tbl>
      <w:tblPr>
        <w:tblW w:w="0" w:type="auto"/>
        <w:tblInd w:w="103" w:type="dxa"/>
        <w:tblLook w:val="04A0"/>
      </w:tblPr>
      <w:tblGrid>
        <w:gridCol w:w="769"/>
        <w:gridCol w:w="4405"/>
        <w:gridCol w:w="1891"/>
        <w:gridCol w:w="1031"/>
        <w:gridCol w:w="276"/>
        <w:gridCol w:w="1489"/>
      </w:tblGrid>
      <w:tr w:rsidR="002F1F94" w:rsidRPr="000A18AD" w:rsidTr="009D45EE">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0A18AD" w:rsidRDefault="002F1F94" w:rsidP="009D45EE">
            <w:pPr>
              <w:pStyle w:val="TableHead"/>
            </w:pPr>
            <w:r w:rsidRPr="000A18AD">
              <w:t>Step Num</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0A18AD" w:rsidRDefault="002F1F94" w:rsidP="009D45EE">
            <w:pPr>
              <w:pStyle w:val="TableHead"/>
            </w:pPr>
            <w:r w:rsidRPr="000A18AD">
              <w:t>Procedure</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0A18AD" w:rsidRDefault="002F1F94" w:rsidP="009D45EE">
            <w:pPr>
              <w:pStyle w:val="TableHead"/>
            </w:pPr>
            <w:r w:rsidRPr="000A18AD">
              <w:t>Expected Results</w:t>
            </w:r>
          </w:p>
        </w:tc>
        <w:tc>
          <w:tcPr>
            <w:tcW w:w="0" w:type="auto"/>
            <w:tcBorders>
              <w:top w:val="single" w:sz="4" w:space="0" w:color="auto"/>
              <w:left w:val="nil"/>
              <w:bottom w:val="single" w:sz="4" w:space="0" w:color="auto"/>
              <w:right w:val="single" w:sz="4" w:space="0" w:color="auto"/>
            </w:tcBorders>
            <w:shd w:val="clear" w:color="000000" w:fill="FFCC00"/>
            <w:vAlign w:val="center"/>
            <w:hideMark/>
          </w:tcPr>
          <w:p w:rsidR="002F1F94" w:rsidRPr="000A18AD" w:rsidRDefault="002F1F94" w:rsidP="009D45EE">
            <w:pPr>
              <w:pStyle w:val="TableHead"/>
            </w:pPr>
            <w:r w:rsidRPr="000A18AD">
              <w:t>Actual Results</w:t>
            </w:r>
          </w:p>
        </w:tc>
        <w:tc>
          <w:tcPr>
            <w:tcW w:w="0" w:type="auto"/>
            <w:tcBorders>
              <w:top w:val="nil"/>
              <w:left w:val="nil"/>
              <w:bottom w:val="nil"/>
              <w:right w:val="nil"/>
            </w:tcBorders>
            <w:shd w:val="clear" w:color="000000" w:fill="FFFFFF"/>
            <w:hideMark/>
          </w:tcPr>
          <w:p w:rsidR="002F1F94" w:rsidRPr="000A18AD" w:rsidRDefault="002F1F94" w:rsidP="009D45EE">
            <w:pPr>
              <w:pStyle w:val="TableHead"/>
              <w:rPr>
                <w:rFonts w:ascii="Palatino Linotype" w:hAnsi="Palatino Linotype" w:cs="Times New Roman"/>
              </w:rPr>
            </w:pPr>
            <w:r w:rsidRPr="000A18AD">
              <w:rPr>
                <w:rFonts w:ascii="Palatino Linotype" w:hAnsi="Palatino Linotype" w:cs="Times New Roman"/>
              </w:rPr>
              <w:t> </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hideMark/>
          </w:tcPr>
          <w:p w:rsidR="002F1F94" w:rsidRPr="000A18AD" w:rsidRDefault="002F1F94" w:rsidP="009D45EE">
            <w:pPr>
              <w:pStyle w:val="TableHead"/>
            </w:pPr>
            <w:r w:rsidRPr="000A18AD">
              <w:t>Comments (or Problems)</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Establish a radio link between HBS and two HMUs. Make sure the each radio link is up and each HMU is register to the HBS. HMU1 has Ethernet service with 31 time slots and HMU2 has service with 31 time slots. </w:t>
            </w:r>
            <w:r w:rsidRPr="000A18AD">
              <w:br/>
              <w:t>Link parameters:</w:t>
            </w:r>
            <w:r w:rsidRPr="000A18AD">
              <w:br/>
              <w:t>* RSS (</w:t>
            </w:r>
            <w:proofErr w:type="spellStart"/>
            <w:r w:rsidRPr="000A18AD">
              <w:t>dBm</w:t>
            </w:r>
            <w:proofErr w:type="spellEnd"/>
            <w:r w:rsidRPr="000A18AD">
              <w:t>) on both side of the link is between -55dBm to -62dBm</w:t>
            </w:r>
            <w:r w:rsidRPr="000A18AD">
              <w:br/>
              <w:t>* CBW - 20Mhz</w:t>
            </w:r>
            <w:r w:rsidRPr="000A18AD">
              <w:br/>
              <w:t xml:space="preserve">* Asymmetric ratio </w:t>
            </w:r>
            <w:proofErr w:type="gramStart"/>
            <w:r w:rsidRPr="000A18AD">
              <w:t>-  50</w:t>
            </w:r>
            <w:proofErr w:type="gramEnd"/>
            <w:r w:rsidRPr="000A18AD">
              <w:t>%/50%.</w:t>
            </w:r>
            <w:r w:rsidRPr="000A18AD">
              <w:br/>
              <w:t>* Configure the HBS and HMU to dual antenna type and diversity</w:t>
            </w:r>
            <w:r w:rsidRPr="000A18AD">
              <w:br/>
              <w:t xml:space="preserve">Connect with </w:t>
            </w:r>
            <w:proofErr w:type="spellStart"/>
            <w:r>
              <w:t>Airmux</w:t>
            </w:r>
            <w:proofErr w:type="spellEnd"/>
            <w:r w:rsidRPr="000A18AD">
              <w:t xml:space="preserve"> manager to HBS and the HMU, go to Site Configuration -&gt; Ethernet and in "Ethernet Ports Configuration" check that the "Current" Ethernet duplex rate is 100Mbps/FD (in HBS can be 1Gbps in case that </w:t>
            </w:r>
            <w:proofErr w:type="spellStart"/>
            <w:r w:rsidRPr="000A18AD">
              <w:t>GbE</w:t>
            </w:r>
            <w:proofErr w:type="spellEnd"/>
            <w:r w:rsidRPr="000A18AD">
              <w:t xml:space="preserve"> </w:t>
            </w:r>
            <w:proofErr w:type="spellStart"/>
            <w:r w:rsidRPr="000A18AD">
              <w:t>PoE</w:t>
            </w:r>
            <w:proofErr w:type="spellEnd"/>
            <w:r w:rsidRPr="000A18AD">
              <w:t xml:space="preserve"> is connected). </w:t>
            </w:r>
            <w:r w:rsidRPr="000A18AD">
              <w:br/>
              <w:t>Verify that the same Ethernet speed status appears in the local PC that connected to the unit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Link is stable and Eth speed in the PC and the unit is the same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Run the "Estimated Throughput" command from the HMUs menu. Check that the DL and UL estimated throughput is as expected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Throughput is as expected according to </w:t>
            </w:r>
            <w:proofErr w:type="spellStart"/>
            <w:r>
              <w:t>Airmux</w:t>
            </w:r>
            <w:proofErr w:type="spellEnd"/>
            <w:r w:rsidRPr="000A18AD">
              <w:t xml:space="preserve"> LBC</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3</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Save the </w:t>
            </w:r>
            <w:r>
              <w:t>Iperf</w:t>
            </w:r>
            <w:r w:rsidRPr="000A18AD">
              <w:t>.exe application on c:\ directory on the local PC's/laptop that connected to the HBS, remote PC1 that connected to HMU1 and remote PC2 that connected to HMU2</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t>Iperf</w:t>
            </w:r>
            <w:r w:rsidRPr="000A18AD">
              <w:t>.exe is located  at c:\ directory on each PC</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2F1F94" w:rsidRPr="000A18AD" w:rsidRDefault="002F1F94" w:rsidP="009D45EE">
            <w:pPr>
              <w:pStyle w:val="TableHeadLeft"/>
            </w:pPr>
            <w:r w:rsidRPr="000A18AD">
              <w:t>Test 1: UL Throughput (HMU to HBS)</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HeadLeft"/>
            </w:pPr>
            <w:r w:rsidRPr="000A18AD">
              <w:t>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HeadLeft"/>
              <w:rPr>
                <w:rFonts w:ascii="Palatino Linotype" w:hAnsi="Palatino Linotype" w:cs="Times New Roman"/>
              </w:rPr>
            </w:pPr>
            <w:r w:rsidRPr="000A18AD">
              <w:rPr>
                <w:rFonts w:ascii="Palatino Linotype" w:hAnsi="Palatino Linotype" w:cs="Times New Roman"/>
              </w:rPr>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HeadLef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HeadLef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4</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Open a command line window on the local PC. Change directory to c:\. </w:t>
            </w:r>
            <w:r w:rsidRPr="000A18AD">
              <w:br/>
              <w:t xml:space="preserve">Set the </w:t>
            </w:r>
            <w:proofErr w:type="spellStart"/>
            <w:r>
              <w:t>Iperf</w:t>
            </w:r>
            <w:proofErr w:type="spellEnd"/>
            <w:r w:rsidRPr="000A18AD">
              <w:t xml:space="preserve"> on local PC to be a TCP Server to both remote PC1 and remote PC2 by using the following command line: </w:t>
            </w:r>
            <w:r w:rsidRPr="000A18AD">
              <w:br/>
              <w:t>Server to remote PC1</w:t>
            </w:r>
            <w:r w:rsidRPr="000A18AD">
              <w:br/>
              <w:t>c:\</w:t>
            </w:r>
            <w:r>
              <w:t>Iperf</w:t>
            </w:r>
            <w:r w:rsidRPr="000A18AD">
              <w:t xml:space="preserve"> -s -i1 -p5001</w:t>
            </w:r>
            <w:r w:rsidRPr="000A18AD">
              <w:br/>
              <w:t xml:space="preserve">On the same local PC open another </w:t>
            </w:r>
            <w:proofErr w:type="spellStart"/>
            <w:r>
              <w:t>Iperf</w:t>
            </w:r>
            <w:proofErr w:type="spellEnd"/>
            <w:r w:rsidRPr="000A18AD">
              <w:t xml:space="preserve"> TCP Server by using the following command line: </w:t>
            </w:r>
            <w:r w:rsidRPr="000A18AD">
              <w:br/>
              <w:t>Server to remote PC2</w:t>
            </w:r>
            <w:r w:rsidRPr="000A18AD">
              <w:br/>
              <w:t>c:\</w:t>
            </w:r>
            <w:r>
              <w:t>Iperf</w:t>
            </w:r>
            <w:r w:rsidRPr="000A18AD">
              <w:t xml:space="preserve"> -s -i1 -p5005</w:t>
            </w:r>
            <w:r w:rsidRPr="000A18AD">
              <w:br/>
              <w:t>Note - the command p5001 set the first TCP server to run on port 5001 and the command p5005 set the second TCP server to run on port 5005. Need to make sure that both ports are not occupied in the PC</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TCP Servers are set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Open a command line window at the remote PC1 &amp; remote PC2. Change directory to c:\. Set the remote PC1&amp;PC2 to be a TCP client by using the following command line on each PC: </w:t>
            </w:r>
            <w:r w:rsidRPr="000A18AD">
              <w:br/>
              <w:t>For Remote PC1:</w:t>
            </w:r>
            <w:r w:rsidRPr="000A18AD">
              <w:br/>
              <w:t>c:\</w:t>
            </w:r>
            <w:r>
              <w:t>Iperf</w:t>
            </w:r>
            <w:r w:rsidRPr="000A18AD">
              <w:t xml:space="preserve"> -c &lt;</w:t>
            </w:r>
            <w:proofErr w:type="spellStart"/>
            <w:r w:rsidRPr="000A18AD">
              <w:t>ip</w:t>
            </w:r>
            <w:proofErr w:type="spellEnd"/>
            <w:r w:rsidRPr="000A18AD">
              <w:t xml:space="preserve"> address of </w:t>
            </w:r>
            <w:proofErr w:type="spellStart"/>
            <w:r>
              <w:t>Iperf</w:t>
            </w:r>
            <w:proofErr w:type="spellEnd"/>
            <w:r w:rsidRPr="000A18AD">
              <w:t xml:space="preserve"> server&gt; -P10 -i1 -t 300 -p5001</w:t>
            </w:r>
            <w:r w:rsidRPr="000A18AD">
              <w:br/>
              <w:t>For Remote PC2:</w:t>
            </w:r>
            <w:r w:rsidRPr="000A18AD">
              <w:br/>
              <w:t>c:\</w:t>
            </w:r>
            <w:r>
              <w:t>Iperf</w:t>
            </w:r>
            <w:r w:rsidRPr="000A18AD">
              <w:t xml:space="preserve"> -c &lt;</w:t>
            </w:r>
            <w:proofErr w:type="spellStart"/>
            <w:r w:rsidRPr="000A18AD">
              <w:t>ip</w:t>
            </w:r>
            <w:proofErr w:type="spellEnd"/>
            <w:r w:rsidRPr="000A18AD">
              <w:t xml:space="preserve"> address of </w:t>
            </w:r>
            <w:proofErr w:type="spellStart"/>
            <w:r>
              <w:t>Iperf</w:t>
            </w:r>
            <w:proofErr w:type="spellEnd"/>
            <w:r w:rsidRPr="000A18AD">
              <w:t xml:space="preserve"> server&gt; -P10 -i1 -t 300 -p5005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TCP Clients are set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6</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Start test by running the </w:t>
            </w:r>
            <w:proofErr w:type="spellStart"/>
            <w:r>
              <w:t>Iperf</w:t>
            </w:r>
            <w:proofErr w:type="spellEnd"/>
            <w:r w:rsidRPr="000A18AD">
              <w:t xml:space="preserve"> server and client on the local and remote PCs.</w:t>
            </w:r>
            <w:r w:rsidRPr="000A18AD">
              <w:br/>
              <w:t>Verify the TCP throughput test result on each HMU is as expected</w:t>
            </w:r>
            <w:r w:rsidRPr="000A18AD">
              <w:b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TCP throughput test result on each HMU is as expected</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5</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On HMU2 change the number of time slot in the UL to 1 (HMU1 remains with 31 time slots in UL).</w:t>
            </w:r>
            <w:r w:rsidRPr="000A18AD">
              <w:br/>
              <w:t xml:space="preserve">In this test generate traffic only from Remote PC1. </w:t>
            </w:r>
            <w:r w:rsidRPr="000A18AD">
              <w:br/>
              <w:t xml:space="preserve">Open a command line window at the remote PC1. Change directory to c:\. Set the remote PC1 to be a TCP client by using the following command line: </w:t>
            </w:r>
            <w:r w:rsidRPr="000A18AD">
              <w:br/>
              <w:t>For Client on Remote PC1</w:t>
            </w:r>
            <w:r w:rsidRPr="000A18AD">
              <w:br/>
              <w:t>c:\</w:t>
            </w:r>
            <w:r>
              <w:t>Iperf</w:t>
            </w:r>
            <w:r w:rsidRPr="000A18AD">
              <w:t xml:space="preserve"> -c &lt;</w:t>
            </w:r>
            <w:proofErr w:type="spellStart"/>
            <w:r w:rsidRPr="000A18AD">
              <w:t>ip</w:t>
            </w:r>
            <w:proofErr w:type="spellEnd"/>
            <w:r w:rsidRPr="000A18AD">
              <w:t xml:space="preserve"> address of </w:t>
            </w:r>
            <w:proofErr w:type="spellStart"/>
            <w:r>
              <w:t>Iperf</w:t>
            </w:r>
            <w:proofErr w:type="spellEnd"/>
            <w:r w:rsidRPr="000A18AD">
              <w:t xml:space="preserve"> server&gt; -P10 -i1 -t 300 -p5001</w:t>
            </w:r>
            <w:r w:rsidRPr="000A18AD">
              <w:br/>
              <w:t>Server on L</w:t>
            </w:r>
            <w:r>
              <w:t>ocal PC:</w:t>
            </w:r>
            <w:r>
              <w:br/>
              <w:t>c:\Iperf -s -i1 -p5001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TCP Client is set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6</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Start test by running </w:t>
            </w:r>
            <w:proofErr w:type="spellStart"/>
            <w:r>
              <w:t>Iperf</w:t>
            </w:r>
            <w:proofErr w:type="spellEnd"/>
            <w:r w:rsidRPr="000A18AD">
              <w:t xml:space="preserve"> server and client on the local and remote PC1.</w:t>
            </w:r>
            <w:r w:rsidRPr="000A18AD">
              <w:br/>
              <w:t>Verify that the TCP throughput on HMU1 increase accordingly.</w:t>
            </w:r>
            <w:r w:rsidRPr="000A18AD">
              <w:b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TCP throughput on HMU1 increases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2F1F94" w:rsidRPr="000A18AD" w:rsidRDefault="002F1F94" w:rsidP="009D45EE">
            <w:pPr>
              <w:pStyle w:val="TableHeadLeft"/>
            </w:pPr>
            <w:r w:rsidRPr="000A18AD">
              <w:t>Test 2: DL Throughput (HBS to HMU)</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0A18AD" w:rsidRDefault="002F1F94" w:rsidP="009D45EE">
            <w:pPr>
              <w:pStyle w:val="TableText"/>
            </w:pPr>
            <w:r w:rsidRPr="000A18AD">
              <w:t>7</w:t>
            </w:r>
          </w:p>
        </w:tc>
        <w:tc>
          <w:tcPr>
            <w:tcW w:w="0" w:type="auto"/>
            <w:tcBorders>
              <w:top w:val="nil"/>
              <w:left w:val="nil"/>
              <w:bottom w:val="single" w:sz="4" w:space="0" w:color="auto"/>
              <w:right w:val="single" w:sz="4" w:space="0" w:color="auto"/>
            </w:tcBorders>
            <w:shd w:val="clear" w:color="auto" w:fill="auto"/>
            <w:vAlign w:val="center"/>
            <w:hideMark/>
          </w:tcPr>
          <w:p w:rsidR="002F1F94" w:rsidRPr="000A18AD" w:rsidRDefault="002F1F94" w:rsidP="009D45EE">
            <w:pPr>
              <w:pStyle w:val="TableText"/>
            </w:pPr>
            <w:r w:rsidRPr="000A18AD">
              <w:t>On HMU1 set number of DL time slots to 31 and on HMU2 set number of DL time slots to 31</w:t>
            </w:r>
            <w:r w:rsidRPr="000A18AD">
              <w:br/>
              <w:t xml:space="preserve">Open a command line window at the remote PC1 &amp; 2. Change directory to c:\. Set the remote PC1 &amp; PC2 to be TCP Servers by using the following command line on each PC: </w:t>
            </w:r>
            <w:r w:rsidRPr="000A18AD">
              <w:br/>
              <w:t>Server on remote PC1:</w:t>
            </w:r>
            <w:r w:rsidRPr="000A18AD">
              <w:br/>
              <w:t>c:\</w:t>
            </w:r>
            <w:r>
              <w:t>Iperf</w:t>
            </w:r>
            <w:r w:rsidRPr="000A18AD">
              <w:t xml:space="preserve"> -s -i1 -p5001</w:t>
            </w:r>
            <w:r w:rsidRPr="000A18AD">
              <w:br/>
              <w:t>Server on remote PC2</w:t>
            </w:r>
            <w:r w:rsidRPr="000A18AD">
              <w:br/>
              <w:t>c:\</w:t>
            </w:r>
            <w:r>
              <w:t>Iperf</w:t>
            </w:r>
            <w:r w:rsidRPr="000A18AD">
              <w:t xml:space="preserve"> -s -i1 -p5005</w:t>
            </w:r>
            <w:r w:rsidRPr="000A18AD">
              <w:br/>
              <w:t>Note - the command p5001 set the first TCP server to run on port 5001and the command p5005 set the second TCP server to run on port 5005. Need to make sure that both ports are not occupied in the PC</w:t>
            </w:r>
          </w:p>
        </w:tc>
        <w:tc>
          <w:tcPr>
            <w:tcW w:w="0" w:type="auto"/>
            <w:tcBorders>
              <w:top w:val="nil"/>
              <w:left w:val="nil"/>
              <w:bottom w:val="single" w:sz="4" w:space="0" w:color="auto"/>
              <w:right w:val="single" w:sz="4" w:space="0" w:color="auto"/>
            </w:tcBorders>
            <w:shd w:val="clear" w:color="auto" w:fill="auto"/>
            <w:vAlign w:val="center"/>
            <w:hideMark/>
          </w:tcPr>
          <w:p w:rsidR="002F1F94" w:rsidRPr="000A18AD" w:rsidRDefault="002F1F94" w:rsidP="009D45EE">
            <w:pPr>
              <w:pStyle w:val="TableText"/>
            </w:pPr>
            <w:r w:rsidRPr="000A18AD">
              <w:t>TCP Servers are set</w:t>
            </w:r>
          </w:p>
        </w:tc>
        <w:tc>
          <w:tcPr>
            <w:tcW w:w="0" w:type="auto"/>
            <w:tcBorders>
              <w:top w:val="nil"/>
              <w:left w:val="nil"/>
              <w:bottom w:val="single" w:sz="4" w:space="0" w:color="auto"/>
              <w:right w:val="single" w:sz="4" w:space="0" w:color="auto"/>
            </w:tcBorders>
            <w:shd w:val="clear" w:color="auto" w:fill="auto"/>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auto" w:fill="auto"/>
            <w:vAlign w:val="center"/>
            <w:hideMark/>
          </w:tcPr>
          <w:p w:rsidR="002F1F94" w:rsidRPr="000A18AD" w:rsidRDefault="002F1F94" w:rsidP="009D45EE">
            <w:pPr>
              <w:pStyle w:val="TableText"/>
              <w:rPr>
                <w:rFonts w:ascii="Palatino Linotype" w:hAnsi="Palatino Linotype" w:cs="Times New Roman"/>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8</w:t>
            </w:r>
          </w:p>
        </w:tc>
        <w:tc>
          <w:tcPr>
            <w:tcW w:w="0" w:type="auto"/>
            <w:tcBorders>
              <w:top w:val="nil"/>
              <w:left w:val="nil"/>
              <w:bottom w:val="single" w:sz="4" w:space="0" w:color="auto"/>
              <w:right w:val="single" w:sz="4" w:space="0" w:color="auto"/>
            </w:tcBorders>
            <w:shd w:val="clear" w:color="auto" w:fill="auto"/>
            <w:vAlign w:val="center"/>
            <w:hideMark/>
          </w:tcPr>
          <w:p w:rsidR="002F1F94" w:rsidRPr="000A18AD" w:rsidRDefault="002F1F94" w:rsidP="009D45EE">
            <w:pPr>
              <w:pStyle w:val="TableText"/>
            </w:pPr>
            <w:r w:rsidRPr="000A18AD">
              <w:t xml:space="preserve">Open a command line window at the local PC. Change directory to        c:\. Set the local PC to run two TCP clients by using the following command lines: </w:t>
            </w:r>
            <w:r w:rsidRPr="000A18AD">
              <w:br/>
              <w:t>Client for the server on PC1:</w:t>
            </w:r>
            <w:r w:rsidRPr="000A18AD">
              <w:br/>
              <w:t>c:\</w:t>
            </w:r>
            <w:r>
              <w:t>Iperf</w:t>
            </w:r>
            <w:r w:rsidRPr="000A18AD">
              <w:t xml:space="preserve"> -c &lt;</w:t>
            </w:r>
            <w:proofErr w:type="spellStart"/>
            <w:r w:rsidRPr="000A18AD">
              <w:t>ip</w:t>
            </w:r>
            <w:proofErr w:type="spellEnd"/>
            <w:r w:rsidRPr="000A18AD">
              <w:t xml:space="preserve"> address of </w:t>
            </w:r>
            <w:proofErr w:type="spellStart"/>
            <w:r>
              <w:t>Iperf</w:t>
            </w:r>
            <w:proofErr w:type="spellEnd"/>
            <w:r w:rsidRPr="000A18AD">
              <w:t xml:space="preserve"> server&gt; -P10 -i1 -t 300 -p5001</w:t>
            </w:r>
            <w:r w:rsidRPr="000A18AD">
              <w:br/>
              <w:t xml:space="preserve">On the same local PC open another </w:t>
            </w:r>
            <w:proofErr w:type="spellStart"/>
            <w:r>
              <w:t>Iperf</w:t>
            </w:r>
            <w:proofErr w:type="spellEnd"/>
            <w:r w:rsidRPr="000A18AD">
              <w:t xml:space="preserve"> TCP client by using the following command line: </w:t>
            </w:r>
            <w:r w:rsidRPr="000A18AD">
              <w:br/>
              <w:t>Client for the server on PC2</w:t>
            </w:r>
            <w:r w:rsidRPr="000A18AD">
              <w:br/>
              <w:t>c:\</w:t>
            </w:r>
            <w:r>
              <w:t>Iperf</w:t>
            </w:r>
            <w:r w:rsidRPr="000A18AD">
              <w:t xml:space="preserve"> -c &lt;</w:t>
            </w:r>
            <w:proofErr w:type="spellStart"/>
            <w:r w:rsidRPr="000A18AD">
              <w:t>ip</w:t>
            </w:r>
            <w:proofErr w:type="spellEnd"/>
            <w:r w:rsidRPr="000A18AD">
              <w:t xml:space="preserve"> address of </w:t>
            </w:r>
            <w:proofErr w:type="spellStart"/>
            <w:r>
              <w:t>Iperf</w:t>
            </w:r>
            <w:proofErr w:type="spellEnd"/>
            <w:r w:rsidRPr="000A18AD">
              <w:t xml:space="preserve"> server&gt; -P10 -i1 -t 300 -p5005</w:t>
            </w:r>
          </w:p>
        </w:tc>
        <w:tc>
          <w:tcPr>
            <w:tcW w:w="0" w:type="auto"/>
            <w:tcBorders>
              <w:top w:val="nil"/>
              <w:left w:val="nil"/>
              <w:bottom w:val="single" w:sz="4" w:space="0" w:color="auto"/>
              <w:right w:val="single" w:sz="4" w:space="0" w:color="auto"/>
            </w:tcBorders>
            <w:shd w:val="clear" w:color="auto" w:fill="auto"/>
            <w:vAlign w:val="center"/>
            <w:hideMark/>
          </w:tcPr>
          <w:p w:rsidR="002F1F94" w:rsidRPr="000A18AD" w:rsidRDefault="002F1F94" w:rsidP="009D45EE">
            <w:pPr>
              <w:pStyle w:val="TableText"/>
            </w:pPr>
            <w:r w:rsidRPr="000A18AD">
              <w:t>TCP clients are set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0A18AD" w:rsidRDefault="002F1F94" w:rsidP="009D45EE">
            <w:pPr>
              <w:pStyle w:val="TableText"/>
            </w:pPr>
            <w:r w:rsidRPr="000A18AD">
              <w:t>9</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Start test by running </w:t>
            </w:r>
            <w:proofErr w:type="spellStart"/>
            <w:r>
              <w:t>Iperf</w:t>
            </w:r>
            <w:proofErr w:type="spellEnd"/>
            <w:r w:rsidRPr="000A18AD">
              <w:t xml:space="preserve"> server and client on the local and remote PCs.</w:t>
            </w:r>
            <w:r w:rsidRPr="000A18AD">
              <w:br/>
              <w:t xml:space="preserve">On each HMU verify that the TCP throughput is as expected </w:t>
            </w:r>
            <w:r w:rsidRPr="000A18AD">
              <w:br/>
              <w:t>Note: test run 300s=5min</w:t>
            </w:r>
          </w:p>
        </w:tc>
        <w:tc>
          <w:tcPr>
            <w:tcW w:w="0" w:type="auto"/>
            <w:tcBorders>
              <w:top w:val="nil"/>
              <w:left w:val="nil"/>
              <w:bottom w:val="single" w:sz="4" w:space="0" w:color="auto"/>
              <w:right w:val="single" w:sz="4" w:space="0" w:color="auto"/>
            </w:tcBorders>
            <w:shd w:val="clear" w:color="auto" w:fill="auto"/>
            <w:vAlign w:val="center"/>
            <w:hideMark/>
          </w:tcPr>
          <w:p w:rsidR="002F1F94" w:rsidRPr="000A18AD" w:rsidRDefault="002F1F94" w:rsidP="009D45EE">
            <w:pPr>
              <w:pStyle w:val="TableText"/>
            </w:pPr>
            <w:r w:rsidRPr="000A18AD">
              <w:t xml:space="preserve">On each HMU verify that the TCP throughput is as expected </w:t>
            </w:r>
          </w:p>
        </w:tc>
        <w:tc>
          <w:tcPr>
            <w:tcW w:w="0" w:type="auto"/>
            <w:tcBorders>
              <w:top w:val="nil"/>
              <w:left w:val="nil"/>
              <w:bottom w:val="single" w:sz="4" w:space="0" w:color="auto"/>
              <w:right w:val="single" w:sz="4" w:space="0" w:color="auto"/>
            </w:tcBorders>
            <w:shd w:val="clear" w:color="auto" w:fill="auto"/>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auto" w:fill="auto"/>
            <w:vAlign w:val="center"/>
            <w:hideMark/>
          </w:tcPr>
          <w:p w:rsidR="002F1F94" w:rsidRPr="000A18AD" w:rsidRDefault="002F1F94" w:rsidP="009D45EE">
            <w:pPr>
              <w:pStyle w:val="TableText"/>
              <w:rPr>
                <w:rFonts w:ascii="Palatino Linotype" w:hAnsi="Palatino Linotype" w:cs="Times New Roman"/>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10</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On HMU2 change the number of time slots in DL to 1 (HMU1 remains with 31 time slots in DL). In this test generate traffic only to Remote PC1. </w:t>
            </w:r>
            <w:r w:rsidRPr="000A18AD">
              <w:br/>
              <w:t xml:space="preserve">Open a command line window at the remote PC1. Change directory to c:\. Set the remote PC1 to be a TCP server by using the following command line: </w:t>
            </w:r>
            <w:r w:rsidRPr="000A18AD">
              <w:br/>
            </w:r>
            <w:r w:rsidRPr="000A18AD">
              <w:br/>
              <w:t>Server on remote PC1:</w:t>
            </w:r>
            <w:r w:rsidRPr="000A18AD">
              <w:br/>
              <w:t>c:\</w:t>
            </w:r>
            <w:r>
              <w:t>Iperf</w:t>
            </w:r>
            <w:r w:rsidRPr="000A18AD">
              <w:t xml:space="preserve"> -s -i1 -p5001</w:t>
            </w:r>
            <w:r w:rsidRPr="000A18AD">
              <w:br/>
              <w:t>Client on local PC:</w:t>
            </w:r>
            <w:r w:rsidRPr="000A18AD">
              <w:br/>
              <w:t>c:\</w:t>
            </w:r>
            <w:r>
              <w:t>Iperf</w:t>
            </w:r>
            <w:r w:rsidRPr="000A18AD">
              <w:t xml:space="preserve"> -c &lt;</w:t>
            </w:r>
            <w:proofErr w:type="spellStart"/>
            <w:r w:rsidRPr="000A18AD">
              <w:t>ip</w:t>
            </w:r>
            <w:proofErr w:type="spellEnd"/>
            <w:r w:rsidRPr="000A18AD">
              <w:t xml:space="preserve"> address of </w:t>
            </w:r>
            <w:proofErr w:type="spellStart"/>
            <w:r>
              <w:t>Iperf</w:t>
            </w:r>
            <w:proofErr w:type="spellEnd"/>
            <w:r w:rsidRPr="000A18AD">
              <w:t xml:space="preserve"> server&gt; -P10 -i1 -t 300 -p5001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TCP Client and server are set</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rPr>
                <w:color w:val="FF0000"/>
              </w:rPr>
            </w:pPr>
            <w:r w:rsidRPr="000A18AD">
              <w:rPr>
                <w:color w:val="FF0000"/>
              </w:rPr>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color w:val="FF0000"/>
              </w:rPr>
            </w:pPr>
            <w:r w:rsidRPr="000A18AD">
              <w:rPr>
                <w:rFonts w:ascii="Palatino Linotype" w:hAnsi="Palatino Linotype" w:cs="Times New Roman"/>
                <w:color w:val="FF0000"/>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color w:val="FF0000"/>
              </w:rPr>
            </w:pPr>
            <w:r w:rsidRPr="000A18AD">
              <w:rPr>
                <w:rFonts w:ascii="Palatino Linotype" w:hAnsi="Palatino Linotype" w:cs="Times New Roman"/>
                <w:color w:val="FF0000"/>
              </w:rPr>
              <w:t> </w:t>
            </w:r>
          </w:p>
        </w:tc>
      </w:tr>
      <w:tr w:rsidR="002F1F94" w:rsidRPr="000A18AD" w:rsidTr="009D45EE">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11</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Start test by running </w:t>
            </w:r>
            <w:proofErr w:type="spellStart"/>
            <w:r>
              <w:t>Iperf</w:t>
            </w:r>
            <w:proofErr w:type="spellEnd"/>
            <w:r w:rsidRPr="000A18AD">
              <w:t xml:space="preserve"> server and client on the local and remote PC1.</w:t>
            </w:r>
            <w:r w:rsidRPr="000A18AD">
              <w:br/>
              <w:t>Verify that the TCP throughput on HMU1 throughput increase accordingly.</w:t>
            </w:r>
            <w:r w:rsidRPr="000A18AD">
              <w:br/>
              <w:t>Note: test run 300s=5min</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xml:space="preserve">TCP throughput on HMU1 increases </w:t>
            </w:r>
          </w:p>
        </w:tc>
        <w:tc>
          <w:tcPr>
            <w:tcW w:w="0" w:type="auto"/>
            <w:tcBorders>
              <w:top w:val="nil"/>
              <w:left w:val="nil"/>
              <w:bottom w:val="single" w:sz="4" w:space="0" w:color="auto"/>
              <w:right w:val="single" w:sz="4" w:space="0" w:color="auto"/>
            </w:tcBorders>
            <w:shd w:val="clear" w:color="000000" w:fill="FFFFFF"/>
            <w:vAlign w:val="center"/>
            <w:hideMark/>
          </w:tcPr>
          <w:p w:rsidR="002F1F94" w:rsidRPr="000A18AD" w:rsidRDefault="002F1F94" w:rsidP="009D45EE">
            <w:pPr>
              <w:pStyle w:val="TableText"/>
            </w:pPr>
            <w:r w:rsidRPr="000A18AD">
              <w:t> </w:t>
            </w:r>
          </w:p>
        </w:tc>
        <w:tc>
          <w:tcPr>
            <w:tcW w:w="0" w:type="auto"/>
            <w:tcBorders>
              <w:top w:val="nil"/>
              <w:left w:val="nil"/>
              <w:bottom w:val="nil"/>
              <w:right w:val="nil"/>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F1F94" w:rsidRPr="000A18AD" w:rsidRDefault="002F1F94" w:rsidP="009D45EE">
            <w:pPr>
              <w:pStyle w:val="TableText"/>
              <w:rPr>
                <w:rFonts w:ascii="Palatino Linotype" w:hAnsi="Palatino Linotype" w:cs="Times New Roman"/>
              </w:rPr>
            </w:pPr>
            <w:r w:rsidRPr="000A18AD">
              <w:rPr>
                <w:rFonts w:ascii="Palatino Linotype" w:hAnsi="Palatino Linotype" w:cs="Times New Roman"/>
              </w:rPr>
              <w:t> </w:t>
            </w:r>
          </w:p>
        </w:tc>
      </w:tr>
    </w:tbl>
    <w:p w:rsidR="002F1F94" w:rsidRDefault="002F1F94" w:rsidP="002F1F94">
      <w:pPr>
        <w:pStyle w:val="Para"/>
      </w:pPr>
      <w:r>
        <w:object w:dxaOrig="492" w:dyaOrig="578">
          <v:shape id="_x0000_i1027" type="#_x0000_t75" style="width:24.3pt;height:29pt" o:ole="" o:bordertopcolor="black" o:borderleftcolor="black" o:borderbottomcolor="black" o:borderrightcolor="black" o:allowoverlap="f" filled="t">
            <v:imagedata r:id="rId36" o:title=""/>
            <w10:bordertop type="single" width="6"/>
            <w10:borderleft type="single" width="6"/>
            <w10:borderbottom type="single" width="6"/>
            <w10:borderright type="single" width="6"/>
          </v:shape>
          <o:OLEObject Type="Embed" ProgID="Package" ShapeID="_x0000_i1027" DrawAspect="Content" ObjectID="_1509865605" r:id="rId37"/>
        </w:object>
      </w:r>
    </w:p>
    <w:p w:rsidR="002F1F94" w:rsidRDefault="002F1F94" w:rsidP="002F1F94">
      <w:pPr>
        <w:pStyle w:val="Para"/>
      </w:pPr>
      <w:r w:rsidRPr="00B52B26">
        <w:rPr>
          <w:noProof/>
        </w:rPr>
        <w:drawing>
          <wp:inline distT="0" distB="0" distL="0" distR="0">
            <wp:extent cx="5358765" cy="306197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358765" cy="3061970"/>
                    </a:xfrm>
                    <a:prstGeom prst="rect">
                      <a:avLst/>
                    </a:prstGeom>
                    <a:noFill/>
                    <a:ln w="9525">
                      <a:noFill/>
                      <a:miter lim="800000"/>
                      <a:headEnd/>
                      <a:tailEnd/>
                    </a:ln>
                  </pic:spPr>
                </pic:pic>
              </a:graphicData>
            </a:graphic>
          </wp:inline>
        </w:drawing>
      </w:r>
    </w:p>
    <w:p w:rsidR="002F1F94" w:rsidRPr="000A18AD" w:rsidRDefault="002F1F94" w:rsidP="002F1F94">
      <w:pPr>
        <w:pStyle w:val="Para"/>
        <w:rPr>
          <w:rtl/>
        </w:rPr>
      </w:pPr>
    </w:p>
    <w:p w:rsidR="002F1F94" w:rsidRDefault="002F1F94" w:rsidP="002F1F94">
      <w:pPr>
        <w:pStyle w:val="Para"/>
      </w:pPr>
    </w:p>
    <w:p w:rsidR="002F1F94" w:rsidRPr="00FE375B" w:rsidRDefault="002F1F94" w:rsidP="002F1F94">
      <w:pPr>
        <w:pStyle w:val="Para"/>
        <w:rPr>
          <w:rtl/>
        </w:rPr>
      </w:pPr>
    </w:p>
    <w:p w:rsidR="002F1F94" w:rsidRPr="00564265" w:rsidRDefault="002F1F94" w:rsidP="00564265">
      <w:pPr>
        <w:pStyle w:val="Para"/>
        <w:rPr>
          <w:highlight w:val="yellow"/>
          <w:rtl/>
        </w:rPr>
      </w:pPr>
    </w:p>
    <w:sectPr w:rsidR="002F1F94" w:rsidRPr="00564265" w:rsidSect="00666F06">
      <w:pgSz w:w="12242" w:h="15842" w:code="1"/>
      <w:pgMar w:top="1701" w:right="1247" w:bottom="964" w:left="1247" w:header="454" w:footer="45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11A" w:rsidRDefault="00DF011A">
      <w:r>
        <w:separator/>
      </w:r>
    </w:p>
    <w:p w:rsidR="00DF011A" w:rsidRDefault="00DF011A"/>
  </w:endnote>
  <w:endnote w:type="continuationSeparator" w:id="0">
    <w:p w:rsidR="00DF011A" w:rsidRDefault="00DF011A">
      <w:r>
        <w:continuationSeparator/>
      </w:r>
    </w:p>
    <w:p w:rsidR="00DF011A" w:rsidRDefault="00DF011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ZapfDingbats BT">
    <w:panose1 w:val="05020102010704020609"/>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aColumn-Light">
    <w:altName w:val="Bell MT"/>
    <w:panose1 w:val="02000403050000020004"/>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gnaColumn-Bold">
    <w:panose1 w:val="02000503050000020004"/>
    <w:charset w:val="00"/>
    <w:family w:val="auto"/>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11A" w:rsidRPr="00552349" w:rsidRDefault="00DF011A" w:rsidP="00466E2E">
    <w:pPr>
      <w:pStyle w:val="Footer"/>
    </w:pPr>
    <w:fldSimple w:instr=" STYLEREF  Etad  \* MERGEFORMAT ">
      <w:r w:rsidR="00DC3A98">
        <w:rPr>
          <w:noProof/>
        </w:rPr>
        <w:t>Nov. 1, 2015</w:t>
      </w:r>
    </w:fldSimple>
    <w:r w:rsidRPr="00552349">
      <w:tab/>
    </w:r>
    <w:r w:rsidRPr="00552349">
      <w:tab/>
      <w:t xml:space="preserve">Page </w:t>
    </w:r>
    <w:r w:rsidRPr="00552349">
      <w:rPr>
        <w:rStyle w:val="PageNumber"/>
      </w:rPr>
      <w:fldChar w:fldCharType="begin"/>
    </w:r>
    <w:r w:rsidRPr="00552349">
      <w:rPr>
        <w:rStyle w:val="PageNumber"/>
      </w:rPr>
      <w:instrText xml:space="preserve"> PAGE </w:instrText>
    </w:r>
    <w:r w:rsidRPr="00552349">
      <w:rPr>
        <w:rStyle w:val="PageNumber"/>
      </w:rPr>
      <w:fldChar w:fldCharType="separate"/>
    </w:r>
    <w:r w:rsidR="00DC3A98">
      <w:rPr>
        <w:rStyle w:val="PageNumber"/>
        <w:noProof/>
      </w:rPr>
      <w:t>2</w:t>
    </w:r>
    <w:r w:rsidRPr="00552349">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11A" w:rsidRDefault="00DF011A">
      <w:r>
        <w:separator/>
      </w:r>
    </w:p>
    <w:p w:rsidR="00DF011A" w:rsidRDefault="00DF011A"/>
  </w:footnote>
  <w:footnote w:type="continuationSeparator" w:id="0">
    <w:p w:rsidR="00DF011A" w:rsidRDefault="00DF011A">
      <w:r>
        <w:continuationSeparator/>
      </w:r>
    </w:p>
    <w:p w:rsidR="00DF011A" w:rsidRDefault="00DF011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11A" w:rsidRPr="00552349" w:rsidRDefault="00DF011A" w:rsidP="00552349">
    <w:pPr>
      <w:pStyle w:val="Header"/>
    </w:pPr>
    <w:r>
      <w:drawing>
        <wp:inline distT="0" distB="0" distL="0" distR="0">
          <wp:extent cx="1104900" cy="476250"/>
          <wp:effectExtent l="19050" t="0" r="0" b="0"/>
          <wp:docPr id="3" name="Picture 3" descr="ra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logo"/>
                  <pic:cNvPicPr>
                    <a:picLocks noChangeAspect="1" noChangeArrowheads="1"/>
                  </pic:cNvPicPr>
                </pic:nvPicPr>
                <pic:blipFill>
                  <a:blip r:embed="rId1"/>
                  <a:srcRect/>
                  <a:stretch>
                    <a:fillRect/>
                  </a:stretch>
                </pic:blipFill>
                <pic:spPr bwMode="auto">
                  <a:xfrm>
                    <a:off x="0" y="0"/>
                    <a:ext cx="1104900" cy="476250"/>
                  </a:xfrm>
                  <a:prstGeom prst="rect">
                    <a:avLst/>
                  </a:prstGeom>
                  <a:noFill/>
                  <a:ln w="9525">
                    <a:noFill/>
                    <a:miter lim="800000"/>
                    <a:headEnd/>
                    <a:tailEnd/>
                  </a:ln>
                </pic:spPr>
              </pic:pic>
            </a:graphicData>
          </a:graphic>
        </wp:inline>
      </w:drawing>
    </w:r>
    <w:r w:rsidRPr="00552349">
      <w:tab/>
    </w:r>
    <w:fldSimple w:instr=" STYLEREF  Title  \* MERGEFORMAT ">
      <w:r w:rsidR="00DC3A98">
        <w:t>Wireless Broadband</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11A" w:rsidRPr="00395170" w:rsidRDefault="00DF011A" w:rsidP="00395170">
    <w:pPr>
      <w:pStyle w:val="Header"/>
      <w:pBdr>
        <w:bottom w:val="none" w:sz="0" w:space="0" w:color="auto"/>
      </w:pBdr>
    </w:pPr>
    <w:r>
      <w:drawing>
        <wp:inline distT="0" distB="0" distL="0" distR="0">
          <wp:extent cx="1590675" cy="904875"/>
          <wp:effectExtent l="19050" t="0" r="9525" b="0"/>
          <wp:docPr id="1" name="Picture 1" desc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
                  <pic:cNvPicPr>
                    <a:picLocks noChangeAspect="1" noChangeArrowheads="1"/>
                  </pic:cNvPicPr>
                </pic:nvPicPr>
                <pic:blipFill>
                  <a:blip r:embed="rId1"/>
                  <a:srcRect/>
                  <a:stretch>
                    <a:fillRect/>
                  </a:stretch>
                </pic:blipFill>
                <pic:spPr bwMode="auto">
                  <a:xfrm>
                    <a:off x="0" y="0"/>
                    <a:ext cx="1590675" cy="9048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53CB048"/>
    <w:lvl w:ilvl="0">
      <w:start w:val="1"/>
      <w:numFmt w:val="decimal"/>
      <w:lvlText w:val="%1."/>
      <w:lvlJc w:val="left"/>
      <w:pPr>
        <w:tabs>
          <w:tab w:val="num" w:pos="1800"/>
        </w:tabs>
        <w:ind w:left="1800" w:hanging="360"/>
      </w:pPr>
    </w:lvl>
  </w:abstractNum>
  <w:abstractNum w:abstractNumId="1">
    <w:nsid w:val="FFFFFF7D"/>
    <w:multiLevelType w:val="singleLevel"/>
    <w:tmpl w:val="57A82C8A"/>
    <w:lvl w:ilvl="0">
      <w:start w:val="1"/>
      <w:numFmt w:val="decimal"/>
      <w:lvlText w:val="%1."/>
      <w:lvlJc w:val="left"/>
      <w:pPr>
        <w:tabs>
          <w:tab w:val="num" w:pos="1440"/>
        </w:tabs>
        <w:ind w:left="1440" w:hanging="360"/>
      </w:pPr>
    </w:lvl>
  </w:abstractNum>
  <w:abstractNum w:abstractNumId="2">
    <w:nsid w:val="FFFFFF7E"/>
    <w:multiLevelType w:val="singleLevel"/>
    <w:tmpl w:val="3356DAD2"/>
    <w:lvl w:ilvl="0">
      <w:start w:val="1"/>
      <w:numFmt w:val="decimal"/>
      <w:lvlText w:val="%1."/>
      <w:lvlJc w:val="left"/>
      <w:pPr>
        <w:tabs>
          <w:tab w:val="num" w:pos="1080"/>
        </w:tabs>
        <w:ind w:left="1080" w:hanging="360"/>
      </w:pPr>
    </w:lvl>
  </w:abstractNum>
  <w:abstractNum w:abstractNumId="3">
    <w:nsid w:val="FFFFFF7F"/>
    <w:multiLevelType w:val="singleLevel"/>
    <w:tmpl w:val="71D0CCF4"/>
    <w:lvl w:ilvl="0">
      <w:start w:val="1"/>
      <w:numFmt w:val="decimal"/>
      <w:lvlText w:val="%1."/>
      <w:lvlJc w:val="left"/>
      <w:pPr>
        <w:tabs>
          <w:tab w:val="num" w:pos="720"/>
        </w:tabs>
        <w:ind w:left="720" w:hanging="360"/>
      </w:pPr>
    </w:lvl>
  </w:abstractNum>
  <w:abstractNum w:abstractNumId="4">
    <w:nsid w:val="FFFFFF80"/>
    <w:multiLevelType w:val="singleLevel"/>
    <w:tmpl w:val="A3A45D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128FD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05C753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8A209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1E0EA56"/>
    <w:lvl w:ilvl="0">
      <w:start w:val="1"/>
      <w:numFmt w:val="decimal"/>
      <w:lvlText w:val="%1."/>
      <w:lvlJc w:val="left"/>
      <w:pPr>
        <w:tabs>
          <w:tab w:val="num" w:pos="360"/>
        </w:tabs>
        <w:ind w:left="360" w:hanging="360"/>
      </w:pPr>
    </w:lvl>
  </w:abstractNum>
  <w:abstractNum w:abstractNumId="9">
    <w:nsid w:val="FFFFFF89"/>
    <w:multiLevelType w:val="singleLevel"/>
    <w:tmpl w:val="1FF44446"/>
    <w:lvl w:ilvl="0">
      <w:start w:val="1"/>
      <w:numFmt w:val="bullet"/>
      <w:lvlText w:val=""/>
      <w:lvlJc w:val="left"/>
      <w:pPr>
        <w:tabs>
          <w:tab w:val="num" w:pos="360"/>
        </w:tabs>
        <w:ind w:left="360" w:hanging="360"/>
      </w:pPr>
      <w:rPr>
        <w:rFonts w:ascii="Symbol" w:hAnsi="Symbol" w:hint="default"/>
      </w:rPr>
    </w:lvl>
  </w:abstractNum>
  <w:abstractNum w:abstractNumId="10">
    <w:nsid w:val="06575B2C"/>
    <w:multiLevelType w:val="multilevel"/>
    <w:tmpl w:val="45F2E8B8"/>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6B9237D"/>
    <w:multiLevelType w:val="multilevel"/>
    <w:tmpl w:val="6130CCB4"/>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E79636F"/>
    <w:multiLevelType w:val="multilevel"/>
    <w:tmpl w:val="FBDAA568"/>
    <w:lvl w:ilvl="0">
      <w:start w:val="1"/>
      <w:numFmt w:val="decimal"/>
      <w:lvlRestart w:val="0"/>
      <w:pStyle w:val="Num1"/>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E962FFD"/>
    <w:multiLevelType w:val="multilevel"/>
    <w:tmpl w:val="CFBE6088"/>
    <w:name w:val="LIST"/>
    <w:lvl w:ilvl="0">
      <w:start w:val="1"/>
      <w:numFmt w:val="decimal"/>
      <w:lvlText w:val="%1."/>
      <w:lvlJc w:val="left"/>
      <w:pPr>
        <w:tabs>
          <w:tab w:val="num" w:pos="0"/>
        </w:tabs>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296"/>
        </w:tabs>
        <w:ind w:left="1296" w:hanging="129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742663F"/>
    <w:multiLevelType w:val="hybridMultilevel"/>
    <w:tmpl w:val="AE4068BC"/>
    <w:lvl w:ilvl="0" w:tplc="3572AA04">
      <w:start w:val="1"/>
      <w:numFmt w:val="decimal"/>
      <w:lvlRestart w:val="0"/>
      <w:lvlText w:val="%1."/>
      <w:lvlJc w:val="left"/>
      <w:pPr>
        <w:ind w:left="562" w:hanging="562"/>
      </w:pPr>
      <w:rPr>
        <w:rFonts w:ascii="Calibri" w:hAnsi="Calibri" w:cs="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BE0690"/>
    <w:multiLevelType w:val="multilevel"/>
    <w:tmpl w:val="81BC6F30"/>
    <w:lvl w:ilvl="0">
      <w:start w:val="1"/>
      <w:numFmt w:val="upperLetter"/>
      <w:pStyle w:val="Appendix1"/>
      <w:lvlText w:val="%1."/>
      <w:lvlJc w:val="left"/>
      <w:pPr>
        <w:ind w:left="360" w:hanging="360"/>
      </w:pPr>
    </w:lvl>
    <w:lvl w:ilvl="1">
      <w:start w:val="1"/>
      <w:numFmt w:val="decimal"/>
      <w:pStyle w:val="Appendix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8B21BBF"/>
    <w:multiLevelType w:val="multilevel"/>
    <w:tmpl w:val="79CAC6E0"/>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D85578C"/>
    <w:multiLevelType w:val="hybridMultilevel"/>
    <w:tmpl w:val="6E148218"/>
    <w:lvl w:ilvl="0" w:tplc="3594C7EC">
      <w:start w:val="1"/>
      <w:numFmt w:val="bullet"/>
      <w:pStyle w:val="ToDo"/>
      <w:lvlText w:val=""/>
      <w:lvlJc w:val="left"/>
      <w:pPr>
        <w:tabs>
          <w:tab w:val="num" w:pos="360"/>
        </w:tabs>
        <w:ind w:left="360" w:hanging="360"/>
      </w:pPr>
      <w:rPr>
        <w:rFonts w:ascii="ZapfDingbats BT" w:hAnsi="ZapfDingbats BT" w:hint="default"/>
      </w:rPr>
    </w:lvl>
    <w:lvl w:ilvl="1" w:tplc="F79E14BC"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5E0FE1"/>
    <w:multiLevelType w:val="hybridMultilevel"/>
    <w:tmpl w:val="ACD4B2B4"/>
    <w:lvl w:ilvl="0" w:tplc="123CD488">
      <w:start w:val="1"/>
      <w:numFmt w:val="bullet"/>
      <w:pStyle w:val="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67261F"/>
    <w:multiLevelType w:val="multilevel"/>
    <w:tmpl w:val="A9DA7CFE"/>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3367C47"/>
    <w:multiLevelType w:val="multilevel"/>
    <w:tmpl w:val="5B9E494A"/>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5D624E"/>
    <w:multiLevelType w:val="multilevel"/>
    <w:tmpl w:val="5DF61ACE"/>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F8D750C"/>
    <w:multiLevelType w:val="multilevel"/>
    <w:tmpl w:val="2A28BFDA"/>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50F3B12"/>
    <w:multiLevelType w:val="hybridMultilevel"/>
    <w:tmpl w:val="B0DC93E4"/>
    <w:lvl w:ilvl="0" w:tplc="0AACE960">
      <w:start w:val="1"/>
      <w:numFmt w:val="bullet"/>
      <w:pStyle w:val="bulletindent"/>
      <w:lvlText w:val=""/>
      <w:lvlJc w:val="left"/>
      <w:pPr>
        <w:ind w:left="1145" w:hanging="360"/>
      </w:pPr>
      <w:rPr>
        <w:rFonts w:ascii="Wingdings" w:hAnsi="Wingdings" w:hint="default"/>
      </w:rPr>
    </w:lvl>
    <w:lvl w:ilvl="1" w:tplc="C9B4B268" w:tentative="1">
      <w:start w:val="1"/>
      <w:numFmt w:val="bullet"/>
      <w:lvlText w:val="o"/>
      <w:lvlJc w:val="left"/>
      <w:pPr>
        <w:ind w:left="1865" w:hanging="360"/>
      </w:pPr>
      <w:rPr>
        <w:rFonts w:ascii="Courier New" w:hAnsi="Courier New" w:cs="Courier New" w:hint="default"/>
      </w:rPr>
    </w:lvl>
    <w:lvl w:ilvl="2" w:tplc="F0F47B48" w:tentative="1">
      <w:start w:val="1"/>
      <w:numFmt w:val="bullet"/>
      <w:lvlText w:val=""/>
      <w:lvlJc w:val="left"/>
      <w:pPr>
        <w:ind w:left="2585" w:hanging="360"/>
      </w:pPr>
      <w:rPr>
        <w:rFonts w:ascii="Wingdings" w:hAnsi="Wingdings" w:hint="default"/>
      </w:rPr>
    </w:lvl>
    <w:lvl w:ilvl="3" w:tplc="1AD22E6C" w:tentative="1">
      <w:start w:val="1"/>
      <w:numFmt w:val="bullet"/>
      <w:lvlText w:val=""/>
      <w:lvlJc w:val="left"/>
      <w:pPr>
        <w:ind w:left="3305" w:hanging="360"/>
      </w:pPr>
      <w:rPr>
        <w:rFonts w:ascii="Symbol" w:hAnsi="Symbol" w:hint="default"/>
      </w:rPr>
    </w:lvl>
    <w:lvl w:ilvl="4" w:tplc="5838DDAC" w:tentative="1">
      <w:start w:val="1"/>
      <w:numFmt w:val="bullet"/>
      <w:lvlText w:val="o"/>
      <w:lvlJc w:val="left"/>
      <w:pPr>
        <w:ind w:left="4025" w:hanging="360"/>
      </w:pPr>
      <w:rPr>
        <w:rFonts w:ascii="Courier New" w:hAnsi="Courier New" w:cs="Courier New" w:hint="default"/>
      </w:rPr>
    </w:lvl>
    <w:lvl w:ilvl="5" w:tplc="9176C586" w:tentative="1">
      <w:start w:val="1"/>
      <w:numFmt w:val="bullet"/>
      <w:lvlText w:val=""/>
      <w:lvlJc w:val="left"/>
      <w:pPr>
        <w:ind w:left="4745" w:hanging="360"/>
      </w:pPr>
      <w:rPr>
        <w:rFonts w:ascii="Wingdings" w:hAnsi="Wingdings" w:hint="default"/>
      </w:rPr>
    </w:lvl>
    <w:lvl w:ilvl="6" w:tplc="2F288C3A" w:tentative="1">
      <w:start w:val="1"/>
      <w:numFmt w:val="bullet"/>
      <w:lvlText w:val=""/>
      <w:lvlJc w:val="left"/>
      <w:pPr>
        <w:ind w:left="5465" w:hanging="360"/>
      </w:pPr>
      <w:rPr>
        <w:rFonts w:ascii="Symbol" w:hAnsi="Symbol" w:hint="default"/>
      </w:rPr>
    </w:lvl>
    <w:lvl w:ilvl="7" w:tplc="06205F1E" w:tentative="1">
      <w:start w:val="1"/>
      <w:numFmt w:val="bullet"/>
      <w:lvlText w:val="o"/>
      <w:lvlJc w:val="left"/>
      <w:pPr>
        <w:ind w:left="6185" w:hanging="360"/>
      </w:pPr>
      <w:rPr>
        <w:rFonts w:ascii="Courier New" w:hAnsi="Courier New" w:cs="Courier New" w:hint="default"/>
      </w:rPr>
    </w:lvl>
    <w:lvl w:ilvl="8" w:tplc="8F985094" w:tentative="1">
      <w:start w:val="1"/>
      <w:numFmt w:val="bullet"/>
      <w:lvlText w:val=""/>
      <w:lvlJc w:val="left"/>
      <w:pPr>
        <w:ind w:left="6905" w:hanging="360"/>
      </w:pPr>
      <w:rPr>
        <w:rFonts w:ascii="Wingdings" w:hAnsi="Wingdings" w:hint="default"/>
      </w:rPr>
    </w:lvl>
  </w:abstractNum>
  <w:abstractNum w:abstractNumId="24">
    <w:nsid w:val="71547886"/>
    <w:multiLevelType w:val="multilevel"/>
    <w:tmpl w:val="3BD4A5E2"/>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4EC6215"/>
    <w:multiLevelType w:val="hybridMultilevel"/>
    <w:tmpl w:val="C86A225C"/>
    <w:lvl w:ilvl="0" w:tplc="9DA2B9E8">
      <w:start w:val="1"/>
      <w:numFmt w:val="bullet"/>
      <w:pStyle w:val="Bul2"/>
      <w:lvlText w:val=""/>
      <w:lvlJc w:val="left"/>
      <w:pPr>
        <w:tabs>
          <w:tab w:val="num" w:pos="2084"/>
        </w:tabs>
        <w:ind w:left="2084" w:hanging="284"/>
      </w:pPr>
      <w:rPr>
        <w:rFonts w:ascii="Wingdings" w:hAnsi="Wingdings" w:hint="default"/>
      </w:rPr>
    </w:lvl>
    <w:lvl w:ilvl="1" w:tplc="04090003" w:tentative="1">
      <w:start w:val="1"/>
      <w:numFmt w:val="bullet"/>
      <w:lvlText w:val="o"/>
      <w:lvlJc w:val="left"/>
      <w:pPr>
        <w:tabs>
          <w:tab w:val="num" w:pos="1166"/>
        </w:tabs>
        <w:ind w:left="1166" w:hanging="360"/>
      </w:pPr>
      <w:rPr>
        <w:rFonts w:ascii="Courier New" w:hAnsi="Courier New" w:cs="Courier New" w:hint="default"/>
      </w:rPr>
    </w:lvl>
    <w:lvl w:ilvl="2" w:tplc="04090005" w:tentative="1">
      <w:start w:val="1"/>
      <w:numFmt w:val="bullet"/>
      <w:lvlText w:val=""/>
      <w:lvlJc w:val="left"/>
      <w:pPr>
        <w:tabs>
          <w:tab w:val="num" w:pos="1886"/>
        </w:tabs>
        <w:ind w:left="1886" w:hanging="360"/>
      </w:pPr>
      <w:rPr>
        <w:rFonts w:ascii="Wingdings" w:hAnsi="Wingdings" w:hint="default"/>
      </w:rPr>
    </w:lvl>
    <w:lvl w:ilvl="3" w:tplc="04090001" w:tentative="1">
      <w:start w:val="1"/>
      <w:numFmt w:val="bullet"/>
      <w:lvlText w:val=""/>
      <w:lvlJc w:val="left"/>
      <w:pPr>
        <w:tabs>
          <w:tab w:val="num" w:pos="2606"/>
        </w:tabs>
        <w:ind w:left="2606" w:hanging="360"/>
      </w:pPr>
      <w:rPr>
        <w:rFonts w:ascii="Symbol" w:hAnsi="Symbol" w:hint="default"/>
      </w:rPr>
    </w:lvl>
    <w:lvl w:ilvl="4" w:tplc="04090003" w:tentative="1">
      <w:start w:val="1"/>
      <w:numFmt w:val="bullet"/>
      <w:lvlText w:val="o"/>
      <w:lvlJc w:val="left"/>
      <w:pPr>
        <w:tabs>
          <w:tab w:val="num" w:pos="3326"/>
        </w:tabs>
        <w:ind w:left="3326" w:hanging="360"/>
      </w:pPr>
      <w:rPr>
        <w:rFonts w:ascii="Courier New" w:hAnsi="Courier New" w:cs="Courier New" w:hint="default"/>
      </w:rPr>
    </w:lvl>
    <w:lvl w:ilvl="5" w:tplc="04090005" w:tentative="1">
      <w:start w:val="1"/>
      <w:numFmt w:val="bullet"/>
      <w:lvlText w:val=""/>
      <w:lvlJc w:val="left"/>
      <w:pPr>
        <w:tabs>
          <w:tab w:val="num" w:pos="4046"/>
        </w:tabs>
        <w:ind w:left="4046" w:hanging="360"/>
      </w:pPr>
      <w:rPr>
        <w:rFonts w:ascii="Wingdings" w:hAnsi="Wingdings" w:hint="default"/>
      </w:rPr>
    </w:lvl>
    <w:lvl w:ilvl="6" w:tplc="04090001" w:tentative="1">
      <w:start w:val="1"/>
      <w:numFmt w:val="bullet"/>
      <w:lvlText w:val=""/>
      <w:lvlJc w:val="left"/>
      <w:pPr>
        <w:tabs>
          <w:tab w:val="num" w:pos="4766"/>
        </w:tabs>
        <w:ind w:left="4766" w:hanging="360"/>
      </w:pPr>
      <w:rPr>
        <w:rFonts w:ascii="Symbol" w:hAnsi="Symbol" w:hint="default"/>
      </w:rPr>
    </w:lvl>
    <w:lvl w:ilvl="7" w:tplc="04090003" w:tentative="1">
      <w:start w:val="1"/>
      <w:numFmt w:val="bullet"/>
      <w:lvlText w:val="o"/>
      <w:lvlJc w:val="left"/>
      <w:pPr>
        <w:tabs>
          <w:tab w:val="num" w:pos="5486"/>
        </w:tabs>
        <w:ind w:left="5486" w:hanging="360"/>
      </w:pPr>
      <w:rPr>
        <w:rFonts w:ascii="Courier New" w:hAnsi="Courier New" w:cs="Courier New" w:hint="default"/>
      </w:rPr>
    </w:lvl>
    <w:lvl w:ilvl="8" w:tplc="04090005" w:tentative="1">
      <w:start w:val="1"/>
      <w:numFmt w:val="bullet"/>
      <w:lvlText w:val=""/>
      <w:lvlJc w:val="left"/>
      <w:pPr>
        <w:tabs>
          <w:tab w:val="num" w:pos="6206"/>
        </w:tabs>
        <w:ind w:left="6206" w:hanging="360"/>
      </w:pPr>
      <w:rPr>
        <w:rFonts w:ascii="Wingdings" w:hAnsi="Wingdings" w:hint="default"/>
      </w:rPr>
    </w:lvl>
  </w:abstractNum>
  <w:abstractNum w:abstractNumId="26">
    <w:nsid w:val="759D6948"/>
    <w:multiLevelType w:val="hybridMultilevel"/>
    <w:tmpl w:val="CA98A6EE"/>
    <w:lvl w:ilvl="0" w:tplc="33C0C07C">
      <w:start w:val="1"/>
      <w:numFmt w:val="bullet"/>
      <w:pStyle w:val="TableText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6B979E9"/>
    <w:multiLevelType w:val="multilevel"/>
    <w:tmpl w:val="CD0CB8F0"/>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AC93FB7"/>
    <w:multiLevelType w:val="multilevel"/>
    <w:tmpl w:val="0038A56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20"/>
        </w:tabs>
        <w:ind w:left="11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7F937664"/>
    <w:multiLevelType w:val="multilevel"/>
    <w:tmpl w:val="491C4EFC"/>
    <w:lvl w:ilvl="0">
      <w:start w:val="1"/>
      <w:numFmt w:val="decimal"/>
      <w:lvlRestart w:val="0"/>
      <w:lvlText w:val="%1."/>
      <w:lvlJc w:val="left"/>
      <w:pPr>
        <w:ind w:left="567" w:hanging="567"/>
      </w:pPr>
      <w:rPr>
        <w:rFonts w:ascii="Calibri" w:hAnsi="Calibri" w:cs="Calibri"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7"/>
  </w:num>
  <w:num w:numId="2">
    <w:abstractNumId w:val="18"/>
  </w:num>
  <w:num w:numId="3">
    <w:abstractNumId w:val="28"/>
  </w:num>
  <w:num w:numId="4">
    <w:abstractNumId w:val="25"/>
  </w:num>
  <w:num w:numId="5">
    <w:abstractNumId w:val="26"/>
  </w:num>
  <w:num w:numId="6">
    <w:abstractNumId w:val="23"/>
  </w:num>
  <w:num w:numId="7">
    <w:abstractNumId w:val="1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13"/>
  </w:num>
  <w:num w:numId="11">
    <w:abstractNumId w:val="24"/>
  </w:num>
  <w:num w:numId="12">
    <w:abstractNumId w:val="14"/>
  </w:num>
  <w:num w:numId="13">
    <w:abstractNumId w:val="22"/>
  </w:num>
  <w:num w:numId="14">
    <w:abstractNumId w:val="22"/>
    <w:lvlOverride w:ilvl="0">
      <w:lvl w:ilvl="0">
        <w:start w:val="1"/>
        <w:numFmt w:val="decimal"/>
        <w:lvlRestart w:val="0"/>
        <w:lvlText w:val="%1."/>
        <w:lvlJc w:val="left"/>
        <w:pPr>
          <w:ind w:left="567" w:hanging="567"/>
        </w:pPr>
        <w:rPr>
          <w:rFonts w:ascii="Calibri" w:hAnsi="Calibri" w:cs="Calibri" w:hint="default"/>
          <w:sz w:val="24"/>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5">
    <w:abstractNumId w:val="20"/>
  </w:num>
  <w:num w:numId="16">
    <w:abstractNumId w:val="27"/>
  </w:num>
  <w:num w:numId="17">
    <w:abstractNumId w:val="27"/>
    <w:lvlOverride w:ilvl="0">
      <w:lvl w:ilvl="0">
        <w:start w:val="1"/>
        <w:numFmt w:val="decimal"/>
        <w:lvlRestart w:val="0"/>
        <w:lvlText w:val="%1."/>
        <w:lvlJc w:val="left"/>
        <w:pPr>
          <w:ind w:left="567" w:hanging="567"/>
        </w:pPr>
        <w:rPr>
          <w:rFonts w:ascii="Calibri" w:hAnsi="Calibri" w:cs="Calibri" w:hint="default"/>
          <w:sz w:val="24"/>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abstractNumId w:val="10"/>
  </w:num>
  <w:num w:numId="19">
    <w:abstractNumId w:val="16"/>
  </w:num>
  <w:num w:numId="20">
    <w:abstractNumId w:val="16"/>
    <w:lvlOverride w:ilvl="0">
      <w:lvl w:ilvl="0">
        <w:start w:val="1"/>
        <w:numFmt w:val="decimal"/>
        <w:lvlRestart w:val="0"/>
        <w:lvlText w:val="%1."/>
        <w:lvlJc w:val="left"/>
        <w:pPr>
          <w:ind w:left="567" w:hanging="567"/>
        </w:pPr>
        <w:rPr>
          <w:rFonts w:ascii="Calibri" w:hAnsi="Calibri" w:cs="Calibri" w:hint="default"/>
          <w:sz w:val="24"/>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abstractNumId w:val="29"/>
  </w:num>
  <w:num w:numId="22">
    <w:abstractNumId w:val="21"/>
  </w:num>
  <w:num w:numId="23">
    <w:abstractNumId w:val="21"/>
    <w:lvlOverride w:ilvl="0">
      <w:lvl w:ilvl="0">
        <w:start w:val="1"/>
        <w:numFmt w:val="decimal"/>
        <w:lvlRestart w:val="0"/>
        <w:lvlText w:val="%1."/>
        <w:lvlJc w:val="left"/>
        <w:pPr>
          <w:ind w:left="567" w:hanging="567"/>
        </w:pPr>
        <w:rPr>
          <w:rFonts w:ascii="Calibri" w:hAnsi="Calibri" w:cs="Calibri" w:hint="default"/>
          <w:sz w:val="24"/>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abstractNumId w:val="11"/>
  </w:num>
  <w:num w:numId="25">
    <w:abstractNumId w:val="19"/>
  </w:num>
  <w:num w:numId="26">
    <w:abstractNumId w:val="19"/>
    <w:lvlOverride w:ilvl="0">
      <w:lvl w:ilvl="0">
        <w:start w:val="1"/>
        <w:numFmt w:val="decimal"/>
        <w:lvlRestart w:val="0"/>
        <w:lvlText w:val="%1."/>
        <w:lvlJc w:val="left"/>
        <w:pPr>
          <w:ind w:left="567" w:hanging="567"/>
        </w:pPr>
        <w:rPr>
          <w:rFonts w:ascii="Calibri" w:hAnsi="Calibri" w:cs="Calibri" w:hint="default"/>
          <w:sz w:val="24"/>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7">
    <w:abstractNumId w:val="12"/>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activeWritingStyle w:appName="MSWord" w:lang="en-US" w:vendorID="64" w:dllVersion="131078" w:nlCheck="1" w:checkStyle="1"/>
  <w:proofState w:spelling="clean" w:grammar="clean"/>
  <w:attachedTemplate r:id="rId1"/>
  <w:linkStyles/>
  <w:stylePaneFormatFilter w:val="0008"/>
  <w:defaultTabStop w:val="720"/>
  <w:clickAndTypeStyle w:val="Para"/>
  <w:drawingGridHorizontalSpacing w:val="100"/>
  <w:drawingGridVerticalSpacing w:val="136"/>
  <w:displayHorizontalDrawingGridEvery w:val="0"/>
  <w:displayVerticalDrawingGridEvery w:val="2"/>
  <w:noPunctuationKerning/>
  <w:characterSpacingControl w:val="doNotCompress"/>
  <w:savePreviewPicture/>
  <w:hdrShapeDefaults>
    <o:shapedefaults v:ext="edit" spidmax="56321">
      <o:colormenu v:ext="edit" fillcolor="black"/>
    </o:shapedefaults>
  </w:hdrShapeDefaults>
  <w:footnotePr>
    <w:footnote w:id="-1"/>
    <w:footnote w:id="0"/>
  </w:footnotePr>
  <w:endnotePr>
    <w:endnote w:id="-1"/>
    <w:endnote w:id="0"/>
  </w:endnotePr>
  <w:compat>
    <w:applyBreakingRules/>
  </w:compat>
  <w:rsids>
    <w:rsidRoot w:val="00FC0A3C"/>
    <w:rsid w:val="00000BD7"/>
    <w:rsid w:val="0000155C"/>
    <w:rsid w:val="000026CB"/>
    <w:rsid w:val="00004C82"/>
    <w:rsid w:val="00005CD4"/>
    <w:rsid w:val="00012225"/>
    <w:rsid w:val="00012616"/>
    <w:rsid w:val="00015B18"/>
    <w:rsid w:val="000163EF"/>
    <w:rsid w:val="00021EA9"/>
    <w:rsid w:val="0002201B"/>
    <w:rsid w:val="00022450"/>
    <w:rsid w:val="000234FF"/>
    <w:rsid w:val="00023FF5"/>
    <w:rsid w:val="00025D71"/>
    <w:rsid w:val="0002657F"/>
    <w:rsid w:val="0003257C"/>
    <w:rsid w:val="000334EA"/>
    <w:rsid w:val="000353B7"/>
    <w:rsid w:val="000406EF"/>
    <w:rsid w:val="00040C80"/>
    <w:rsid w:val="00041DB3"/>
    <w:rsid w:val="00044998"/>
    <w:rsid w:val="000524A6"/>
    <w:rsid w:val="00054169"/>
    <w:rsid w:val="00057073"/>
    <w:rsid w:val="00061C67"/>
    <w:rsid w:val="00065948"/>
    <w:rsid w:val="00065AEC"/>
    <w:rsid w:val="000668EA"/>
    <w:rsid w:val="0006796C"/>
    <w:rsid w:val="00070180"/>
    <w:rsid w:val="00077F85"/>
    <w:rsid w:val="00081E67"/>
    <w:rsid w:val="00084C65"/>
    <w:rsid w:val="0009171B"/>
    <w:rsid w:val="00092A0E"/>
    <w:rsid w:val="000A0D4E"/>
    <w:rsid w:val="000A63E8"/>
    <w:rsid w:val="000B0196"/>
    <w:rsid w:val="000B0A77"/>
    <w:rsid w:val="000B221C"/>
    <w:rsid w:val="000B695D"/>
    <w:rsid w:val="000C4095"/>
    <w:rsid w:val="000C5531"/>
    <w:rsid w:val="000C6B00"/>
    <w:rsid w:val="000C7990"/>
    <w:rsid w:val="000D025B"/>
    <w:rsid w:val="000D2590"/>
    <w:rsid w:val="000D5E9D"/>
    <w:rsid w:val="000D6E39"/>
    <w:rsid w:val="000E2C18"/>
    <w:rsid w:val="000E6156"/>
    <w:rsid w:val="000E6D41"/>
    <w:rsid w:val="000F0611"/>
    <w:rsid w:val="000F7656"/>
    <w:rsid w:val="000F7CD1"/>
    <w:rsid w:val="00100CAF"/>
    <w:rsid w:val="00103FEC"/>
    <w:rsid w:val="00104DDC"/>
    <w:rsid w:val="001052D5"/>
    <w:rsid w:val="00105A32"/>
    <w:rsid w:val="00110EB7"/>
    <w:rsid w:val="00115C11"/>
    <w:rsid w:val="00120766"/>
    <w:rsid w:val="001207BF"/>
    <w:rsid w:val="00122644"/>
    <w:rsid w:val="00122D6C"/>
    <w:rsid w:val="00127315"/>
    <w:rsid w:val="001313A4"/>
    <w:rsid w:val="0013155C"/>
    <w:rsid w:val="00131D5D"/>
    <w:rsid w:val="001369DF"/>
    <w:rsid w:val="00142CAB"/>
    <w:rsid w:val="00142CB8"/>
    <w:rsid w:val="00146B7F"/>
    <w:rsid w:val="00147594"/>
    <w:rsid w:val="00150242"/>
    <w:rsid w:val="0015050B"/>
    <w:rsid w:val="001551AE"/>
    <w:rsid w:val="00165B36"/>
    <w:rsid w:val="001665A8"/>
    <w:rsid w:val="0017116D"/>
    <w:rsid w:val="00171C89"/>
    <w:rsid w:val="00172EA0"/>
    <w:rsid w:val="00183259"/>
    <w:rsid w:val="0018332D"/>
    <w:rsid w:val="00183AA3"/>
    <w:rsid w:val="00185C32"/>
    <w:rsid w:val="0018656B"/>
    <w:rsid w:val="001904E4"/>
    <w:rsid w:val="00191480"/>
    <w:rsid w:val="00195739"/>
    <w:rsid w:val="001975F9"/>
    <w:rsid w:val="0019764A"/>
    <w:rsid w:val="001A0E61"/>
    <w:rsid w:val="001A160B"/>
    <w:rsid w:val="001A1F2B"/>
    <w:rsid w:val="001A4598"/>
    <w:rsid w:val="001A5A0B"/>
    <w:rsid w:val="001A5D3B"/>
    <w:rsid w:val="001A6849"/>
    <w:rsid w:val="001A7B8F"/>
    <w:rsid w:val="001B1611"/>
    <w:rsid w:val="001B21B7"/>
    <w:rsid w:val="001B2254"/>
    <w:rsid w:val="001B275F"/>
    <w:rsid w:val="001B2DEB"/>
    <w:rsid w:val="001B67B5"/>
    <w:rsid w:val="001C1D65"/>
    <w:rsid w:val="001C49A9"/>
    <w:rsid w:val="001C5187"/>
    <w:rsid w:val="001C5823"/>
    <w:rsid w:val="001C5883"/>
    <w:rsid w:val="001C7D74"/>
    <w:rsid w:val="001D0444"/>
    <w:rsid w:val="001D23CA"/>
    <w:rsid w:val="001D488B"/>
    <w:rsid w:val="001D6078"/>
    <w:rsid w:val="001D65FD"/>
    <w:rsid w:val="001D7CB6"/>
    <w:rsid w:val="001E2332"/>
    <w:rsid w:val="001E3548"/>
    <w:rsid w:val="001E74EC"/>
    <w:rsid w:val="001F04CA"/>
    <w:rsid w:val="001F05F8"/>
    <w:rsid w:val="001F10CC"/>
    <w:rsid w:val="001F22EF"/>
    <w:rsid w:val="001F6247"/>
    <w:rsid w:val="00202E59"/>
    <w:rsid w:val="00212F44"/>
    <w:rsid w:val="00214196"/>
    <w:rsid w:val="002166D6"/>
    <w:rsid w:val="00221C5F"/>
    <w:rsid w:val="00222BA0"/>
    <w:rsid w:val="0022354F"/>
    <w:rsid w:val="002272C9"/>
    <w:rsid w:val="00231805"/>
    <w:rsid w:val="00232E1A"/>
    <w:rsid w:val="0023466B"/>
    <w:rsid w:val="002379CD"/>
    <w:rsid w:val="00241004"/>
    <w:rsid w:val="00241909"/>
    <w:rsid w:val="00244D5C"/>
    <w:rsid w:val="00246A05"/>
    <w:rsid w:val="00247079"/>
    <w:rsid w:val="00252A21"/>
    <w:rsid w:val="00252E57"/>
    <w:rsid w:val="0025396C"/>
    <w:rsid w:val="00253EB7"/>
    <w:rsid w:val="00257562"/>
    <w:rsid w:val="0025782D"/>
    <w:rsid w:val="00260EEC"/>
    <w:rsid w:val="00261269"/>
    <w:rsid w:val="002635CF"/>
    <w:rsid w:val="00263D27"/>
    <w:rsid w:val="002655D9"/>
    <w:rsid w:val="00267382"/>
    <w:rsid w:val="00274389"/>
    <w:rsid w:val="0027569A"/>
    <w:rsid w:val="0028016F"/>
    <w:rsid w:val="00280381"/>
    <w:rsid w:val="00286903"/>
    <w:rsid w:val="0029371E"/>
    <w:rsid w:val="0029393B"/>
    <w:rsid w:val="002946C6"/>
    <w:rsid w:val="002A2EE6"/>
    <w:rsid w:val="002A3BBB"/>
    <w:rsid w:val="002A4EB1"/>
    <w:rsid w:val="002A60F8"/>
    <w:rsid w:val="002B26FE"/>
    <w:rsid w:val="002B3F7F"/>
    <w:rsid w:val="002B5FEB"/>
    <w:rsid w:val="002B6042"/>
    <w:rsid w:val="002B6129"/>
    <w:rsid w:val="002B7F0A"/>
    <w:rsid w:val="002C274E"/>
    <w:rsid w:val="002C2D39"/>
    <w:rsid w:val="002C321B"/>
    <w:rsid w:val="002C3771"/>
    <w:rsid w:val="002C4A51"/>
    <w:rsid w:val="002C6328"/>
    <w:rsid w:val="002C7B93"/>
    <w:rsid w:val="002D3DDE"/>
    <w:rsid w:val="002D5C2F"/>
    <w:rsid w:val="002D6718"/>
    <w:rsid w:val="002E5430"/>
    <w:rsid w:val="002E6EB9"/>
    <w:rsid w:val="002E76B4"/>
    <w:rsid w:val="002F1F94"/>
    <w:rsid w:val="002F5B1E"/>
    <w:rsid w:val="002F7FDB"/>
    <w:rsid w:val="00300066"/>
    <w:rsid w:val="00300AF0"/>
    <w:rsid w:val="003027B1"/>
    <w:rsid w:val="003048F8"/>
    <w:rsid w:val="003051BF"/>
    <w:rsid w:val="00306406"/>
    <w:rsid w:val="00312AA7"/>
    <w:rsid w:val="003141C8"/>
    <w:rsid w:val="00322556"/>
    <w:rsid w:val="003265B8"/>
    <w:rsid w:val="00327007"/>
    <w:rsid w:val="00332126"/>
    <w:rsid w:val="00335355"/>
    <w:rsid w:val="003360B0"/>
    <w:rsid w:val="003362F1"/>
    <w:rsid w:val="00337486"/>
    <w:rsid w:val="003401B5"/>
    <w:rsid w:val="00341FC2"/>
    <w:rsid w:val="00344D68"/>
    <w:rsid w:val="00344DD3"/>
    <w:rsid w:val="00345796"/>
    <w:rsid w:val="00345B91"/>
    <w:rsid w:val="003465FA"/>
    <w:rsid w:val="00347285"/>
    <w:rsid w:val="00347650"/>
    <w:rsid w:val="00351046"/>
    <w:rsid w:val="00354B38"/>
    <w:rsid w:val="003551B8"/>
    <w:rsid w:val="003604BE"/>
    <w:rsid w:val="00360A58"/>
    <w:rsid w:val="00365266"/>
    <w:rsid w:val="0036751D"/>
    <w:rsid w:val="00373177"/>
    <w:rsid w:val="00374BD7"/>
    <w:rsid w:val="00376DAF"/>
    <w:rsid w:val="00380438"/>
    <w:rsid w:val="00381484"/>
    <w:rsid w:val="0038581B"/>
    <w:rsid w:val="0038591E"/>
    <w:rsid w:val="0038768F"/>
    <w:rsid w:val="00387DC8"/>
    <w:rsid w:val="00390BEF"/>
    <w:rsid w:val="0039133D"/>
    <w:rsid w:val="0039449F"/>
    <w:rsid w:val="00395170"/>
    <w:rsid w:val="003A2BFA"/>
    <w:rsid w:val="003B0041"/>
    <w:rsid w:val="003B06E8"/>
    <w:rsid w:val="003B1AE3"/>
    <w:rsid w:val="003B3EAF"/>
    <w:rsid w:val="003B426C"/>
    <w:rsid w:val="003B7196"/>
    <w:rsid w:val="003C0C2B"/>
    <w:rsid w:val="003C55D1"/>
    <w:rsid w:val="003C5F39"/>
    <w:rsid w:val="003C7B58"/>
    <w:rsid w:val="003D0148"/>
    <w:rsid w:val="003D3111"/>
    <w:rsid w:val="003D33A1"/>
    <w:rsid w:val="003D4257"/>
    <w:rsid w:val="003E1AE4"/>
    <w:rsid w:val="003E406B"/>
    <w:rsid w:val="003E51C3"/>
    <w:rsid w:val="003E6AF4"/>
    <w:rsid w:val="003F0CBC"/>
    <w:rsid w:val="003F273E"/>
    <w:rsid w:val="003F3367"/>
    <w:rsid w:val="003F3715"/>
    <w:rsid w:val="003F5A90"/>
    <w:rsid w:val="003F5F07"/>
    <w:rsid w:val="003F677D"/>
    <w:rsid w:val="00400680"/>
    <w:rsid w:val="00402134"/>
    <w:rsid w:val="00402B16"/>
    <w:rsid w:val="00402D00"/>
    <w:rsid w:val="0040313B"/>
    <w:rsid w:val="00417453"/>
    <w:rsid w:val="004209F5"/>
    <w:rsid w:val="00421A0E"/>
    <w:rsid w:val="00423273"/>
    <w:rsid w:val="004254AB"/>
    <w:rsid w:val="00425C79"/>
    <w:rsid w:val="0042765B"/>
    <w:rsid w:val="00430F6C"/>
    <w:rsid w:val="00431026"/>
    <w:rsid w:val="00433B0E"/>
    <w:rsid w:val="004352F0"/>
    <w:rsid w:val="004406B2"/>
    <w:rsid w:val="004408A0"/>
    <w:rsid w:val="0044092B"/>
    <w:rsid w:val="00441176"/>
    <w:rsid w:val="0044329E"/>
    <w:rsid w:val="00445445"/>
    <w:rsid w:val="00445F40"/>
    <w:rsid w:val="004516E7"/>
    <w:rsid w:val="004517EF"/>
    <w:rsid w:val="00451C75"/>
    <w:rsid w:val="00452289"/>
    <w:rsid w:val="00453A86"/>
    <w:rsid w:val="00455EAB"/>
    <w:rsid w:val="004578E9"/>
    <w:rsid w:val="00457C2B"/>
    <w:rsid w:val="00460300"/>
    <w:rsid w:val="0046242D"/>
    <w:rsid w:val="004640EF"/>
    <w:rsid w:val="00465672"/>
    <w:rsid w:val="00466071"/>
    <w:rsid w:val="00466E2E"/>
    <w:rsid w:val="004670EF"/>
    <w:rsid w:val="004710FA"/>
    <w:rsid w:val="0047498F"/>
    <w:rsid w:val="00477DBA"/>
    <w:rsid w:val="00480ACC"/>
    <w:rsid w:val="0048212D"/>
    <w:rsid w:val="00483664"/>
    <w:rsid w:val="004850D5"/>
    <w:rsid w:val="004853AE"/>
    <w:rsid w:val="00485635"/>
    <w:rsid w:val="00485AC4"/>
    <w:rsid w:val="004877F1"/>
    <w:rsid w:val="004901A1"/>
    <w:rsid w:val="0049179D"/>
    <w:rsid w:val="00493834"/>
    <w:rsid w:val="00495FE9"/>
    <w:rsid w:val="00497659"/>
    <w:rsid w:val="004A0C86"/>
    <w:rsid w:val="004A3DC1"/>
    <w:rsid w:val="004B15F9"/>
    <w:rsid w:val="004B22EF"/>
    <w:rsid w:val="004B4057"/>
    <w:rsid w:val="004B463B"/>
    <w:rsid w:val="004B6116"/>
    <w:rsid w:val="004B6183"/>
    <w:rsid w:val="004B7DB9"/>
    <w:rsid w:val="004C3C8D"/>
    <w:rsid w:val="004C4CD2"/>
    <w:rsid w:val="004C6921"/>
    <w:rsid w:val="004C77F7"/>
    <w:rsid w:val="004C7E43"/>
    <w:rsid w:val="004D0343"/>
    <w:rsid w:val="004D16E2"/>
    <w:rsid w:val="004D7FEC"/>
    <w:rsid w:val="004E04EF"/>
    <w:rsid w:val="004E135A"/>
    <w:rsid w:val="004E2B97"/>
    <w:rsid w:val="004E4875"/>
    <w:rsid w:val="004E5C73"/>
    <w:rsid w:val="004E62E9"/>
    <w:rsid w:val="004F327D"/>
    <w:rsid w:val="004F38AE"/>
    <w:rsid w:val="004F49DE"/>
    <w:rsid w:val="004F62A4"/>
    <w:rsid w:val="004F69A6"/>
    <w:rsid w:val="004F77FA"/>
    <w:rsid w:val="004F77FC"/>
    <w:rsid w:val="00502A5A"/>
    <w:rsid w:val="0050431B"/>
    <w:rsid w:val="00510913"/>
    <w:rsid w:val="005121C0"/>
    <w:rsid w:val="00517180"/>
    <w:rsid w:val="00520549"/>
    <w:rsid w:val="005245FC"/>
    <w:rsid w:val="005248B6"/>
    <w:rsid w:val="005274B0"/>
    <w:rsid w:val="00532801"/>
    <w:rsid w:val="00535584"/>
    <w:rsid w:val="00536BEE"/>
    <w:rsid w:val="00540615"/>
    <w:rsid w:val="00545A11"/>
    <w:rsid w:val="00546971"/>
    <w:rsid w:val="00550483"/>
    <w:rsid w:val="00552312"/>
    <w:rsid w:val="00552349"/>
    <w:rsid w:val="00552F75"/>
    <w:rsid w:val="00557AB7"/>
    <w:rsid w:val="00560B86"/>
    <w:rsid w:val="00560E7F"/>
    <w:rsid w:val="005612B6"/>
    <w:rsid w:val="00561500"/>
    <w:rsid w:val="00561D4F"/>
    <w:rsid w:val="00564265"/>
    <w:rsid w:val="00565946"/>
    <w:rsid w:val="00570EF0"/>
    <w:rsid w:val="00572F2B"/>
    <w:rsid w:val="00573B1F"/>
    <w:rsid w:val="00573B29"/>
    <w:rsid w:val="00575BB9"/>
    <w:rsid w:val="00582E3D"/>
    <w:rsid w:val="005860C0"/>
    <w:rsid w:val="00587827"/>
    <w:rsid w:val="00591258"/>
    <w:rsid w:val="00591B5A"/>
    <w:rsid w:val="00592239"/>
    <w:rsid w:val="005948CB"/>
    <w:rsid w:val="00596120"/>
    <w:rsid w:val="005A17CC"/>
    <w:rsid w:val="005A25AD"/>
    <w:rsid w:val="005A28F0"/>
    <w:rsid w:val="005B09CA"/>
    <w:rsid w:val="005B2C9F"/>
    <w:rsid w:val="005B4084"/>
    <w:rsid w:val="005B4A48"/>
    <w:rsid w:val="005B78E5"/>
    <w:rsid w:val="005C0A9C"/>
    <w:rsid w:val="005C195D"/>
    <w:rsid w:val="005C4109"/>
    <w:rsid w:val="005D07CB"/>
    <w:rsid w:val="005D5421"/>
    <w:rsid w:val="005D7D3B"/>
    <w:rsid w:val="005E08DD"/>
    <w:rsid w:val="005E0E25"/>
    <w:rsid w:val="005E6CAD"/>
    <w:rsid w:val="005E7F39"/>
    <w:rsid w:val="005F2667"/>
    <w:rsid w:val="005F3B2D"/>
    <w:rsid w:val="005F4CCC"/>
    <w:rsid w:val="005F51AE"/>
    <w:rsid w:val="005F6216"/>
    <w:rsid w:val="005F75DB"/>
    <w:rsid w:val="005F7D26"/>
    <w:rsid w:val="005F7E32"/>
    <w:rsid w:val="00600EDF"/>
    <w:rsid w:val="006070A2"/>
    <w:rsid w:val="00607402"/>
    <w:rsid w:val="00612005"/>
    <w:rsid w:val="00612D96"/>
    <w:rsid w:val="00622837"/>
    <w:rsid w:val="00622A72"/>
    <w:rsid w:val="00623221"/>
    <w:rsid w:val="006256EB"/>
    <w:rsid w:val="00631E73"/>
    <w:rsid w:val="006331D8"/>
    <w:rsid w:val="006343A0"/>
    <w:rsid w:val="00634739"/>
    <w:rsid w:val="00636741"/>
    <w:rsid w:val="00646240"/>
    <w:rsid w:val="0065121D"/>
    <w:rsid w:val="00651CA5"/>
    <w:rsid w:val="00654428"/>
    <w:rsid w:val="00660A77"/>
    <w:rsid w:val="00665121"/>
    <w:rsid w:val="0066619E"/>
    <w:rsid w:val="00666DBB"/>
    <w:rsid w:val="00666F06"/>
    <w:rsid w:val="0066757E"/>
    <w:rsid w:val="0067180C"/>
    <w:rsid w:val="00672DC7"/>
    <w:rsid w:val="00676531"/>
    <w:rsid w:val="00676FDE"/>
    <w:rsid w:val="00684E2F"/>
    <w:rsid w:val="006861E0"/>
    <w:rsid w:val="00686B66"/>
    <w:rsid w:val="00686EDF"/>
    <w:rsid w:val="006938A4"/>
    <w:rsid w:val="00693FDC"/>
    <w:rsid w:val="00695434"/>
    <w:rsid w:val="006A02F7"/>
    <w:rsid w:val="006A15D4"/>
    <w:rsid w:val="006A1F89"/>
    <w:rsid w:val="006A4967"/>
    <w:rsid w:val="006A5ECA"/>
    <w:rsid w:val="006A7D90"/>
    <w:rsid w:val="006B25A5"/>
    <w:rsid w:val="006B3051"/>
    <w:rsid w:val="006B321C"/>
    <w:rsid w:val="006B374B"/>
    <w:rsid w:val="006B78A7"/>
    <w:rsid w:val="006C0C55"/>
    <w:rsid w:val="006C167F"/>
    <w:rsid w:val="006C1E8D"/>
    <w:rsid w:val="006C4535"/>
    <w:rsid w:val="006C45B1"/>
    <w:rsid w:val="006C5556"/>
    <w:rsid w:val="006C75E6"/>
    <w:rsid w:val="006D2E5D"/>
    <w:rsid w:val="006D3296"/>
    <w:rsid w:val="006D7457"/>
    <w:rsid w:val="006E2626"/>
    <w:rsid w:val="006E7D7C"/>
    <w:rsid w:val="006F0726"/>
    <w:rsid w:val="006F1CCD"/>
    <w:rsid w:val="006F4312"/>
    <w:rsid w:val="006F5BFC"/>
    <w:rsid w:val="006F5FE3"/>
    <w:rsid w:val="006F7123"/>
    <w:rsid w:val="006F7201"/>
    <w:rsid w:val="006F74FB"/>
    <w:rsid w:val="006F791E"/>
    <w:rsid w:val="00700F69"/>
    <w:rsid w:val="00702FE2"/>
    <w:rsid w:val="0070564B"/>
    <w:rsid w:val="00706047"/>
    <w:rsid w:val="007130FC"/>
    <w:rsid w:val="00713C27"/>
    <w:rsid w:val="00720F9E"/>
    <w:rsid w:val="00722B20"/>
    <w:rsid w:val="00725B03"/>
    <w:rsid w:val="007267AB"/>
    <w:rsid w:val="007271B8"/>
    <w:rsid w:val="00731270"/>
    <w:rsid w:val="0073157B"/>
    <w:rsid w:val="00734A75"/>
    <w:rsid w:val="007354BC"/>
    <w:rsid w:val="00735BD1"/>
    <w:rsid w:val="007362A4"/>
    <w:rsid w:val="0074104F"/>
    <w:rsid w:val="0074398F"/>
    <w:rsid w:val="0074594F"/>
    <w:rsid w:val="0074749F"/>
    <w:rsid w:val="00747C9D"/>
    <w:rsid w:val="00750130"/>
    <w:rsid w:val="007503EA"/>
    <w:rsid w:val="0075648A"/>
    <w:rsid w:val="007566AA"/>
    <w:rsid w:val="00756A17"/>
    <w:rsid w:val="007634C2"/>
    <w:rsid w:val="00763A65"/>
    <w:rsid w:val="007642EC"/>
    <w:rsid w:val="00765B6C"/>
    <w:rsid w:val="00773B6A"/>
    <w:rsid w:val="00773CB8"/>
    <w:rsid w:val="007745CB"/>
    <w:rsid w:val="00774F57"/>
    <w:rsid w:val="0077512E"/>
    <w:rsid w:val="007766ED"/>
    <w:rsid w:val="00776AF5"/>
    <w:rsid w:val="00776D8C"/>
    <w:rsid w:val="00782AB5"/>
    <w:rsid w:val="00784579"/>
    <w:rsid w:val="007916A9"/>
    <w:rsid w:val="00793411"/>
    <w:rsid w:val="00794460"/>
    <w:rsid w:val="007A35DF"/>
    <w:rsid w:val="007A472C"/>
    <w:rsid w:val="007A4AC1"/>
    <w:rsid w:val="007A5F95"/>
    <w:rsid w:val="007A6E8F"/>
    <w:rsid w:val="007A73BB"/>
    <w:rsid w:val="007B0184"/>
    <w:rsid w:val="007B0914"/>
    <w:rsid w:val="007B1C2C"/>
    <w:rsid w:val="007B2D45"/>
    <w:rsid w:val="007B418A"/>
    <w:rsid w:val="007B4251"/>
    <w:rsid w:val="007C0C85"/>
    <w:rsid w:val="007C17AD"/>
    <w:rsid w:val="007C2BF8"/>
    <w:rsid w:val="007C61E0"/>
    <w:rsid w:val="007C642A"/>
    <w:rsid w:val="007C6939"/>
    <w:rsid w:val="007D296C"/>
    <w:rsid w:val="007D33E0"/>
    <w:rsid w:val="007D42B6"/>
    <w:rsid w:val="007D5949"/>
    <w:rsid w:val="007D5B21"/>
    <w:rsid w:val="007E2162"/>
    <w:rsid w:val="007E3C81"/>
    <w:rsid w:val="007E42BE"/>
    <w:rsid w:val="007F2FB7"/>
    <w:rsid w:val="007F4238"/>
    <w:rsid w:val="007F543B"/>
    <w:rsid w:val="007F6CFC"/>
    <w:rsid w:val="0080492D"/>
    <w:rsid w:val="00804FD7"/>
    <w:rsid w:val="0081013C"/>
    <w:rsid w:val="0081116F"/>
    <w:rsid w:val="00811FB2"/>
    <w:rsid w:val="00812367"/>
    <w:rsid w:val="008133F3"/>
    <w:rsid w:val="008159E1"/>
    <w:rsid w:val="00815A93"/>
    <w:rsid w:val="00815D41"/>
    <w:rsid w:val="00817EDD"/>
    <w:rsid w:val="0082497B"/>
    <w:rsid w:val="00827325"/>
    <w:rsid w:val="00833F4F"/>
    <w:rsid w:val="0084027C"/>
    <w:rsid w:val="00842D4A"/>
    <w:rsid w:val="00843812"/>
    <w:rsid w:val="00843DC0"/>
    <w:rsid w:val="0084529E"/>
    <w:rsid w:val="0084577F"/>
    <w:rsid w:val="00846640"/>
    <w:rsid w:val="0084668E"/>
    <w:rsid w:val="00846EAC"/>
    <w:rsid w:val="00847114"/>
    <w:rsid w:val="00847FD1"/>
    <w:rsid w:val="00850850"/>
    <w:rsid w:val="0085142D"/>
    <w:rsid w:val="0085292D"/>
    <w:rsid w:val="00852AA3"/>
    <w:rsid w:val="0085406A"/>
    <w:rsid w:val="00854858"/>
    <w:rsid w:val="00856E8C"/>
    <w:rsid w:val="0086122C"/>
    <w:rsid w:val="0086589D"/>
    <w:rsid w:val="00865D49"/>
    <w:rsid w:val="00865DA7"/>
    <w:rsid w:val="00866CF5"/>
    <w:rsid w:val="00867A14"/>
    <w:rsid w:val="00867DAD"/>
    <w:rsid w:val="00870105"/>
    <w:rsid w:val="008733AC"/>
    <w:rsid w:val="00873E9A"/>
    <w:rsid w:val="008742B3"/>
    <w:rsid w:val="008744D6"/>
    <w:rsid w:val="00874A3E"/>
    <w:rsid w:val="0087566F"/>
    <w:rsid w:val="00876901"/>
    <w:rsid w:val="00876B68"/>
    <w:rsid w:val="008777AD"/>
    <w:rsid w:val="00880C92"/>
    <w:rsid w:val="00882D7B"/>
    <w:rsid w:val="00882E73"/>
    <w:rsid w:val="00885AAA"/>
    <w:rsid w:val="00895E43"/>
    <w:rsid w:val="00897C69"/>
    <w:rsid w:val="008A0FA6"/>
    <w:rsid w:val="008A25AD"/>
    <w:rsid w:val="008A7081"/>
    <w:rsid w:val="008A7D89"/>
    <w:rsid w:val="008B2950"/>
    <w:rsid w:val="008B364F"/>
    <w:rsid w:val="008B4E09"/>
    <w:rsid w:val="008C0E0A"/>
    <w:rsid w:val="008C774D"/>
    <w:rsid w:val="008C7F79"/>
    <w:rsid w:val="008D051C"/>
    <w:rsid w:val="008D27B1"/>
    <w:rsid w:val="008D5941"/>
    <w:rsid w:val="008E6492"/>
    <w:rsid w:val="008E6AAB"/>
    <w:rsid w:val="008E7A0F"/>
    <w:rsid w:val="008F06DA"/>
    <w:rsid w:val="008F3AB9"/>
    <w:rsid w:val="008F3E70"/>
    <w:rsid w:val="008F40DC"/>
    <w:rsid w:val="008F46DC"/>
    <w:rsid w:val="008F537E"/>
    <w:rsid w:val="008F5576"/>
    <w:rsid w:val="00901D7E"/>
    <w:rsid w:val="00904410"/>
    <w:rsid w:val="0091076B"/>
    <w:rsid w:val="00910792"/>
    <w:rsid w:val="00911FCC"/>
    <w:rsid w:val="0091440F"/>
    <w:rsid w:val="009149C4"/>
    <w:rsid w:val="00923FC4"/>
    <w:rsid w:val="009251CF"/>
    <w:rsid w:val="00930A25"/>
    <w:rsid w:val="00930E54"/>
    <w:rsid w:val="0093490D"/>
    <w:rsid w:val="009425D9"/>
    <w:rsid w:val="00943B0C"/>
    <w:rsid w:val="009453D8"/>
    <w:rsid w:val="00947078"/>
    <w:rsid w:val="00953C36"/>
    <w:rsid w:val="0095566E"/>
    <w:rsid w:val="00963698"/>
    <w:rsid w:val="009649BE"/>
    <w:rsid w:val="009667DA"/>
    <w:rsid w:val="00972B31"/>
    <w:rsid w:val="009738F8"/>
    <w:rsid w:val="00973CF5"/>
    <w:rsid w:val="00974F2F"/>
    <w:rsid w:val="00977FF8"/>
    <w:rsid w:val="009805F6"/>
    <w:rsid w:val="00985A8C"/>
    <w:rsid w:val="00986930"/>
    <w:rsid w:val="0098707C"/>
    <w:rsid w:val="00990816"/>
    <w:rsid w:val="00993167"/>
    <w:rsid w:val="00997386"/>
    <w:rsid w:val="009A0F44"/>
    <w:rsid w:val="009A2869"/>
    <w:rsid w:val="009A2A18"/>
    <w:rsid w:val="009A4D66"/>
    <w:rsid w:val="009A7146"/>
    <w:rsid w:val="009B3FBA"/>
    <w:rsid w:val="009B5717"/>
    <w:rsid w:val="009B7524"/>
    <w:rsid w:val="009C04B4"/>
    <w:rsid w:val="009C1109"/>
    <w:rsid w:val="009D45EE"/>
    <w:rsid w:val="009D586D"/>
    <w:rsid w:val="009E114E"/>
    <w:rsid w:val="009E12C6"/>
    <w:rsid w:val="009E2F69"/>
    <w:rsid w:val="009E4483"/>
    <w:rsid w:val="009E65ED"/>
    <w:rsid w:val="009F09F1"/>
    <w:rsid w:val="009F0CC7"/>
    <w:rsid w:val="009F291E"/>
    <w:rsid w:val="009F3A62"/>
    <w:rsid w:val="009F4209"/>
    <w:rsid w:val="009F470C"/>
    <w:rsid w:val="00A008C1"/>
    <w:rsid w:val="00A0318F"/>
    <w:rsid w:val="00A05E11"/>
    <w:rsid w:val="00A067D7"/>
    <w:rsid w:val="00A07333"/>
    <w:rsid w:val="00A07A6F"/>
    <w:rsid w:val="00A11A95"/>
    <w:rsid w:val="00A1243C"/>
    <w:rsid w:val="00A1324B"/>
    <w:rsid w:val="00A16713"/>
    <w:rsid w:val="00A179DC"/>
    <w:rsid w:val="00A200E2"/>
    <w:rsid w:val="00A202E8"/>
    <w:rsid w:val="00A228F0"/>
    <w:rsid w:val="00A2424B"/>
    <w:rsid w:val="00A32132"/>
    <w:rsid w:val="00A43FE0"/>
    <w:rsid w:val="00A46B04"/>
    <w:rsid w:val="00A46F93"/>
    <w:rsid w:val="00A47A47"/>
    <w:rsid w:val="00A47DAD"/>
    <w:rsid w:val="00A508DC"/>
    <w:rsid w:val="00A5243A"/>
    <w:rsid w:val="00A5521E"/>
    <w:rsid w:val="00A55915"/>
    <w:rsid w:val="00A55FD1"/>
    <w:rsid w:val="00A61F38"/>
    <w:rsid w:val="00A64080"/>
    <w:rsid w:val="00A64121"/>
    <w:rsid w:val="00A678C2"/>
    <w:rsid w:val="00A709BA"/>
    <w:rsid w:val="00A70EAE"/>
    <w:rsid w:val="00A75141"/>
    <w:rsid w:val="00A774E8"/>
    <w:rsid w:val="00A77581"/>
    <w:rsid w:val="00A831A4"/>
    <w:rsid w:val="00A831E3"/>
    <w:rsid w:val="00A84CEA"/>
    <w:rsid w:val="00A91748"/>
    <w:rsid w:val="00A91C4C"/>
    <w:rsid w:val="00A94C57"/>
    <w:rsid w:val="00AA160D"/>
    <w:rsid w:val="00AA455B"/>
    <w:rsid w:val="00AA4D1E"/>
    <w:rsid w:val="00AA7682"/>
    <w:rsid w:val="00AB1BFA"/>
    <w:rsid w:val="00AB4483"/>
    <w:rsid w:val="00AB512B"/>
    <w:rsid w:val="00AB57FB"/>
    <w:rsid w:val="00AB5A5D"/>
    <w:rsid w:val="00AC244E"/>
    <w:rsid w:val="00AC3339"/>
    <w:rsid w:val="00AC7A2B"/>
    <w:rsid w:val="00AD19DB"/>
    <w:rsid w:val="00AD2394"/>
    <w:rsid w:val="00AD4052"/>
    <w:rsid w:val="00AD4D9E"/>
    <w:rsid w:val="00AD5A06"/>
    <w:rsid w:val="00AD7298"/>
    <w:rsid w:val="00AD77F7"/>
    <w:rsid w:val="00AD7B58"/>
    <w:rsid w:val="00AD7D29"/>
    <w:rsid w:val="00AE3BB4"/>
    <w:rsid w:val="00AE530E"/>
    <w:rsid w:val="00AF052C"/>
    <w:rsid w:val="00AF100D"/>
    <w:rsid w:val="00AF130E"/>
    <w:rsid w:val="00AF132A"/>
    <w:rsid w:val="00AF256C"/>
    <w:rsid w:val="00AF2F5B"/>
    <w:rsid w:val="00AF7C60"/>
    <w:rsid w:val="00B020D5"/>
    <w:rsid w:val="00B022D7"/>
    <w:rsid w:val="00B02F85"/>
    <w:rsid w:val="00B045CC"/>
    <w:rsid w:val="00B05117"/>
    <w:rsid w:val="00B05CC0"/>
    <w:rsid w:val="00B0631D"/>
    <w:rsid w:val="00B075EC"/>
    <w:rsid w:val="00B12802"/>
    <w:rsid w:val="00B12AB0"/>
    <w:rsid w:val="00B14190"/>
    <w:rsid w:val="00B169C9"/>
    <w:rsid w:val="00B20C92"/>
    <w:rsid w:val="00B22F97"/>
    <w:rsid w:val="00B249CE"/>
    <w:rsid w:val="00B25296"/>
    <w:rsid w:val="00B25968"/>
    <w:rsid w:val="00B25E6C"/>
    <w:rsid w:val="00B26DCA"/>
    <w:rsid w:val="00B26E9F"/>
    <w:rsid w:val="00B26F40"/>
    <w:rsid w:val="00B3057F"/>
    <w:rsid w:val="00B30F5B"/>
    <w:rsid w:val="00B320F5"/>
    <w:rsid w:val="00B33057"/>
    <w:rsid w:val="00B33D88"/>
    <w:rsid w:val="00B428E9"/>
    <w:rsid w:val="00B43BB9"/>
    <w:rsid w:val="00B45771"/>
    <w:rsid w:val="00B458B9"/>
    <w:rsid w:val="00B469C1"/>
    <w:rsid w:val="00B5031B"/>
    <w:rsid w:val="00B52ADC"/>
    <w:rsid w:val="00B53771"/>
    <w:rsid w:val="00B538DF"/>
    <w:rsid w:val="00B5415A"/>
    <w:rsid w:val="00B54401"/>
    <w:rsid w:val="00B55090"/>
    <w:rsid w:val="00B57D76"/>
    <w:rsid w:val="00B63447"/>
    <w:rsid w:val="00B63663"/>
    <w:rsid w:val="00B63875"/>
    <w:rsid w:val="00B65E66"/>
    <w:rsid w:val="00B71BA8"/>
    <w:rsid w:val="00B72131"/>
    <w:rsid w:val="00B7301F"/>
    <w:rsid w:val="00B73ACE"/>
    <w:rsid w:val="00B7534B"/>
    <w:rsid w:val="00B7603C"/>
    <w:rsid w:val="00B77F4E"/>
    <w:rsid w:val="00B82970"/>
    <w:rsid w:val="00B84054"/>
    <w:rsid w:val="00B86A87"/>
    <w:rsid w:val="00B9296D"/>
    <w:rsid w:val="00B92EAA"/>
    <w:rsid w:val="00B9380E"/>
    <w:rsid w:val="00B973FC"/>
    <w:rsid w:val="00B97D07"/>
    <w:rsid w:val="00BA0B72"/>
    <w:rsid w:val="00BA26EE"/>
    <w:rsid w:val="00BA57B4"/>
    <w:rsid w:val="00BA5C38"/>
    <w:rsid w:val="00BA67B9"/>
    <w:rsid w:val="00BA6EF8"/>
    <w:rsid w:val="00BA7298"/>
    <w:rsid w:val="00BB33EF"/>
    <w:rsid w:val="00BC5990"/>
    <w:rsid w:val="00BD637B"/>
    <w:rsid w:val="00BE0570"/>
    <w:rsid w:val="00BE09BD"/>
    <w:rsid w:val="00BE3B8D"/>
    <w:rsid w:val="00BE437A"/>
    <w:rsid w:val="00BE6A8A"/>
    <w:rsid w:val="00BF0102"/>
    <w:rsid w:val="00BF040D"/>
    <w:rsid w:val="00BF0C22"/>
    <w:rsid w:val="00BF2486"/>
    <w:rsid w:val="00BF3159"/>
    <w:rsid w:val="00C01A30"/>
    <w:rsid w:val="00C02616"/>
    <w:rsid w:val="00C05798"/>
    <w:rsid w:val="00C07566"/>
    <w:rsid w:val="00C07CBC"/>
    <w:rsid w:val="00C100CE"/>
    <w:rsid w:val="00C14A6B"/>
    <w:rsid w:val="00C14B44"/>
    <w:rsid w:val="00C16418"/>
    <w:rsid w:val="00C16AB9"/>
    <w:rsid w:val="00C16CF8"/>
    <w:rsid w:val="00C16FCD"/>
    <w:rsid w:val="00C21C31"/>
    <w:rsid w:val="00C220CF"/>
    <w:rsid w:val="00C23106"/>
    <w:rsid w:val="00C247C7"/>
    <w:rsid w:val="00C251E4"/>
    <w:rsid w:val="00C2547F"/>
    <w:rsid w:val="00C272F9"/>
    <w:rsid w:val="00C308C9"/>
    <w:rsid w:val="00C30DD1"/>
    <w:rsid w:val="00C32218"/>
    <w:rsid w:val="00C329C8"/>
    <w:rsid w:val="00C36CDD"/>
    <w:rsid w:val="00C37C06"/>
    <w:rsid w:val="00C405EF"/>
    <w:rsid w:val="00C418A2"/>
    <w:rsid w:val="00C419A3"/>
    <w:rsid w:val="00C42740"/>
    <w:rsid w:val="00C47C22"/>
    <w:rsid w:val="00C5181E"/>
    <w:rsid w:val="00C548E8"/>
    <w:rsid w:val="00C5567B"/>
    <w:rsid w:val="00C606D4"/>
    <w:rsid w:val="00C61424"/>
    <w:rsid w:val="00C61B4D"/>
    <w:rsid w:val="00C63749"/>
    <w:rsid w:val="00C64A14"/>
    <w:rsid w:val="00C66F44"/>
    <w:rsid w:val="00C70C61"/>
    <w:rsid w:val="00C73DB4"/>
    <w:rsid w:val="00C75E19"/>
    <w:rsid w:val="00C775A0"/>
    <w:rsid w:val="00C77FE7"/>
    <w:rsid w:val="00C80161"/>
    <w:rsid w:val="00C8068F"/>
    <w:rsid w:val="00C92265"/>
    <w:rsid w:val="00C94CA6"/>
    <w:rsid w:val="00C95129"/>
    <w:rsid w:val="00C95D3E"/>
    <w:rsid w:val="00C9735E"/>
    <w:rsid w:val="00C97F86"/>
    <w:rsid w:val="00CA4A14"/>
    <w:rsid w:val="00CA618F"/>
    <w:rsid w:val="00CA6C64"/>
    <w:rsid w:val="00CA7C56"/>
    <w:rsid w:val="00CA7E53"/>
    <w:rsid w:val="00CB3399"/>
    <w:rsid w:val="00CB3D83"/>
    <w:rsid w:val="00CC188C"/>
    <w:rsid w:val="00CC1EB2"/>
    <w:rsid w:val="00CC42CA"/>
    <w:rsid w:val="00CC5F4C"/>
    <w:rsid w:val="00CC648F"/>
    <w:rsid w:val="00CC6C7E"/>
    <w:rsid w:val="00CD1B80"/>
    <w:rsid w:val="00CD2004"/>
    <w:rsid w:val="00CD3F35"/>
    <w:rsid w:val="00CD4951"/>
    <w:rsid w:val="00CD721D"/>
    <w:rsid w:val="00CD78E6"/>
    <w:rsid w:val="00CD7E1A"/>
    <w:rsid w:val="00CE0951"/>
    <w:rsid w:val="00CE205C"/>
    <w:rsid w:val="00CE2971"/>
    <w:rsid w:val="00CE2DB5"/>
    <w:rsid w:val="00CE7356"/>
    <w:rsid w:val="00CE7BE1"/>
    <w:rsid w:val="00CF107E"/>
    <w:rsid w:val="00CF117A"/>
    <w:rsid w:val="00CF4C02"/>
    <w:rsid w:val="00CF69B7"/>
    <w:rsid w:val="00D01377"/>
    <w:rsid w:val="00D01AE6"/>
    <w:rsid w:val="00D05CED"/>
    <w:rsid w:val="00D0653F"/>
    <w:rsid w:val="00D07123"/>
    <w:rsid w:val="00D07442"/>
    <w:rsid w:val="00D11356"/>
    <w:rsid w:val="00D13097"/>
    <w:rsid w:val="00D15C6A"/>
    <w:rsid w:val="00D22130"/>
    <w:rsid w:val="00D22273"/>
    <w:rsid w:val="00D22DB1"/>
    <w:rsid w:val="00D22EE8"/>
    <w:rsid w:val="00D24398"/>
    <w:rsid w:val="00D24431"/>
    <w:rsid w:val="00D31655"/>
    <w:rsid w:val="00D31F00"/>
    <w:rsid w:val="00D32473"/>
    <w:rsid w:val="00D3374B"/>
    <w:rsid w:val="00D35CA7"/>
    <w:rsid w:val="00D379DD"/>
    <w:rsid w:val="00D43045"/>
    <w:rsid w:val="00D4463E"/>
    <w:rsid w:val="00D51455"/>
    <w:rsid w:val="00D53E9F"/>
    <w:rsid w:val="00D5410C"/>
    <w:rsid w:val="00D56D8B"/>
    <w:rsid w:val="00D57087"/>
    <w:rsid w:val="00D611E1"/>
    <w:rsid w:val="00D70523"/>
    <w:rsid w:val="00D71E86"/>
    <w:rsid w:val="00D74D18"/>
    <w:rsid w:val="00D75046"/>
    <w:rsid w:val="00D77177"/>
    <w:rsid w:val="00D842C3"/>
    <w:rsid w:val="00D84897"/>
    <w:rsid w:val="00D855D5"/>
    <w:rsid w:val="00D85BAF"/>
    <w:rsid w:val="00D8659C"/>
    <w:rsid w:val="00D87893"/>
    <w:rsid w:val="00D87936"/>
    <w:rsid w:val="00D902F9"/>
    <w:rsid w:val="00D922E7"/>
    <w:rsid w:val="00D929DF"/>
    <w:rsid w:val="00D92B6B"/>
    <w:rsid w:val="00D9533C"/>
    <w:rsid w:val="00D97AE2"/>
    <w:rsid w:val="00DA2FBC"/>
    <w:rsid w:val="00DA4015"/>
    <w:rsid w:val="00DB3402"/>
    <w:rsid w:val="00DB687A"/>
    <w:rsid w:val="00DB7B8A"/>
    <w:rsid w:val="00DC03D1"/>
    <w:rsid w:val="00DC108C"/>
    <w:rsid w:val="00DC1363"/>
    <w:rsid w:val="00DC20DB"/>
    <w:rsid w:val="00DC2351"/>
    <w:rsid w:val="00DC3A98"/>
    <w:rsid w:val="00DC3ABD"/>
    <w:rsid w:val="00DC4FC2"/>
    <w:rsid w:val="00DC672C"/>
    <w:rsid w:val="00DD14D3"/>
    <w:rsid w:val="00DD18EA"/>
    <w:rsid w:val="00DD460E"/>
    <w:rsid w:val="00DE0109"/>
    <w:rsid w:val="00DE25FE"/>
    <w:rsid w:val="00DF011A"/>
    <w:rsid w:val="00DF136D"/>
    <w:rsid w:val="00DF1541"/>
    <w:rsid w:val="00DF2A01"/>
    <w:rsid w:val="00DF3227"/>
    <w:rsid w:val="00DF7558"/>
    <w:rsid w:val="00E00E16"/>
    <w:rsid w:val="00E021BC"/>
    <w:rsid w:val="00E03A67"/>
    <w:rsid w:val="00E1058E"/>
    <w:rsid w:val="00E11947"/>
    <w:rsid w:val="00E15025"/>
    <w:rsid w:val="00E168C6"/>
    <w:rsid w:val="00E178A7"/>
    <w:rsid w:val="00E17CC2"/>
    <w:rsid w:val="00E22417"/>
    <w:rsid w:val="00E30EBF"/>
    <w:rsid w:val="00E3205A"/>
    <w:rsid w:val="00E3257F"/>
    <w:rsid w:val="00E338A3"/>
    <w:rsid w:val="00E377ED"/>
    <w:rsid w:val="00E42677"/>
    <w:rsid w:val="00E4317F"/>
    <w:rsid w:val="00E43734"/>
    <w:rsid w:val="00E457AE"/>
    <w:rsid w:val="00E46DFA"/>
    <w:rsid w:val="00E47C38"/>
    <w:rsid w:val="00E505F8"/>
    <w:rsid w:val="00E52D03"/>
    <w:rsid w:val="00E52D95"/>
    <w:rsid w:val="00E53D83"/>
    <w:rsid w:val="00E5496F"/>
    <w:rsid w:val="00E567C0"/>
    <w:rsid w:val="00E608D2"/>
    <w:rsid w:val="00E6140C"/>
    <w:rsid w:val="00E61B4A"/>
    <w:rsid w:val="00E61E91"/>
    <w:rsid w:val="00E62CE1"/>
    <w:rsid w:val="00E6328F"/>
    <w:rsid w:val="00E66175"/>
    <w:rsid w:val="00E66A0A"/>
    <w:rsid w:val="00E70205"/>
    <w:rsid w:val="00E76A39"/>
    <w:rsid w:val="00E77DA8"/>
    <w:rsid w:val="00E77E0C"/>
    <w:rsid w:val="00E80066"/>
    <w:rsid w:val="00E8225B"/>
    <w:rsid w:val="00E828A0"/>
    <w:rsid w:val="00E85FC2"/>
    <w:rsid w:val="00E954B2"/>
    <w:rsid w:val="00E955A7"/>
    <w:rsid w:val="00E956EE"/>
    <w:rsid w:val="00E95DF7"/>
    <w:rsid w:val="00E965D7"/>
    <w:rsid w:val="00E9794F"/>
    <w:rsid w:val="00E97A4B"/>
    <w:rsid w:val="00EA123C"/>
    <w:rsid w:val="00EA1ABE"/>
    <w:rsid w:val="00EA247A"/>
    <w:rsid w:val="00EA367B"/>
    <w:rsid w:val="00EA6A72"/>
    <w:rsid w:val="00EA6B77"/>
    <w:rsid w:val="00EB452F"/>
    <w:rsid w:val="00EB5AF0"/>
    <w:rsid w:val="00EC0B0E"/>
    <w:rsid w:val="00EC63CE"/>
    <w:rsid w:val="00ED084F"/>
    <w:rsid w:val="00ED1FDD"/>
    <w:rsid w:val="00ED6970"/>
    <w:rsid w:val="00ED6D15"/>
    <w:rsid w:val="00EE0597"/>
    <w:rsid w:val="00EE0968"/>
    <w:rsid w:val="00EE0CE5"/>
    <w:rsid w:val="00EE38E6"/>
    <w:rsid w:val="00EF0CA2"/>
    <w:rsid w:val="00EF4A50"/>
    <w:rsid w:val="00EF6600"/>
    <w:rsid w:val="00EF6EF7"/>
    <w:rsid w:val="00F0113D"/>
    <w:rsid w:val="00F01CB7"/>
    <w:rsid w:val="00F0271D"/>
    <w:rsid w:val="00F030F5"/>
    <w:rsid w:val="00F05422"/>
    <w:rsid w:val="00F055EC"/>
    <w:rsid w:val="00F058EF"/>
    <w:rsid w:val="00F05A3F"/>
    <w:rsid w:val="00F06185"/>
    <w:rsid w:val="00F0733C"/>
    <w:rsid w:val="00F14956"/>
    <w:rsid w:val="00F15B79"/>
    <w:rsid w:val="00F160A6"/>
    <w:rsid w:val="00F21B53"/>
    <w:rsid w:val="00F22414"/>
    <w:rsid w:val="00F23655"/>
    <w:rsid w:val="00F252FF"/>
    <w:rsid w:val="00F26514"/>
    <w:rsid w:val="00F26EE4"/>
    <w:rsid w:val="00F27117"/>
    <w:rsid w:val="00F27956"/>
    <w:rsid w:val="00F27AD0"/>
    <w:rsid w:val="00F27BB5"/>
    <w:rsid w:val="00F27CF7"/>
    <w:rsid w:val="00F302D0"/>
    <w:rsid w:val="00F30374"/>
    <w:rsid w:val="00F3049C"/>
    <w:rsid w:val="00F3348A"/>
    <w:rsid w:val="00F334EF"/>
    <w:rsid w:val="00F4121B"/>
    <w:rsid w:val="00F41C5A"/>
    <w:rsid w:val="00F469CC"/>
    <w:rsid w:val="00F4760D"/>
    <w:rsid w:val="00F47D91"/>
    <w:rsid w:val="00F519D5"/>
    <w:rsid w:val="00F52DA4"/>
    <w:rsid w:val="00F57622"/>
    <w:rsid w:val="00F65919"/>
    <w:rsid w:val="00F659D0"/>
    <w:rsid w:val="00F66865"/>
    <w:rsid w:val="00F701AD"/>
    <w:rsid w:val="00F7231E"/>
    <w:rsid w:val="00F732E2"/>
    <w:rsid w:val="00F733CF"/>
    <w:rsid w:val="00F76E03"/>
    <w:rsid w:val="00F821D1"/>
    <w:rsid w:val="00F83066"/>
    <w:rsid w:val="00F8329E"/>
    <w:rsid w:val="00F83F21"/>
    <w:rsid w:val="00F85AF7"/>
    <w:rsid w:val="00F8605B"/>
    <w:rsid w:val="00F860B8"/>
    <w:rsid w:val="00F94382"/>
    <w:rsid w:val="00F94AEA"/>
    <w:rsid w:val="00F959F8"/>
    <w:rsid w:val="00F961E9"/>
    <w:rsid w:val="00FA0A0A"/>
    <w:rsid w:val="00FA165E"/>
    <w:rsid w:val="00FA362B"/>
    <w:rsid w:val="00FA5F10"/>
    <w:rsid w:val="00FA6CFB"/>
    <w:rsid w:val="00FA7B93"/>
    <w:rsid w:val="00FB4A01"/>
    <w:rsid w:val="00FB4A0E"/>
    <w:rsid w:val="00FB689D"/>
    <w:rsid w:val="00FC0A3C"/>
    <w:rsid w:val="00FC32B0"/>
    <w:rsid w:val="00FC37E3"/>
    <w:rsid w:val="00FC6754"/>
    <w:rsid w:val="00FD0353"/>
    <w:rsid w:val="00FD365A"/>
    <w:rsid w:val="00FD3CD0"/>
    <w:rsid w:val="00FD49F2"/>
    <w:rsid w:val="00FD5BA2"/>
    <w:rsid w:val="00FD6720"/>
    <w:rsid w:val="00FE1ABE"/>
    <w:rsid w:val="00FE2299"/>
    <w:rsid w:val="00FE2ACC"/>
    <w:rsid w:val="00FE6368"/>
    <w:rsid w:val="00FE6833"/>
    <w:rsid w:val="00FE7EAC"/>
    <w:rsid w:val="00FF22F8"/>
    <w:rsid w:val="00FF6C8C"/>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enu v:ext="edit" fillcolor="black"/>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ignaColumn-Light" w:eastAsia="Times New Roman" w:hAnsi="SignaColumn-Light" w:cs="Arial"/>
        <w:lang w:val="en-US" w:eastAsia="en-US" w:bidi="he-IL"/>
      </w:rPr>
    </w:rPrDefault>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19" w:unhideWhenUsed="0" w:qFormat="1"/>
    <w:lsdException w:name="heading 7" w:semiHidden="0" w:uiPriority="19" w:unhideWhenUsed="0" w:qFormat="1"/>
    <w:lsdException w:name="heading 8" w:semiHidden="0" w:uiPriority="19" w:unhideWhenUsed="0" w:qFormat="1"/>
    <w:lsdException w:name="heading 9" w:semiHidden="0" w:uiPriority="19" w:unhideWhenUsed="0" w:qFormat="1"/>
    <w:lsdException w:name="toc 1" w:uiPriority="39" w:qFormat="1"/>
    <w:lsdException w:name="toc 2" w:uiPriority="39" w:qFormat="1"/>
    <w:lsdException w:name="toc 3" w:uiPriority="39" w:qFormat="1"/>
    <w:lsdException w:name="toc 4" w:uiPriority="1"/>
    <w:lsdException w:name="header" w:uiPriority="0"/>
    <w:lsdException w:name="footer" w:uiPriority="0" w:qFormat="1"/>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DF011A"/>
    <w:pPr>
      <w:spacing w:after="120"/>
    </w:pPr>
    <w:rPr>
      <w:rFonts w:ascii="Times New Roman" w:hAnsi="Times New Roman"/>
    </w:rPr>
  </w:style>
  <w:style w:type="paragraph" w:styleId="Heading1">
    <w:name w:val="heading 1"/>
    <w:next w:val="Para"/>
    <w:qFormat/>
    <w:rsid w:val="00DF011A"/>
    <w:pPr>
      <w:keepNext/>
      <w:numPr>
        <w:numId w:val="3"/>
      </w:numPr>
      <w:tabs>
        <w:tab w:val="left" w:pos="624"/>
      </w:tabs>
      <w:spacing w:before="480" w:after="120"/>
      <w:outlineLvl w:val="0"/>
    </w:pPr>
    <w:rPr>
      <w:rFonts w:ascii="Calibri" w:hAnsi="Calibri"/>
      <w:b/>
      <w:kern w:val="32"/>
      <w:sz w:val="38"/>
      <w:szCs w:val="38"/>
    </w:rPr>
  </w:style>
  <w:style w:type="paragraph" w:styleId="Heading2">
    <w:name w:val="heading 2"/>
    <w:next w:val="Para"/>
    <w:link w:val="Heading2Char"/>
    <w:qFormat/>
    <w:rsid w:val="00DF011A"/>
    <w:pPr>
      <w:keepNext/>
      <w:numPr>
        <w:ilvl w:val="1"/>
        <w:numId w:val="3"/>
      </w:numPr>
      <w:tabs>
        <w:tab w:val="left" w:pos="794"/>
      </w:tabs>
      <w:spacing w:before="240" w:after="60"/>
      <w:outlineLvl w:val="1"/>
    </w:pPr>
    <w:rPr>
      <w:rFonts w:ascii="Calibri" w:hAnsi="Calibri"/>
      <w:b/>
      <w:sz w:val="34"/>
      <w:szCs w:val="34"/>
    </w:rPr>
  </w:style>
  <w:style w:type="paragraph" w:styleId="Heading3">
    <w:name w:val="heading 3"/>
    <w:next w:val="Para"/>
    <w:qFormat/>
    <w:rsid w:val="00DF011A"/>
    <w:pPr>
      <w:keepNext/>
      <w:numPr>
        <w:ilvl w:val="2"/>
        <w:numId w:val="3"/>
      </w:numPr>
      <w:tabs>
        <w:tab w:val="left" w:pos="1077"/>
      </w:tabs>
      <w:spacing w:before="240" w:after="60"/>
      <w:outlineLvl w:val="2"/>
    </w:pPr>
    <w:rPr>
      <w:rFonts w:ascii="Calibri" w:hAnsi="Calibri"/>
      <w:b/>
      <w:sz w:val="30"/>
      <w:szCs w:val="30"/>
    </w:rPr>
  </w:style>
  <w:style w:type="paragraph" w:styleId="Heading4">
    <w:name w:val="heading 4"/>
    <w:next w:val="Para"/>
    <w:qFormat/>
    <w:rsid w:val="00DF011A"/>
    <w:pPr>
      <w:keepNext/>
      <w:numPr>
        <w:ilvl w:val="3"/>
        <w:numId w:val="3"/>
      </w:numPr>
      <w:tabs>
        <w:tab w:val="left" w:pos="1304"/>
      </w:tabs>
      <w:spacing w:before="120" w:after="60"/>
      <w:outlineLvl w:val="3"/>
    </w:pPr>
    <w:rPr>
      <w:rFonts w:ascii="Calibri" w:hAnsi="Calibri"/>
      <w:b/>
      <w:snapToGrid w:val="0"/>
      <w:color w:val="000000"/>
      <w:sz w:val="26"/>
      <w:szCs w:val="26"/>
    </w:rPr>
  </w:style>
  <w:style w:type="paragraph" w:styleId="Heading5">
    <w:name w:val="heading 5"/>
    <w:next w:val="Para"/>
    <w:qFormat/>
    <w:rsid w:val="00DF011A"/>
    <w:pPr>
      <w:keepNext/>
      <w:spacing w:before="120" w:after="60"/>
      <w:outlineLvl w:val="4"/>
    </w:pPr>
    <w:rPr>
      <w:rFonts w:ascii="Calibri" w:hAnsi="Calibri"/>
      <w:b/>
      <w:snapToGrid w:val="0"/>
      <w:color w:val="000000"/>
      <w:sz w:val="24"/>
      <w:szCs w:val="24"/>
    </w:rPr>
  </w:style>
  <w:style w:type="paragraph" w:styleId="Heading6">
    <w:name w:val="heading 6"/>
    <w:next w:val="Para"/>
    <w:uiPriority w:val="19"/>
    <w:qFormat/>
    <w:rsid w:val="00DF011A"/>
    <w:pPr>
      <w:spacing w:before="120" w:after="60"/>
      <w:outlineLvl w:val="5"/>
    </w:pPr>
    <w:rPr>
      <w:rFonts w:ascii="Calibri" w:hAnsi="Calibri"/>
      <w:b/>
      <w:sz w:val="22"/>
      <w:szCs w:val="22"/>
    </w:rPr>
  </w:style>
  <w:style w:type="paragraph" w:styleId="Heading7">
    <w:name w:val="heading 7"/>
    <w:next w:val="Para"/>
    <w:uiPriority w:val="19"/>
    <w:qFormat/>
    <w:rsid w:val="00DF011A"/>
    <w:pPr>
      <w:spacing w:before="120" w:after="60"/>
      <w:outlineLvl w:val="6"/>
    </w:pPr>
    <w:rPr>
      <w:rFonts w:ascii="Calibri" w:hAnsi="Calibri" w:cs="Times New Roman"/>
      <w:b/>
    </w:rPr>
  </w:style>
  <w:style w:type="paragraph" w:styleId="Heading8">
    <w:name w:val="heading 8"/>
    <w:next w:val="Para"/>
    <w:uiPriority w:val="19"/>
    <w:qFormat/>
    <w:rsid w:val="00DF011A"/>
    <w:pPr>
      <w:spacing w:before="120" w:after="60"/>
      <w:outlineLvl w:val="7"/>
    </w:pPr>
    <w:rPr>
      <w:rFonts w:ascii="Calibri" w:hAnsi="Calibri"/>
      <w:b/>
      <w:bCs/>
      <w:i/>
      <w:iCs/>
    </w:rPr>
  </w:style>
  <w:style w:type="paragraph" w:styleId="Heading9">
    <w:name w:val="heading 9"/>
    <w:next w:val="Para"/>
    <w:uiPriority w:val="19"/>
    <w:qFormat/>
    <w:rsid w:val="00DF011A"/>
    <w:pPr>
      <w:spacing w:before="120" w:after="60"/>
      <w:outlineLvl w:val="8"/>
    </w:pPr>
    <w:rPr>
      <w:rFonts w:ascii="Arial" w:hAnsi="Arial"/>
    </w:rPr>
  </w:style>
  <w:style w:type="character" w:default="1" w:styleId="DefaultParagraphFont">
    <w:name w:val="Default Paragraph Font"/>
    <w:uiPriority w:val="1"/>
    <w:unhideWhenUsed/>
    <w:rsid w:val="00DF011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DF011A"/>
  </w:style>
  <w:style w:type="paragraph" w:customStyle="1" w:styleId="Para">
    <w:name w:val="Para"/>
    <w:link w:val="ParaChar"/>
    <w:qFormat/>
    <w:rsid w:val="00DF011A"/>
    <w:pPr>
      <w:spacing w:after="120" w:line="260" w:lineRule="atLeast"/>
    </w:pPr>
    <w:rPr>
      <w:rFonts w:ascii="Calibri" w:hAnsi="Calibri"/>
      <w:sz w:val="24"/>
      <w:szCs w:val="24"/>
    </w:rPr>
  </w:style>
  <w:style w:type="character" w:customStyle="1" w:styleId="ParaChar">
    <w:name w:val="Para Char"/>
    <w:basedOn w:val="DefaultParagraphFont"/>
    <w:link w:val="Para"/>
    <w:rsid w:val="00DF011A"/>
    <w:rPr>
      <w:rFonts w:ascii="Calibri" w:hAnsi="Calibri"/>
      <w:sz w:val="24"/>
      <w:szCs w:val="24"/>
    </w:rPr>
  </w:style>
  <w:style w:type="character" w:customStyle="1" w:styleId="Heading2Char">
    <w:name w:val="Heading 2 Char"/>
    <w:basedOn w:val="DefaultParagraphFont"/>
    <w:link w:val="Heading2"/>
    <w:rsid w:val="00DF011A"/>
    <w:rPr>
      <w:rFonts w:ascii="Calibri" w:hAnsi="Calibri"/>
      <w:b/>
      <w:sz w:val="34"/>
      <w:szCs w:val="34"/>
    </w:rPr>
  </w:style>
  <w:style w:type="paragraph" w:styleId="Title">
    <w:name w:val="Title"/>
    <w:qFormat/>
    <w:rsid w:val="00DF011A"/>
    <w:pPr>
      <w:spacing w:before="240" w:after="60"/>
      <w:jc w:val="center"/>
      <w:outlineLvl w:val="0"/>
    </w:pPr>
    <w:rPr>
      <w:rFonts w:ascii="Calibri" w:hAnsi="Calibri"/>
      <w:b/>
      <w:kern w:val="28"/>
      <w:sz w:val="56"/>
      <w:szCs w:val="56"/>
    </w:rPr>
  </w:style>
  <w:style w:type="paragraph" w:customStyle="1" w:styleId="TableTextbullet">
    <w:name w:val="Table Text bullet"/>
    <w:basedOn w:val="TableText"/>
    <w:rsid w:val="00DF011A"/>
    <w:pPr>
      <w:numPr>
        <w:numId w:val="5"/>
      </w:numPr>
    </w:pPr>
  </w:style>
  <w:style w:type="paragraph" w:customStyle="1" w:styleId="TableText">
    <w:name w:val="Table Text"/>
    <w:link w:val="TableTextChar"/>
    <w:qFormat/>
    <w:rsid w:val="00DF011A"/>
    <w:pPr>
      <w:tabs>
        <w:tab w:val="left" w:pos="284"/>
      </w:tabs>
      <w:spacing w:before="60" w:after="60"/>
    </w:pPr>
    <w:rPr>
      <w:rFonts w:ascii="Calibri" w:hAnsi="Calibri"/>
      <w:sz w:val="22"/>
      <w:szCs w:val="22"/>
    </w:rPr>
  </w:style>
  <w:style w:type="character" w:customStyle="1" w:styleId="TableTextChar">
    <w:name w:val="Table Text Char"/>
    <w:basedOn w:val="DefaultParagraphFont"/>
    <w:link w:val="TableText"/>
    <w:rsid w:val="00DF011A"/>
    <w:rPr>
      <w:rFonts w:ascii="Calibri" w:hAnsi="Calibri"/>
      <w:sz w:val="22"/>
      <w:szCs w:val="22"/>
    </w:rPr>
  </w:style>
  <w:style w:type="paragraph" w:styleId="Subtitle">
    <w:name w:val="Subtitle"/>
    <w:link w:val="SubtitleChar"/>
    <w:qFormat/>
    <w:rsid w:val="00DF011A"/>
    <w:pPr>
      <w:spacing w:before="240" w:after="240"/>
      <w:contextualSpacing/>
      <w:jc w:val="center"/>
      <w:outlineLvl w:val="1"/>
    </w:pPr>
    <w:rPr>
      <w:rFonts w:ascii="Calibri" w:hAnsi="Calibri"/>
      <w:b/>
      <w:bCs/>
      <w:sz w:val="40"/>
      <w:szCs w:val="40"/>
    </w:rPr>
  </w:style>
  <w:style w:type="character" w:customStyle="1" w:styleId="SubtitleChar">
    <w:name w:val="Subtitle Char"/>
    <w:basedOn w:val="DefaultParagraphFont"/>
    <w:link w:val="Subtitle"/>
    <w:rsid w:val="00DF011A"/>
    <w:rPr>
      <w:rFonts w:ascii="Calibri" w:hAnsi="Calibri"/>
      <w:b/>
      <w:bCs/>
      <w:sz w:val="40"/>
      <w:szCs w:val="40"/>
    </w:rPr>
  </w:style>
  <w:style w:type="paragraph" w:customStyle="1" w:styleId="Bul2">
    <w:name w:val="Bul 2"/>
    <w:qFormat/>
    <w:rsid w:val="00DF011A"/>
    <w:pPr>
      <w:numPr>
        <w:numId w:val="4"/>
      </w:numPr>
      <w:tabs>
        <w:tab w:val="clear" w:pos="2084"/>
        <w:tab w:val="left" w:pos="737"/>
      </w:tabs>
      <w:spacing w:after="120" w:line="260" w:lineRule="exact"/>
      <w:ind w:left="738" w:hanging="369"/>
    </w:pPr>
    <w:rPr>
      <w:rFonts w:ascii="Calibri" w:hAnsi="Calibri"/>
      <w:sz w:val="24"/>
      <w:szCs w:val="24"/>
      <w:lang w:eastAsia="he-IL"/>
    </w:rPr>
  </w:style>
  <w:style w:type="paragraph" w:customStyle="1" w:styleId="Figure">
    <w:name w:val="Figure"/>
    <w:basedOn w:val="Para"/>
    <w:link w:val="FigureChar"/>
    <w:qFormat/>
    <w:rsid w:val="00DF011A"/>
    <w:pPr>
      <w:spacing w:before="120" w:after="60"/>
      <w:jc w:val="center"/>
    </w:pPr>
    <w:rPr>
      <w:b/>
      <w:noProof/>
    </w:rPr>
  </w:style>
  <w:style w:type="character" w:customStyle="1" w:styleId="FigureChar">
    <w:name w:val="Figure Char"/>
    <w:basedOn w:val="DefaultParagraphFont"/>
    <w:link w:val="Figure"/>
    <w:rsid w:val="00DF011A"/>
    <w:rPr>
      <w:rFonts w:ascii="Calibri" w:hAnsi="Calibri"/>
      <w:b/>
      <w:noProof/>
      <w:sz w:val="24"/>
      <w:szCs w:val="24"/>
    </w:rPr>
  </w:style>
  <w:style w:type="paragraph" w:styleId="Header">
    <w:name w:val="header"/>
    <w:rsid w:val="00DF011A"/>
    <w:pPr>
      <w:pBdr>
        <w:bottom w:val="single" w:sz="2" w:space="2" w:color="auto"/>
      </w:pBdr>
      <w:tabs>
        <w:tab w:val="right" w:pos="9752"/>
      </w:tabs>
      <w:spacing w:before="120" w:after="360"/>
    </w:pPr>
    <w:rPr>
      <w:rFonts w:asciiTheme="minorHAnsi" w:hAnsiTheme="minorHAnsi"/>
      <w:noProof/>
      <w:sz w:val="18"/>
      <w:szCs w:val="18"/>
    </w:rPr>
  </w:style>
  <w:style w:type="paragraph" w:styleId="Footer">
    <w:name w:val="footer"/>
    <w:qFormat/>
    <w:rsid w:val="00DF011A"/>
    <w:pPr>
      <w:pBdr>
        <w:top w:val="single" w:sz="2" w:space="2" w:color="auto"/>
      </w:pBdr>
      <w:tabs>
        <w:tab w:val="center" w:pos="4876"/>
        <w:tab w:val="right" w:pos="9752"/>
      </w:tabs>
      <w:spacing w:after="240"/>
    </w:pPr>
    <w:rPr>
      <w:rFonts w:asciiTheme="minorHAnsi" w:hAnsiTheme="minorHAnsi"/>
      <w:sz w:val="18"/>
      <w:lang w:eastAsia="he-IL"/>
    </w:rPr>
  </w:style>
  <w:style w:type="paragraph" w:customStyle="1" w:styleId="ToDo">
    <w:name w:val="To Do"/>
    <w:next w:val="Num1"/>
    <w:qFormat/>
    <w:rsid w:val="00DF011A"/>
    <w:pPr>
      <w:keepNext/>
      <w:numPr>
        <w:numId w:val="1"/>
      </w:numPr>
      <w:tabs>
        <w:tab w:val="clear" w:pos="360"/>
        <w:tab w:val="left" w:pos="397"/>
      </w:tabs>
      <w:spacing w:before="180" w:after="120"/>
      <w:ind w:left="624" w:hanging="624"/>
    </w:pPr>
    <w:rPr>
      <w:rFonts w:ascii="Calibri" w:hAnsi="Calibri"/>
      <w:b/>
      <w:sz w:val="24"/>
      <w:szCs w:val="24"/>
      <w:lang w:eastAsia="he-IL"/>
    </w:rPr>
  </w:style>
  <w:style w:type="paragraph" w:customStyle="1" w:styleId="Num1">
    <w:name w:val="Num 1"/>
    <w:qFormat/>
    <w:rsid w:val="00DF011A"/>
    <w:pPr>
      <w:numPr>
        <w:numId w:val="8"/>
      </w:numPr>
      <w:spacing w:after="120" w:line="260" w:lineRule="atLeast"/>
    </w:pPr>
    <w:rPr>
      <w:rFonts w:ascii="Calibri" w:hAnsi="Calibri"/>
      <w:sz w:val="24"/>
      <w:szCs w:val="24"/>
      <w:lang w:eastAsia="he-IL"/>
    </w:rPr>
  </w:style>
  <w:style w:type="character" w:styleId="Hyperlink">
    <w:name w:val="Hyperlink"/>
    <w:basedOn w:val="DefaultParagraphFont"/>
    <w:uiPriority w:val="99"/>
    <w:unhideWhenUsed/>
    <w:rsid w:val="00DF011A"/>
    <w:rPr>
      <w:color w:val="0000FF"/>
      <w:u w:val="single"/>
    </w:rPr>
  </w:style>
  <w:style w:type="paragraph" w:customStyle="1" w:styleId="TableTextcli">
    <w:name w:val="Table Text cli"/>
    <w:basedOn w:val="TableText"/>
    <w:link w:val="TableTextcliChar"/>
    <w:rsid w:val="00DF011A"/>
    <w:rPr>
      <w:rFonts w:ascii="Courier New" w:hAnsi="Courier New" w:cs="Courier New"/>
      <w:sz w:val="20"/>
      <w:szCs w:val="20"/>
    </w:rPr>
  </w:style>
  <w:style w:type="character" w:customStyle="1" w:styleId="TableTextcliChar">
    <w:name w:val="Table Text cli Char"/>
    <w:basedOn w:val="TableTextChar"/>
    <w:link w:val="TableTextcli"/>
    <w:rsid w:val="00DF011A"/>
    <w:rPr>
      <w:rFonts w:ascii="Courier New" w:hAnsi="Courier New" w:cs="Courier New"/>
    </w:rPr>
  </w:style>
  <w:style w:type="paragraph" w:styleId="NormalWeb">
    <w:name w:val="Normal (Web)"/>
    <w:basedOn w:val="Normal"/>
    <w:uiPriority w:val="99"/>
    <w:semiHidden/>
    <w:unhideWhenUsed/>
    <w:rsid w:val="00DF011A"/>
    <w:rPr>
      <w:rFonts w:ascii="Verdana" w:hAnsi="Verdana" w:cs="Times New Roman"/>
      <w:sz w:val="24"/>
      <w:szCs w:val="24"/>
    </w:rPr>
  </w:style>
  <w:style w:type="character" w:styleId="PageNumber">
    <w:name w:val="page number"/>
    <w:basedOn w:val="DefaultParagraphFont"/>
    <w:uiPriority w:val="99"/>
    <w:semiHidden/>
    <w:unhideWhenUsed/>
    <w:rsid w:val="00DF011A"/>
  </w:style>
  <w:style w:type="paragraph" w:styleId="TOC1">
    <w:name w:val="toc 1"/>
    <w:uiPriority w:val="39"/>
    <w:qFormat/>
    <w:rsid w:val="00DF011A"/>
    <w:pPr>
      <w:keepNext/>
      <w:tabs>
        <w:tab w:val="left" w:pos="624"/>
        <w:tab w:val="right" w:leader="dot" w:pos="9752"/>
      </w:tabs>
      <w:spacing w:before="240" w:after="60"/>
      <w:ind w:left="624" w:hanging="624"/>
    </w:pPr>
    <w:rPr>
      <w:rFonts w:ascii="Calibri" w:hAnsi="Calibri"/>
      <w:b/>
      <w:bCs/>
      <w:noProof/>
      <w:sz w:val="24"/>
      <w:szCs w:val="24"/>
    </w:rPr>
  </w:style>
  <w:style w:type="paragraph" w:styleId="TOC2">
    <w:name w:val="toc 2"/>
    <w:uiPriority w:val="39"/>
    <w:qFormat/>
    <w:rsid w:val="00DF011A"/>
    <w:pPr>
      <w:tabs>
        <w:tab w:val="left" w:pos="800"/>
        <w:tab w:val="left" w:pos="1248"/>
        <w:tab w:val="right" w:leader="dot" w:pos="9752"/>
      </w:tabs>
      <w:ind w:left="1248" w:hanging="624"/>
    </w:pPr>
    <w:rPr>
      <w:rFonts w:ascii="Calibri" w:hAnsi="Calibri"/>
      <w:noProof/>
      <w:sz w:val="24"/>
      <w:szCs w:val="24"/>
    </w:rPr>
  </w:style>
  <w:style w:type="paragraph" w:styleId="TOC3">
    <w:name w:val="toc 3"/>
    <w:uiPriority w:val="39"/>
    <w:qFormat/>
    <w:rsid w:val="00DF011A"/>
    <w:pPr>
      <w:tabs>
        <w:tab w:val="left" w:pos="1247"/>
        <w:tab w:val="left" w:pos="2012"/>
        <w:tab w:val="right" w:leader="dot" w:pos="9752"/>
      </w:tabs>
      <w:ind w:left="1984" w:hanging="737"/>
    </w:pPr>
    <w:rPr>
      <w:rFonts w:ascii="Calibri" w:hAnsi="Calibri"/>
      <w:noProof/>
      <w:sz w:val="22"/>
      <w:szCs w:val="22"/>
    </w:rPr>
  </w:style>
  <w:style w:type="paragraph" w:styleId="TOC4">
    <w:name w:val="toc 4"/>
    <w:basedOn w:val="Normal"/>
    <w:next w:val="Normal"/>
    <w:autoRedefine/>
    <w:uiPriority w:val="1"/>
    <w:semiHidden/>
    <w:unhideWhenUsed/>
    <w:rsid w:val="00DF011A"/>
    <w:pPr>
      <w:ind w:left="600"/>
    </w:pPr>
  </w:style>
  <w:style w:type="paragraph" w:styleId="TOC5">
    <w:name w:val="toc 5"/>
    <w:basedOn w:val="Normal"/>
    <w:next w:val="Normal"/>
    <w:autoRedefine/>
    <w:uiPriority w:val="99"/>
    <w:semiHidden/>
    <w:unhideWhenUsed/>
    <w:rsid w:val="00DF011A"/>
    <w:pPr>
      <w:ind w:left="800"/>
    </w:pPr>
  </w:style>
  <w:style w:type="paragraph" w:styleId="TOC6">
    <w:name w:val="toc 6"/>
    <w:basedOn w:val="Normal"/>
    <w:next w:val="Normal"/>
    <w:autoRedefine/>
    <w:uiPriority w:val="99"/>
    <w:semiHidden/>
    <w:unhideWhenUsed/>
    <w:rsid w:val="00DF011A"/>
    <w:pPr>
      <w:ind w:left="1000"/>
    </w:pPr>
  </w:style>
  <w:style w:type="paragraph" w:styleId="TOC7">
    <w:name w:val="toc 7"/>
    <w:basedOn w:val="Normal"/>
    <w:next w:val="Normal"/>
    <w:autoRedefine/>
    <w:uiPriority w:val="99"/>
    <w:semiHidden/>
    <w:unhideWhenUsed/>
    <w:rsid w:val="00DF011A"/>
    <w:pPr>
      <w:ind w:left="1200"/>
    </w:pPr>
  </w:style>
  <w:style w:type="paragraph" w:styleId="TOC8">
    <w:name w:val="toc 8"/>
    <w:basedOn w:val="Normal"/>
    <w:next w:val="Normal"/>
    <w:autoRedefine/>
    <w:uiPriority w:val="99"/>
    <w:semiHidden/>
    <w:unhideWhenUsed/>
    <w:rsid w:val="00DF011A"/>
    <w:pPr>
      <w:ind w:left="1400"/>
    </w:pPr>
  </w:style>
  <w:style w:type="paragraph" w:styleId="TOC9">
    <w:name w:val="toc 9"/>
    <w:basedOn w:val="Normal"/>
    <w:next w:val="Normal"/>
    <w:autoRedefine/>
    <w:uiPriority w:val="99"/>
    <w:semiHidden/>
    <w:unhideWhenUsed/>
    <w:rsid w:val="00DF011A"/>
    <w:pPr>
      <w:ind w:left="1600"/>
    </w:pPr>
  </w:style>
  <w:style w:type="paragraph" w:customStyle="1" w:styleId="Note">
    <w:name w:val="Note"/>
    <w:link w:val="NoteChar"/>
    <w:qFormat/>
    <w:rsid w:val="00DF011A"/>
    <w:pPr>
      <w:spacing w:after="120" w:line="260" w:lineRule="atLeast"/>
    </w:pPr>
    <w:rPr>
      <w:rFonts w:asciiTheme="minorHAnsi" w:hAnsiTheme="minorHAnsi"/>
      <w:i/>
      <w:iCs/>
      <w:sz w:val="24"/>
      <w:szCs w:val="24"/>
    </w:rPr>
  </w:style>
  <w:style w:type="character" w:customStyle="1" w:styleId="NoteChar">
    <w:name w:val="Note Char"/>
    <w:basedOn w:val="DefaultParagraphFont"/>
    <w:link w:val="Note"/>
    <w:rsid w:val="00DF011A"/>
    <w:rPr>
      <w:rFonts w:asciiTheme="minorHAnsi" w:hAnsiTheme="minorHAnsi"/>
      <w:i/>
      <w:iCs/>
      <w:sz w:val="24"/>
      <w:szCs w:val="24"/>
    </w:rPr>
  </w:style>
  <w:style w:type="paragraph" w:customStyle="1" w:styleId="Etad">
    <w:name w:val="Etad"/>
    <w:basedOn w:val="TableText"/>
    <w:rsid w:val="00DF011A"/>
    <w:rPr>
      <w:bCs/>
    </w:rPr>
  </w:style>
  <w:style w:type="paragraph" w:customStyle="1" w:styleId="Bul1">
    <w:name w:val="Bul 1"/>
    <w:qFormat/>
    <w:rsid w:val="00DF011A"/>
    <w:pPr>
      <w:numPr>
        <w:numId w:val="2"/>
      </w:numPr>
      <w:tabs>
        <w:tab w:val="left" w:pos="369"/>
        <w:tab w:val="left" w:pos="737"/>
      </w:tabs>
      <w:spacing w:after="120" w:line="260" w:lineRule="exact"/>
      <w:ind w:left="369" w:hanging="369"/>
    </w:pPr>
    <w:rPr>
      <w:rFonts w:ascii="Calibri" w:hAnsi="Calibri"/>
      <w:sz w:val="24"/>
      <w:szCs w:val="24"/>
      <w:lang w:eastAsia="he-IL"/>
    </w:rPr>
  </w:style>
  <w:style w:type="paragraph" w:customStyle="1" w:styleId="TableHead">
    <w:name w:val="Table Head"/>
    <w:link w:val="TableHeadChar"/>
    <w:qFormat/>
    <w:rsid w:val="00DF011A"/>
    <w:pPr>
      <w:keepNext/>
      <w:spacing w:before="60" w:after="60"/>
      <w:jc w:val="center"/>
    </w:pPr>
    <w:rPr>
      <w:rFonts w:ascii="Calibri" w:hAnsi="Calibri"/>
      <w:b/>
      <w:sz w:val="24"/>
      <w:szCs w:val="24"/>
      <w:lang w:bidi="ar-SA"/>
    </w:rPr>
  </w:style>
  <w:style w:type="character" w:customStyle="1" w:styleId="TableHeadChar">
    <w:name w:val="Table Head Char"/>
    <w:basedOn w:val="DefaultParagraphFont"/>
    <w:link w:val="TableHead"/>
    <w:rsid w:val="00DF011A"/>
    <w:rPr>
      <w:rFonts w:ascii="Calibri" w:hAnsi="Calibri"/>
      <w:b/>
      <w:sz w:val="24"/>
      <w:szCs w:val="24"/>
      <w:lang w:bidi="ar-SA"/>
    </w:rPr>
  </w:style>
  <w:style w:type="paragraph" w:customStyle="1" w:styleId="Cont1">
    <w:name w:val="Cont 1"/>
    <w:rsid w:val="00DF011A"/>
    <w:pPr>
      <w:spacing w:after="120" w:line="260" w:lineRule="atLeast"/>
      <w:ind w:left="369"/>
    </w:pPr>
    <w:rPr>
      <w:rFonts w:ascii="Calibri" w:hAnsi="Calibri"/>
      <w:sz w:val="24"/>
      <w:szCs w:val="24"/>
    </w:rPr>
  </w:style>
  <w:style w:type="paragraph" w:customStyle="1" w:styleId="Cont2">
    <w:name w:val="Cont 2"/>
    <w:rsid w:val="00DF011A"/>
    <w:pPr>
      <w:spacing w:after="120" w:line="260" w:lineRule="atLeast"/>
      <w:ind w:left="737"/>
    </w:pPr>
    <w:rPr>
      <w:rFonts w:ascii="Calibri" w:hAnsi="Calibri"/>
      <w:sz w:val="24"/>
      <w:szCs w:val="24"/>
    </w:rPr>
  </w:style>
  <w:style w:type="paragraph" w:customStyle="1" w:styleId="screen">
    <w:name w:val="screen"/>
    <w:qFormat/>
    <w:rsid w:val="00FC0A3C"/>
    <w:pPr>
      <w:keepNext/>
      <w:pBdr>
        <w:top w:val="double" w:sz="4" w:space="1" w:color="auto"/>
        <w:left w:val="double" w:sz="4" w:space="4" w:color="auto"/>
        <w:bottom w:val="double" w:sz="4" w:space="1" w:color="auto"/>
        <w:right w:val="double" w:sz="4" w:space="4" w:color="auto"/>
      </w:pBdr>
      <w:spacing w:before="60"/>
    </w:pPr>
    <w:rPr>
      <w:rFonts w:ascii="Courier New" w:hAnsi="Courier New" w:cs="Courier New"/>
      <w:snapToGrid w:val="0"/>
      <w:lang w:bidi="ar-SA"/>
    </w:rPr>
  </w:style>
  <w:style w:type="paragraph" w:customStyle="1" w:styleId="TableHeadLeft">
    <w:name w:val="Table Head Left"/>
    <w:basedOn w:val="TableHead"/>
    <w:qFormat/>
    <w:rsid w:val="00DF011A"/>
    <w:pPr>
      <w:keepNext w:val="0"/>
      <w:jc w:val="left"/>
    </w:pPr>
  </w:style>
  <w:style w:type="paragraph" w:styleId="DocumentMap">
    <w:name w:val="Document Map"/>
    <w:basedOn w:val="Normal"/>
    <w:semiHidden/>
    <w:rsid w:val="00DF011A"/>
    <w:pPr>
      <w:shd w:val="clear" w:color="auto" w:fill="000080"/>
    </w:pPr>
    <w:rPr>
      <w:rFonts w:ascii="Tahoma" w:hAnsi="Tahoma" w:cs="Tahoma"/>
    </w:rPr>
  </w:style>
  <w:style w:type="paragraph" w:styleId="Caption">
    <w:name w:val="caption"/>
    <w:basedOn w:val="Normal"/>
    <w:next w:val="Normal"/>
    <w:uiPriority w:val="99"/>
    <w:unhideWhenUsed/>
    <w:qFormat/>
    <w:rsid w:val="00DF011A"/>
    <w:pPr>
      <w:keepNext/>
      <w:spacing w:before="60" w:after="60"/>
      <w:jc w:val="center"/>
    </w:pPr>
    <w:rPr>
      <w:rFonts w:ascii="Calibri" w:hAnsi="Calibri"/>
      <w:i/>
      <w:iCs/>
      <w:sz w:val="24"/>
      <w:szCs w:val="24"/>
    </w:rPr>
  </w:style>
  <w:style w:type="paragraph" w:customStyle="1" w:styleId="bullet">
    <w:name w:val="bullet"/>
    <w:basedOn w:val="Para"/>
    <w:rsid w:val="00CD721D"/>
    <w:pPr>
      <w:spacing w:after="60" w:line="240" w:lineRule="auto"/>
      <w:ind w:left="426" w:hanging="426"/>
    </w:pPr>
    <w:rPr>
      <w:rFonts w:cs="Times New Roman"/>
      <w:sz w:val="22"/>
      <w:szCs w:val="22"/>
      <w:lang w:eastAsia="he-IL"/>
    </w:rPr>
  </w:style>
  <w:style w:type="paragraph" w:customStyle="1" w:styleId="bulletflush">
    <w:name w:val="bullet flush"/>
    <w:basedOn w:val="bullet"/>
    <w:rsid w:val="00CD721D"/>
    <w:pPr>
      <w:ind w:left="400"/>
    </w:pPr>
  </w:style>
  <w:style w:type="paragraph" w:customStyle="1" w:styleId="NormalIndentB">
    <w:name w:val="Normal Indent B"/>
    <w:basedOn w:val="Normal"/>
    <w:rsid w:val="00CD721D"/>
    <w:pPr>
      <w:spacing w:after="0"/>
      <w:ind w:left="720"/>
    </w:pPr>
    <w:rPr>
      <w:rFonts w:ascii="SignaColumn-Light" w:hAnsi="SignaColumn-Light" w:cs="Times New Roman"/>
      <w:sz w:val="24"/>
      <w:szCs w:val="24"/>
    </w:rPr>
  </w:style>
  <w:style w:type="paragraph" w:customStyle="1" w:styleId="bulletindent">
    <w:name w:val="bullet indent"/>
    <w:basedOn w:val="bulletflush"/>
    <w:rsid w:val="00CD721D"/>
    <w:pPr>
      <w:numPr>
        <w:numId w:val="6"/>
      </w:numPr>
      <w:ind w:hanging="719"/>
    </w:pPr>
  </w:style>
  <w:style w:type="paragraph" w:customStyle="1" w:styleId="TableHeadA">
    <w:name w:val="Table Head  A"/>
    <w:basedOn w:val="Normal"/>
    <w:rsid w:val="00CD721D"/>
    <w:pPr>
      <w:keepNext/>
      <w:spacing w:after="0"/>
    </w:pPr>
    <w:rPr>
      <w:rFonts w:ascii="SignaColumn-Bold" w:hAnsi="SignaColumn-Bold" w:cs="Times New Roman"/>
      <w:bCs/>
      <w:lang w:bidi="ar-SA"/>
    </w:rPr>
  </w:style>
  <w:style w:type="paragraph" w:customStyle="1" w:styleId="FigureCaption">
    <w:name w:val="Figure Caption"/>
    <w:next w:val="Para"/>
    <w:qFormat/>
    <w:rsid w:val="00552349"/>
    <w:pPr>
      <w:spacing w:after="240"/>
      <w:jc w:val="center"/>
    </w:pPr>
    <w:rPr>
      <w:rFonts w:ascii="Calibri" w:hAnsi="Calibri"/>
      <w:i/>
      <w:iCs/>
      <w:sz w:val="22"/>
      <w:szCs w:val="22"/>
      <w:lang w:eastAsia="he-IL"/>
    </w:rPr>
  </w:style>
  <w:style w:type="paragraph" w:styleId="BalloonText">
    <w:name w:val="Balloon Text"/>
    <w:basedOn w:val="Normal"/>
    <w:link w:val="BalloonTextChar"/>
    <w:uiPriority w:val="99"/>
    <w:semiHidden/>
    <w:unhideWhenUsed/>
    <w:rsid w:val="00DF011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11A"/>
    <w:rPr>
      <w:rFonts w:ascii="Tahoma" w:hAnsi="Tahoma" w:cs="Tahoma"/>
      <w:sz w:val="16"/>
      <w:szCs w:val="16"/>
    </w:rPr>
  </w:style>
  <w:style w:type="paragraph" w:customStyle="1" w:styleId="Result">
    <w:name w:val="Result"/>
    <w:basedOn w:val="Para"/>
    <w:rsid w:val="00DF011A"/>
    <w:pPr>
      <w:ind w:left="1134"/>
    </w:pPr>
  </w:style>
  <w:style w:type="table" w:styleId="TableGrid">
    <w:name w:val="Table Grid"/>
    <w:basedOn w:val="TableNormal"/>
    <w:uiPriority w:val="59"/>
    <w:rsid w:val="00E85FC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reen0">
    <w:name w:val="Screen"/>
    <w:qFormat/>
    <w:rsid w:val="00DF011A"/>
    <w:pPr>
      <w:keepNext/>
      <w:pBdr>
        <w:top w:val="double" w:sz="4" w:space="1" w:color="auto"/>
        <w:left w:val="double" w:sz="4" w:space="4" w:color="auto"/>
        <w:bottom w:val="double" w:sz="4" w:space="1" w:color="auto"/>
        <w:right w:val="double" w:sz="4" w:space="4" w:color="auto"/>
      </w:pBdr>
      <w:spacing w:before="60"/>
    </w:pPr>
    <w:rPr>
      <w:rFonts w:ascii="Courier New" w:hAnsi="Courier New" w:cs="Courier New"/>
      <w:snapToGrid w:val="0"/>
      <w:lang w:bidi="ar-SA"/>
    </w:rPr>
  </w:style>
  <w:style w:type="paragraph" w:customStyle="1" w:styleId="ScreenWideCLI">
    <w:name w:val="Screen Wide CLI"/>
    <w:basedOn w:val="Normal"/>
    <w:qFormat/>
    <w:rsid w:val="00DF011A"/>
    <w:pPr>
      <w:keepNext/>
      <w:keepLines/>
      <w:shd w:val="pct12" w:color="auto" w:fill="FFFFFF"/>
      <w:tabs>
        <w:tab w:val="left" w:pos="2694"/>
        <w:tab w:val="left" w:pos="3402"/>
        <w:tab w:val="left" w:pos="6521"/>
      </w:tabs>
      <w:spacing w:before="20" w:after="20"/>
    </w:pPr>
    <w:rPr>
      <w:rFonts w:ascii="Courier New" w:eastAsia="MS UI Gothic" w:hAnsi="Courier New" w:cs="Courier New"/>
      <w:b/>
      <w:bCs/>
      <w:lang w:bidi="ar-SA"/>
    </w:rPr>
  </w:style>
  <w:style w:type="paragraph" w:customStyle="1" w:styleId="Appendix1">
    <w:name w:val="Appendix 1"/>
    <w:basedOn w:val="Heading1"/>
    <w:uiPriority w:val="99"/>
    <w:qFormat/>
    <w:rsid w:val="00DF011A"/>
    <w:pPr>
      <w:numPr>
        <w:numId w:val="7"/>
      </w:numPr>
    </w:pPr>
    <w:rPr>
      <w:bCs/>
    </w:rPr>
  </w:style>
  <w:style w:type="paragraph" w:customStyle="1" w:styleId="Appendix2">
    <w:name w:val="Appendix 2"/>
    <w:basedOn w:val="Appendix1"/>
    <w:rsid w:val="00DF011A"/>
    <w:pPr>
      <w:numPr>
        <w:ilvl w:val="1"/>
      </w:numPr>
      <w:ind w:left="567" w:hanging="567"/>
    </w:pPr>
  </w:style>
  <w:style w:type="paragraph" w:customStyle="1" w:styleId="Spec">
    <w:name w:val="Spec"/>
    <w:basedOn w:val="Normal"/>
    <w:rsid w:val="00DF011A"/>
    <w:pPr>
      <w:spacing w:line="260" w:lineRule="atLeast"/>
    </w:pPr>
    <w:rPr>
      <w:rFonts w:ascii="Calibri" w:hAnsi="Calibri"/>
      <w:sz w:val="24"/>
      <w:szCs w:val="24"/>
    </w:rPr>
  </w:style>
  <w:style w:type="paragraph" w:customStyle="1" w:styleId="Leader">
    <w:name w:val="Leader"/>
    <w:basedOn w:val="Subtitle"/>
    <w:rsid w:val="00623221"/>
    <w:pPr>
      <w:pageBreakBefore/>
    </w:pPr>
    <w:rPr>
      <w:sz w:val="48"/>
      <w:szCs w:val="48"/>
    </w:rPr>
  </w:style>
</w:styles>
</file>

<file path=word/webSettings.xml><?xml version="1.0" encoding="utf-8"?>
<w:webSettings xmlns:r="http://schemas.openxmlformats.org/officeDocument/2006/relationships" xmlns:w="http://schemas.openxmlformats.org/wordprocessingml/2006/main">
  <w:divs>
    <w:div w:id="73556170">
      <w:bodyDiv w:val="1"/>
      <w:marLeft w:val="0"/>
      <w:marRight w:val="0"/>
      <w:marTop w:val="0"/>
      <w:marBottom w:val="0"/>
      <w:divBdr>
        <w:top w:val="none" w:sz="0" w:space="0" w:color="auto"/>
        <w:left w:val="none" w:sz="0" w:space="0" w:color="auto"/>
        <w:bottom w:val="none" w:sz="0" w:space="0" w:color="auto"/>
        <w:right w:val="none" w:sz="0" w:space="0" w:color="auto"/>
      </w:divBdr>
    </w:div>
    <w:div w:id="90393768">
      <w:bodyDiv w:val="1"/>
      <w:marLeft w:val="0"/>
      <w:marRight w:val="0"/>
      <w:marTop w:val="0"/>
      <w:marBottom w:val="0"/>
      <w:divBdr>
        <w:top w:val="none" w:sz="0" w:space="0" w:color="auto"/>
        <w:left w:val="none" w:sz="0" w:space="0" w:color="auto"/>
        <w:bottom w:val="none" w:sz="0" w:space="0" w:color="auto"/>
        <w:right w:val="none" w:sz="0" w:space="0" w:color="auto"/>
      </w:divBdr>
    </w:div>
    <w:div w:id="111367802">
      <w:bodyDiv w:val="1"/>
      <w:marLeft w:val="0"/>
      <w:marRight w:val="0"/>
      <w:marTop w:val="0"/>
      <w:marBottom w:val="0"/>
      <w:divBdr>
        <w:top w:val="none" w:sz="0" w:space="0" w:color="auto"/>
        <w:left w:val="none" w:sz="0" w:space="0" w:color="auto"/>
        <w:bottom w:val="none" w:sz="0" w:space="0" w:color="auto"/>
        <w:right w:val="none" w:sz="0" w:space="0" w:color="auto"/>
      </w:divBdr>
    </w:div>
    <w:div w:id="398990120">
      <w:bodyDiv w:val="1"/>
      <w:marLeft w:val="0"/>
      <w:marRight w:val="0"/>
      <w:marTop w:val="0"/>
      <w:marBottom w:val="0"/>
      <w:divBdr>
        <w:top w:val="none" w:sz="0" w:space="0" w:color="auto"/>
        <w:left w:val="none" w:sz="0" w:space="0" w:color="auto"/>
        <w:bottom w:val="none" w:sz="0" w:space="0" w:color="auto"/>
        <w:right w:val="none" w:sz="0" w:space="0" w:color="auto"/>
      </w:divBdr>
    </w:div>
    <w:div w:id="1013187770">
      <w:bodyDiv w:val="1"/>
      <w:marLeft w:val="0"/>
      <w:marRight w:val="0"/>
      <w:marTop w:val="0"/>
      <w:marBottom w:val="0"/>
      <w:divBdr>
        <w:top w:val="none" w:sz="0" w:space="0" w:color="auto"/>
        <w:left w:val="none" w:sz="0" w:space="0" w:color="auto"/>
        <w:bottom w:val="none" w:sz="0" w:space="0" w:color="auto"/>
        <w:right w:val="none" w:sz="0" w:space="0" w:color="auto"/>
      </w:divBdr>
    </w:div>
    <w:div w:id="1090388829">
      <w:bodyDiv w:val="1"/>
      <w:marLeft w:val="0"/>
      <w:marRight w:val="0"/>
      <w:marTop w:val="0"/>
      <w:marBottom w:val="0"/>
      <w:divBdr>
        <w:top w:val="none" w:sz="0" w:space="0" w:color="auto"/>
        <w:left w:val="none" w:sz="0" w:space="0" w:color="auto"/>
        <w:bottom w:val="none" w:sz="0" w:space="0" w:color="auto"/>
        <w:right w:val="none" w:sz="0" w:space="0" w:color="auto"/>
      </w:divBdr>
    </w:div>
    <w:div w:id="1125587464">
      <w:bodyDiv w:val="1"/>
      <w:marLeft w:val="0"/>
      <w:marRight w:val="0"/>
      <w:marTop w:val="0"/>
      <w:marBottom w:val="0"/>
      <w:divBdr>
        <w:top w:val="none" w:sz="0" w:space="0" w:color="auto"/>
        <w:left w:val="none" w:sz="0" w:space="0" w:color="auto"/>
        <w:bottom w:val="none" w:sz="0" w:space="0" w:color="auto"/>
        <w:right w:val="none" w:sz="0" w:space="0" w:color="auto"/>
      </w:divBdr>
    </w:div>
    <w:div w:id="1200164544">
      <w:bodyDiv w:val="1"/>
      <w:marLeft w:val="0"/>
      <w:marRight w:val="0"/>
      <w:marTop w:val="0"/>
      <w:marBottom w:val="0"/>
      <w:divBdr>
        <w:top w:val="none" w:sz="0" w:space="0" w:color="auto"/>
        <w:left w:val="none" w:sz="0" w:space="0" w:color="auto"/>
        <w:bottom w:val="none" w:sz="0" w:space="0" w:color="auto"/>
        <w:right w:val="none" w:sz="0" w:space="0" w:color="auto"/>
      </w:divBdr>
    </w:div>
    <w:div w:id="1255283486">
      <w:bodyDiv w:val="1"/>
      <w:marLeft w:val="0"/>
      <w:marRight w:val="0"/>
      <w:marTop w:val="0"/>
      <w:marBottom w:val="0"/>
      <w:divBdr>
        <w:top w:val="none" w:sz="0" w:space="0" w:color="auto"/>
        <w:left w:val="none" w:sz="0" w:space="0" w:color="auto"/>
        <w:bottom w:val="none" w:sz="0" w:space="0" w:color="auto"/>
        <w:right w:val="none" w:sz="0" w:space="0" w:color="auto"/>
      </w:divBdr>
    </w:div>
    <w:div w:id="134971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oleObject" Target="embeddings/oleObject3.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6.wmf"/><Relationship Id="rId10" Type="http://schemas.openxmlformats.org/officeDocument/2006/relationships/image" Target="media/image3.wmf"/><Relationship Id="rId19" Type="http://schemas.openxmlformats.org/officeDocument/2006/relationships/image" Target="media/image11.w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1.xml"/><Relationship Id="rId35"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ff_m\Documents\RAD_Templates\RADtec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3C7C9-622D-42CF-BBCA-DD0D5A859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RADtech.dotm</Template>
  <TotalTime>27</TotalTime>
  <Pages>76</Pages>
  <Words>17069</Words>
  <Characters>86023</Characters>
  <Application>Microsoft Office Word</Application>
  <DocSecurity>0</DocSecurity>
  <Lines>716</Lines>
  <Paragraphs>205</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
      <vt:lpstr>Wireless Broadband</vt:lpstr>
      <vt:lpstr>    Airmux-400 – Point-to-Point Radio</vt:lpstr>
      <vt:lpstr>    Airmux-5000 – Point-to-Multipoint Radio</vt:lpstr>
      <vt:lpstr/>
      <vt:lpstr>    Contents </vt:lpstr>
      <vt:lpstr>    Introduction</vt:lpstr>
      <vt:lpstr>    Purpose</vt:lpstr>
      <vt:lpstr>    Scope</vt:lpstr>
      <vt:lpstr>    Required Test Equipment</vt:lpstr>
      <vt:lpstr>Acceptance Tests</vt:lpstr>
      <vt:lpstr>    Link Installation</vt:lpstr>
      <vt:lpstr>    RFC2544</vt:lpstr>
      <vt:lpstr>    Adaptive Asymetric Test</vt:lpstr>
      <vt:lpstr>    Power-Up Recovery</vt:lpstr>
      <vt:lpstr>    Restoring Factory Setting</vt:lpstr>
      <vt:lpstr>    Get Diagnostic Information</vt:lpstr>
      <vt:lpstr>    VLAN ODU</vt:lpstr>
      <vt:lpstr>    Provider QinQ ODU</vt:lpstr>
      <vt:lpstr>    QOS</vt:lpstr>
      <vt:lpstr>Throughput Acceptance Tests</vt:lpstr>
      <vt:lpstr>    IDU LEDs</vt:lpstr>
      <vt:lpstr>    Link Installation</vt:lpstr>
      <vt:lpstr>    Ping Latency</vt:lpstr>
      <vt:lpstr>    Latency</vt:lpstr>
      <vt:lpstr>    Throughput</vt:lpstr>
      <vt:lpstr>    E1 BER</vt:lpstr>
      <vt:lpstr>    Power Up Recovery</vt:lpstr>
      <vt:lpstr>    Factory Setting</vt:lpstr>
      <vt:lpstr>    Diagnostics</vt:lpstr>
      <vt:lpstr>    1+1</vt:lpstr>
      <vt:lpstr>    RPL</vt:lpstr>
      <vt:lpstr>    VLAN IDU</vt:lpstr>
      <vt:lpstr>    Provider (QinQ) IDU</vt:lpstr>
      <vt:lpstr>    Provider (QinQ) ODU</vt:lpstr>
      <vt:lpstr>    Provider QinQ ODU</vt:lpstr>
      <vt:lpstr>    QOS</vt:lpstr>
      <vt:lpstr>    Local Connection to Manager</vt:lpstr>
      <vt:lpstr>    Tx Power</vt:lpstr>
      <vt:lpstr>    Airmux-5000 – Point-to-Multipoint Radio</vt:lpstr>
      <vt:lpstr>    Contents </vt:lpstr>
      <vt:lpstr/>
      <vt:lpstr>Introduction</vt:lpstr>
      <vt:lpstr>    Purpose</vt:lpstr>
      <vt:lpstr>    Scope</vt:lpstr>
      <vt:lpstr>    Required Test Equipment</vt:lpstr>
      <vt:lpstr>POC Tests</vt:lpstr>
      <vt:lpstr>    Connectivity</vt:lpstr>
      <vt:lpstr>    Link Installation</vt:lpstr>
      <vt:lpstr>    Latency</vt:lpstr>
      <vt:lpstr>    Throughput</vt:lpstr>
      <vt:lpstr>    Power Up Recovery</vt:lpstr>
      <vt:lpstr>    Diagnostics</vt:lpstr>
      <vt:lpstr>    HSU Connectivity</vt:lpstr>
      <vt:lpstr>    Disabling Management HSU to HBS</vt:lpstr>
      <vt:lpstr>    Disable HSU Traffic</vt:lpstr>
      <vt:lpstr>    VLAN</vt:lpstr>
      <vt:lpstr>    Provider (QinQ)</vt:lpstr>
      <vt:lpstr>    QOS</vt:lpstr>
      <vt:lpstr>Mobility </vt:lpstr>
      <vt:lpstr>    POE-ODU Connectivity</vt:lpstr>
      <vt:lpstr>    Link Installation</vt:lpstr>
      <vt:lpstr>    Handover between HBSs</vt:lpstr>
      <vt:lpstr>    Throughput</vt:lpstr>
    </vt:vector>
  </TitlesOfParts>
  <Company>RAD Data Communications</Company>
  <LinksUpToDate>false</LinksUpToDate>
  <CharactersWithSpaces>102887</CharactersWithSpaces>
  <SharedDoc>false</SharedDoc>
  <HLinks>
    <vt:vector size="72" baseType="variant">
      <vt:variant>
        <vt:i4>1114168</vt:i4>
      </vt:variant>
      <vt:variant>
        <vt:i4>68</vt:i4>
      </vt:variant>
      <vt:variant>
        <vt:i4>0</vt:i4>
      </vt:variant>
      <vt:variant>
        <vt:i4>5</vt:i4>
      </vt:variant>
      <vt:variant>
        <vt:lpwstr/>
      </vt:variant>
      <vt:variant>
        <vt:lpwstr>_Toc280598332</vt:lpwstr>
      </vt:variant>
      <vt:variant>
        <vt:i4>1114168</vt:i4>
      </vt:variant>
      <vt:variant>
        <vt:i4>62</vt:i4>
      </vt:variant>
      <vt:variant>
        <vt:i4>0</vt:i4>
      </vt:variant>
      <vt:variant>
        <vt:i4>5</vt:i4>
      </vt:variant>
      <vt:variant>
        <vt:lpwstr/>
      </vt:variant>
      <vt:variant>
        <vt:lpwstr>_Toc280598331</vt:lpwstr>
      </vt:variant>
      <vt:variant>
        <vt:i4>1114168</vt:i4>
      </vt:variant>
      <vt:variant>
        <vt:i4>56</vt:i4>
      </vt:variant>
      <vt:variant>
        <vt:i4>0</vt:i4>
      </vt:variant>
      <vt:variant>
        <vt:i4>5</vt:i4>
      </vt:variant>
      <vt:variant>
        <vt:lpwstr/>
      </vt:variant>
      <vt:variant>
        <vt:lpwstr>_Toc280598330</vt:lpwstr>
      </vt:variant>
      <vt:variant>
        <vt:i4>1048632</vt:i4>
      </vt:variant>
      <vt:variant>
        <vt:i4>50</vt:i4>
      </vt:variant>
      <vt:variant>
        <vt:i4>0</vt:i4>
      </vt:variant>
      <vt:variant>
        <vt:i4>5</vt:i4>
      </vt:variant>
      <vt:variant>
        <vt:lpwstr/>
      </vt:variant>
      <vt:variant>
        <vt:lpwstr>_Toc280598329</vt:lpwstr>
      </vt:variant>
      <vt:variant>
        <vt:i4>1048632</vt:i4>
      </vt:variant>
      <vt:variant>
        <vt:i4>44</vt:i4>
      </vt:variant>
      <vt:variant>
        <vt:i4>0</vt:i4>
      </vt:variant>
      <vt:variant>
        <vt:i4>5</vt:i4>
      </vt:variant>
      <vt:variant>
        <vt:lpwstr/>
      </vt:variant>
      <vt:variant>
        <vt:lpwstr>_Toc280598328</vt:lpwstr>
      </vt:variant>
      <vt:variant>
        <vt:i4>1048632</vt:i4>
      </vt:variant>
      <vt:variant>
        <vt:i4>38</vt:i4>
      </vt:variant>
      <vt:variant>
        <vt:i4>0</vt:i4>
      </vt:variant>
      <vt:variant>
        <vt:i4>5</vt:i4>
      </vt:variant>
      <vt:variant>
        <vt:lpwstr/>
      </vt:variant>
      <vt:variant>
        <vt:lpwstr>_Toc280598327</vt:lpwstr>
      </vt:variant>
      <vt:variant>
        <vt:i4>1048632</vt:i4>
      </vt:variant>
      <vt:variant>
        <vt:i4>32</vt:i4>
      </vt:variant>
      <vt:variant>
        <vt:i4>0</vt:i4>
      </vt:variant>
      <vt:variant>
        <vt:i4>5</vt:i4>
      </vt:variant>
      <vt:variant>
        <vt:lpwstr/>
      </vt:variant>
      <vt:variant>
        <vt:lpwstr>_Toc280598326</vt:lpwstr>
      </vt:variant>
      <vt:variant>
        <vt:i4>1048632</vt:i4>
      </vt:variant>
      <vt:variant>
        <vt:i4>26</vt:i4>
      </vt:variant>
      <vt:variant>
        <vt:i4>0</vt:i4>
      </vt:variant>
      <vt:variant>
        <vt:i4>5</vt:i4>
      </vt:variant>
      <vt:variant>
        <vt:lpwstr/>
      </vt:variant>
      <vt:variant>
        <vt:lpwstr>_Toc280598325</vt:lpwstr>
      </vt:variant>
      <vt:variant>
        <vt:i4>1048632</vt:i4>
      </vt:variant>
      <vt:variant>
        <vt:i4>20</vt:i4>
      </vt:variant>
      <vt:variant>
        <vt:i4>0</vt:i4>
      </vt:variant>
      <vt:variant>
        <vt:i4>5</vt:i4>
      </vt:variant>
      <vt:variant>
        <vt:lpwstr/>
      </vt:variant>
      <vt:variant>
        <vt:lpwstr>_Toc280598324</vt:lpwstr>
      </vt:variant>
      <vt:variant>
        <vt:i4>1048632</vt:i4>
      </vt:variant>
      <vt:variant>
        <vt:i4>14</vt:i4>
      </vt:variant>
      <vt:variant>
        <vt:i4>0</vt:i4>
      </vt:variant>
      <vt:variant>
        <vt:i4>5</vt:i4>
      </vt:variant>
      <vt:variant>
        <vt:lpwstr/>
      </vt:variant>
      <vt:variant>
        <vt:lpwstr>_Toc280598323</vt:lpwstr>
      </vt:variant>
      <vt:variant>
        <vt:i4>1048632</vt:i4>
      </vt:variant>
      <vt:variant>
        <vt:i4>8</vt:i4>
      </vt:variant>
      <vt:variant>
        <vt:i4>0</vt:i4>
      </vt:variant>
      <vt:variant>
        <vt:i4>5</vt:i4>
      </vt:variant>
      <vt:variant>
        <vt:lpwstr/>
      </vt:variant>
      <vt:variant>
        <vt:lpwstr>_Toc280598322</vt:lpwstr>
      </vt:variant>
      <vt:variant>
        <vt:i4>1048632</vt:i4>
      </vt:variant>
      <vt:variant>
        <vt:i4>2</vt:i4>
      </vt:variant>
      <vt:variant>
        <vt:i4>0</vt:i4>
      </vt:variant>
      <vt:variant>
        <vt:i4>5</vt:i4>
      </vt:variant>
      <vt:variant>
        <vt:lpwstr/>
      </vt:variant>
      <vt:variant>
        <vt:lpwstr>_Toc280598321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Meshel</dc:creator>
  <cp:lastModifiedBy>jeff_m</cp:lastModifiedBy>
  <cp:revision>8</cp:revision>
  <cp:lastPrinted>2012-06-21T08:50:00Z</cp:lastPrinted>
  <dcterms:created xsi:type="dcterms:W3CDTF">2015-11-23T13:43:00Z</dcterms:created>
  <dcterms:modified xsi:type="dcterms:W3CDTF">2015-11-24T08:20:00Z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15.9.03</vt:lpwstr>
  </property>
</Properties>
</file>